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2A355" w14:textId="77777777" w:rsidR="00FF5413" w:rsidRDefault="00E4361F">
      <w:r w:rsidRPr="00FF5413">
        <w:rPr>
          <w:b/>
          <w:noProof/>
          <w:sz w:val="32"/>
          <w:szCs w:val="32"/>
          <w:lang w:eastAsia="en-GB"/>
        </w:rPr>
        <w:drawing>
          <wp:anchor distT="0" distB="0" distL="114300" distR="114300" simplePos="0" relativeHeight="251658240" behindDoc="1" locked="0" layoutInCell="1" allowOverlap="1" wp14:anchorId="35B4FECC" wp14:editId="1811EE38">
            <wp:simplePos x="0" y="0"/>
            <wp:positionH relativeFrom="margin">
              <wp:align>center</wp:align>
            </wp:positionH>
            <wp:positionV relativeFrom="page">
              <wp:posOffset>457200</wp:posOffset>
            </wp:positionV>
            <wp:extent cx="5346267" cy="1517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46267" cy="1517650"/>
                    </a:xfrm>
                    <a:prstGeom prst="rect">
                      <a:avLst/>
                    </a:prstGeom>
                    <a:noFill/>
                  </pic:spPr>
                </pic:pic>
              </a:graphicData>
            </a:graphic>
            <wp14:sizeRelH relativeFrom="page">
              <wp14:pctWidth>0</wp14:pctWidth>
            </wp14:sizeRelH>
            <wp14:sizeRelV relativeFrom="page">
              <wp14:pctHeight>0</wp14:pctHeight>
            </wp14:sizeRelV>
          </wp:anchor>
        </w:drawing>
      </w:r>
    </w:p>
    <w:p w14:paraId="672A6659" w14:textId="77777777" w:rsidR="00FF5413" w:rsidRDefault="00FF5413"/>
    <w:p w14:paraId="0A37501D" w14:textId="77777777" w:rsidR="00FF5413" w:rsidRDefault="00FF5413"/>
    <w:p w14:paraId="5DAB6C7B" w14:textId="77777777" w:rsidR="000C29FA" w:rsidRDefault="000C29FA" w:rsidP="00FF5413">
      <w:pPr>
        <w:jc w:val="center"/>
        <w:rPr>
          <w:rFonts w:asciiTheme="majorHAnsi" w:hAnsiTheme="majorHAnsi" w:cstheme="majorHAnsi"/>
          <w:b/>
          <w:sz w:val="32"/>
          <w:szCs w:val="32"/>
        </w:rPr>
      </w:pPr>
    </w:p>
    <w:p w14:paraId="02EB378F" w14:textId="77777777" w:rsidR="000C29FA" w:rsidRDefault="000C29FA" w:rsidP="00FF5413">
      <w:pPr>
        <w:jc w:val="center"/>
        <w:rPr>
          <w:rFonts w:asciiTheme="majorHAnsi" w:hAnsiTheme="majorHAnsi" w:cstheme="majorHAnsi"/>
          <w:b/>
          <w:sz w:val="32"/>
          <w:szCs w:val="32"/>
        </w:rPr>
      </w:pPr>
    </w:p>
    <w:p w14:paraId="6A05A809" w14:textId="77777777" w:rsidR="000C29FA" w:rsidRDefault="000C29FA" w:rsidP="00FF5413">
      <w:pPr>
        <w:jc w:val="center"/>
        <w:rPr>
          <w:rFonts w:asciiTheme="majorHAnsi" w:hAnsiTheme="majorHAnsi" w:cstheme="majorHAnsi"/>
          <w:b/>
          <w:sz w:val="32"/>
          <w:szCs w:val="32"/>
        </w:rPr>
      </w:pPr>
    </w:p>
    <w:p w14:paraId="69D610EE" w14:textId="77777777" w:rsidR="00121A9E" w:rsidRDefault="00121A9E" w:rsidP="00E4361F">
      <w:pPr>
        <w:jc w:val="center"/>
        <w:rPr>
          <w:rFonts w:asciiTheme="majorHAnsi" w:hAnsiTheme="majorHAnsi" w:cstheme="majorHAnsi"/>
          <w:b/>
          <w:sz w:val="72"/>
          <w:szCs w:val="72"/>
        </w:rPr>
      </w:pPr>
    </w:p>
    <w:p w14:paraId="433B53BF" w14:textId="77777777" w:rsidR="00121A9E" w:rsidRDefault="00121A9E" w:rsidP="00E4361F">
      <w:pPr>
        <w:jc w:val="center"/>
        <w:rPr>
          <w:rFonts w:asciiTheme="majorHAnsi" w:hAnsiTheme="majorHAnsi" w:cstheme="majorHAnsi"/>
          <w:b/>
          <w:sz w:val="72"/>
          <w:szCs w:val="72"/>
        </w:rPr>
      </w:pPr>
    </w:p>
    <w:p w14:paraId="2FED6819" w14:textId="073FE1E1" w:rsidR="00FF5413" w:rsidRPr="00121A9E" w:rsidRDefault="00FF5413" w:rsidP="779650B3">
      <w:pPr>
        <w:jc w:val="center"/>
        <w:rPr>
          <w:rFonts w:asciiTheme="majorHAnsi" w:hAnsiTheme="majorHAnsi" w:cstheme="majorBidi"/>
          <w:b/>
          <w:bCs/>
          <w:sz w:val="72"/>
          <w:szCs w:val="72"/>
        </w:rPr>
      </w:pPr>
      <w:r w:rsidRPr="779650B3">
        <w:rPr>
          <w:rFonts w:asciiTheme="majorHAnsi" w:hAnsiTheme="majorHAnsi" w:cstheme="majorBidi"/>
          <w:b/>
          <w:bCs/>
          <w:sz w:val="72"/>
          <w:szCs w:val="72"/>
        </w:rPr>
        <w:t>BEHAVIOUR MANAGEMENT P</w:t>
      </w:r>
      <w:r w:rsidR="70B71460" w:rsidRPr="779650B3">
        <w:rPr>
          <w:rFonts w:asciiTheme="majorHAnsi" w:hAnsiTheme="majorHAnsi" w:cstheme="majorBidi"/>
          <w:b/>
          <w:bCs/>
          <w:sz w:val="72"/>
          <w:szCs w:val="72"/>
        </w:rPr>
        <w:t>ROTOCOL</w:t>
      </w:r>
    </w:p>
    <w:p w14:paraId="4993F455" w14:textId="77777777" w:rsidR="005B3948" w:rsidRDefault="005B3948" w:rsidP="00FF5413">
      <w:pPr>
        <w:rPr>
          <w:rFonts w:asciiTheme="majorHAnsi" w:hAnsiTheme="majorHAnsi" w:cstheme="majorHAnsi"/>
          <w:b/>
          <w:sz w:val="24"/>
          <w:szCs w:val="24"/>
        </w:rPr>
      </w:pPr>
    </w:p>
    <w:p w14:paraId="2DD4FB6D" w14:textId="77777777" w:rsidR="00BE7F8E" w:rsidRDefault="00BE7F8E" w:rsidP="00FF5413">
      <w:pPr>
        <w:rPr>
          <w:rFonts w:asciiTheme="majorHAnsi" w:hAnsiTheme="majorHAnsi" w:cstheme="majorHAnsi"/>
          <w:b/>
          <w:sz w:val="24"/>
          <w:szCs w:val="24"/>
        </w:rPr>
      </w:pPr>
    </w:p>
    <w:p w14:paraId="48E63899" w14:textId="77777777" w:rsidR="00BE7F8E" w:rsidRDefault="00BE7F8E" w:rsidP="00FF5413">
      <w:pPr>
        <w:rPr>
          <w:rFonts w:asciiTheme="majorHAnsi" w:hAnsiTheme="majorHAnsi" w:cstheme="majorHAnsi"/>
          <w:b/>
          <w:sz w:val="24"/>
          <w:szCs w:val="24"/>
        </w:rPr>
      </w:pPr>
    </w:p>
    <w:p w14:paraId="45DF5FF4" w14:textId="77777777" w:rsidR="00BE7F8E" w:rsidRDefault="00BE7F8E" w:rsidP="00FF5413">
      <w:pPr>
        <w:rPr>
          <w:rFonts w:asciiTheme="majorHAnsi" w:hAnsiTheme="majorHAnsi" w:cstheme="majorHAnsi"/>
          <w:b/>
          <w:sz w:val="24"/>
          <w:szCs w:val="24"/>
        </w:rPr>
      </w:pPr>
    </w:p>
    <w:p w14:paraId="790B5113" w14:textId="77777777" w:rsidR="00BE7F8E" w:rsidRDefault="00BE7F8E" w:rsidP="00FF5413">
      <w:pPr>
        <w:rPr>
          <w:rFonts w:asciiTheme="majorHAnsi" w:hAnsiTheme="majorHAnsi" w:cstheme="majorHAnsi"/>
          <w:b/>
          <w:sz w:val="24"/>
          <w:szCs w:val="24"/>
        </w:rPr>
      </w:pPr>
    </w:p>
    <w:p w14:paraId="1E5F040F" w14:textId="77777777" w:rsidR="00BE7F8E" w:rsidRDefault="00BE7F8E" w:rsidP="00FF5413">
      <w:pPr>
        <w:rPr>
          <w:rFonts w:asciiTheme="majorHAnsi" w:hAnsiTheme="majorHAnsi" w:cstheme="majorHAnsi"/>
          <w:b/>
          <w:sz w:val="24"/>
          <w:szCs w:val="24"/>
        </w:rPr>
      </w:pPr>
    </w:p>
    <w:p w14:paraId="21BF47C8" w14:textId="77777777" w:rsidR="00BE7F8E" w:rsidRDefault="00BE7F8E" w:rsidP="00FF5413">
      <w:pPr>
        <w:rPr>
          <w:rFonts w:asciiTheme="majorHAnsi" w:hAnsiTheme="majorHAnsi" w:cstheme="majorHAnsi"/>
          <w:b/>
          <w:sz w:val="24"/>
          <w:szCs w:val="24"/>
        </w:rPr>
      </w:pPr>
    </w:p>
    <w:p w14:paraId="03139D8D" w14:textId="62AD5C56" w:rsidR="0077244D" w:rsidRDefault="0077244D" w:rsidP="00FF5413">
      <w:pPr>
        <w:rPr>
          <w:rFonts w:asciiTheme="majorHAnsi" w:hAnsiTheme="majorHAnsi" w:cstheme="majorHAnsi"/>
          <w:b/>
          <w:sz w:val="24"/>
          <w:szCs w:val="24"/>
        </w:rPr>
      </w:pPr>
    </w:p>
    <w:tbl>
      <w:tblPr>
        <w:tblStyle w:val="TableGrid"/>
        <w:tblW w:w="0" w:type="auto"/>
        <w:jc w:val="center"/>
        <w:tblLook w:val="04A0" w:firstRow="1" w:lastRow="0" w:firstColumn="1" w:lastColumn="0" w:noHBand="0" w:noVBand="1"/>
      </w:tblPr>
      <w:tblGrid>
        <w:gridCol w:w="3128"/>
        <w:gridCol w:w="3128"/>
      </w:tblGrid>
      <w:tr w:rsidR="002C301E" w14:paraId="035F5A82" w14:textId="77777777" w:rsidTr="779650B3">
        <w:trPr>
          <w:jc w:val="center"/>
        </w:trPr>
        <w:tc>
          <w:tcPr>
            <w:tcW w:w="3128" w:type="dxa"/>
          </w:tcPr>
          <w:p w14:paraId="29E6929B" w14:textId="3DD8662B" w:rsidR="002C301E" w:rsidRPr="00F53C99" w:rsidRDefault="002C301E" w:rsidP="00FF5413">
            <w:pPr>
              <w:rPr>
                <w:rFonts w:asciiTheme="majorHAnsi" w:hAnsiTheme="majorHAnsi" w:cstheme="majorHAnsi"/>
                <w:b/>
                <w:bCs/>
                <w:sz w:val="24"/>
                <w:szCs w:val="24"/>
              </w:rPr>
            </w:pPr>
            <w:r w:rsidRPr="00F53C99">
              <w:rPr>
                <w:rFonts w:asciiTheme="majorHAnsi" w:hAnsiTheme="majorHAnsi" w:cstheme="majorHAnsi"/>
                <w:b/>
                <w:bCs/>
                <w:sz w:val="24"/>
                <w:szCs w:val="24"/>
              </w:rPr>
              <w:t xml:space="preserve">Document Owner: </w:t>
            </w:r>
          </w:p>
        </w:tc>
        <w:tc>
          <w:tcPr>
            <w:tcW w:w="3128" w:type="dxa"/>
          </w:tcPr>
          <w:p w14:paraId="3BB29046" w14:textId="60F94BD3" w:rsidR="00F53C99" w:rsidRDefault="0A3E7D63" w:rsidP="779650B3">
            <w:pPr>
              <w:rPr>
                <w:rFonts w:asciiTheme="majorHAnsi" w:hAnsiTheme="majorHAnsi" w:cstheme="majorBidi"/>
                <w:sz w:val="24"/>
                <w:szCs w:val="24"/>
              </w:rPr>
            </w:pPr>
            <w:proofErr w:type="spellStart"/>
            <w:r w:rsidRPr="779650B3">
              <w:rPr>
                <w:rFonts w:asciiTheme="majorHAnsi" w:hAnsiTheme="majorHAnsi" w:cstheme="majorBidi"/>
                <w:sz w:val="24"/>
                <w:szCs w:val="24"/>
              </w:rPr>
              <w:t>Merushka</w:t>
            </w:r>
            <w:proofErr w:type="spellEnd"/>
            <w:r w:rsidRPr="779650B3">
              <w:rPr>
                <w:rFonts w:asciiTheme="majorHAnsi" w:hAnsiTheme="majorHAnsi" w:cstheme="majorBidi"/>
                <w:sz w:val="24"/>
                <w:szCs w:val="24"/>
              </w:rPr>
              <w:t xml:space="preserve"> Hansraj</w:t>
            </w:r>
            <w:r w:rsidR="52B4D88F" w:rsidRPr="779650B3">
              <w:rPr>
                <w:rFonts w:asciiTheme="majorHAnsi" w:hAnsiTheme="majorHAnsi" w:cstheme="majorBidi"/>
                <w:sz w:val="24"/>
                <w:szCs w:val="24"/>
              </w:rPr>
              <w:t xml:space="preserve"> (Principal)</w:t>
            </w:r>
          </w:p>
          <w:p w14:paraId="0D931A2E" w14:textId="26508A53" w:rsidR="002C301E" w:rsidRPr="00F53C99" w:rsidRDefault="00F53E5B" w:rsidP="00FF5413">
            <w:pPr>
              <w:rPr>
                <w:rFonts w:asciiTheme="majorHAnsi" w:hAnsiTheme="majorHAnsi" w:cstheme="majorHAnsi"/>
                <w:bCs/>
                <w:sz w:val="24"/>
                <w:szCs w:val="24"/>
              </w:rPr>
            </w:pPr>
            <w:r w:rsidRPr="00F53C99">
              <w:rPr>
                <w:rFonts w:asciiTheme="majorHAnsi" w:hAnsiTheme="majorHAnsi" w:cstheme="majorHAnsi"/>
                <w:bCs/>
                <w:sz w:val="24"/>
                <w:szCs w:val="24"/>
              </w:rPr>
              <w:t>Helena Bull</w:t>
            </w:r>
            <w:r w:rsidR="00F53C99">
              <w:rPr>
                <w:rFonts w:asciiTheme="majorHAnsi" w:hAnsiTheme="majorHAnsi" w:cstheme="majorHAnsi"/>
                <w:bCs/>
                <w:sz w:val="24"/>
                <w:szCs w:val="24"/>
              </w:rPr>
              <w:t xml:space="preserve"> (Deputy Principal)</w:t>
            </w:r>
          </w:p>
        </w:tc>
      </w:tr>
      <w:tr w:rsidR="002C301E" w14:paraId="7E27D195" w14:textId="77777777" w:rsidTr="779650B3">
        <w:trPr>
          <w:jc w:val="center"/>
        </w:trPr>
        <w:tc>
          <w:tcPr>
            <w:tcW w:w="3128" w:type="dxa"/>
          </w:tcPr>
          <w:p w14:paraId="7C1FE798" w14:textId="7290D286" w:rsidR="002C301E" w:rsidRPr="00F53C99" w:rsidRDefault="002C301E" w:rsidP="00FF5413">
            <w:pPr>
              <w:rPr>
                <w:rFonts w:asciiTheme="majorHAnsi" w:hAnsiTheme="majorHAnsi" w:cstheme="majorHAnsi"/>
                <w:b/>
                <w:bCs/>
                <w:sz w:val="24"/>
                <w:szCs w:val="24"/>
              </w:rPr>
            </w:pPr>
            <w:r w:rsidRPr="00F53C99">
              <w:rPr>
                <w:rFonts w:asciiTheme="majorHAnsi" w:hAnsiTheme="majorHAnsi" w:cstheme="majorHAnsi"/>
                <w:b/>
                <w:bCs/>
                <w:sz w:val="24"/>
                <w:szCs w:val="24"/>
              </w:rPr>
              <w:t xml:space="preserve">Effective From </w:t>
            </w:r>
          </w:p>
        </w:tc>
        <w:tc>
          <w:tcPr>
            <w:tcW w:w="3128" w:type="dxa"/>
          </w:tcPr>
          <w:p w14:paraId="6F049F29" w14:textId="479834D4" w:rsidR="002C301E" w:rsidRPr="00F53C99" w:rsidRDefault="1F862AE0" w:rsidP="779650B3">
            <w:pPr>
              <w:rPr>
                <w:rFonts w:asciiTheme="majorHAnsi" w:hAnsiTheme="majorHAnsi" w:cstheme="majorBidi"/>
                <w:sz w:val="24"/>
                <w:szCs w:val="24"/>
              </w:rPr>
            </w:pPr>
            <w:r w:rsidRPr="779650B3">
              <w:rPr>
                <w:rFonts w:asciiTheme="majorHAnsi" w:hAnsiTheme="majorHAnsi" w:cstheme="majorBidi"/>
                <w:sz w:val="24"/>
                <w:szCs w:val="24"/>
              </w:rPr>
              <w:t>Sept 2</w:t>
            </w:r>
            <w:r w:rsidR="420768EE" w:rsidRPr="779650B3">
              <w:rPr>
                <w:rFonts w:asciiTheme="majorHAnsi" w:hAnsiTheme="majorHAnsi" w:cstheme="majorBidi"/>
                <w:sz w:val="24"/>
                <w:szCs w:val="24"/>
              </w:rPr>
              <w:t>4</w:t>
            </w:r>
          </w:p>
        </w:tc>
      </w:tr>
      <w:tr w:rsidR="00F53E5B" w14:paraId="22500BAE" w14:textId="77777777" w:rsidTr="779650B3">
        <w:trPr>
          <w:jc w:val="center"/>
        </w:trPr>
        <w:tc>
          <w:tcPr>
            <w:tcW w:w="3128" w:type="dxa"/>
          </w:tcPr>
          <w:p w14:paraId="2D3919AD" w14:textId="77777777" w:rsidR="00F53E5B" w:rsidRPr="00F53C99" w:rsidRDefault="00F53E5B" w:rsidP="00F53E5B">
            <w:pPr>
              <w:rPr>
                <w:rFonts w:asciiTheme="majorHAnsi" w:hAnsiTheme="majorHAnsi" w:cstheme="majorHAnsi"/>
                <w:b/>
                <w:bCs/>
                <w:sz w:val="24"/>
                <w:szCs w:val="24"/>
              </w:rPr>
            </w:pPr>
            <w:r w:rsidRPr="00F53C99">
              <w:rPr>
                <w:rFonts w:asciiTheme="majorHAnsi" w:hAnsiTheme="majorHAnsi" w:cstheme="majorHAnsi"/>
                <w:b/>
                <w:bCs/>
                <w:sz w:val="24"/>
                <w:szCs w:val="24"/>
              </w:rPr>
              <w:t xml:space="preserve">Next Review Date </w:t>
            </w:r>
          </w:p>
          <w:p w14:paraId="490709F7" w14:textId="77777777" w:rsidR="00F53E5B" w:rsidRPr="00F53C99" w:rsidRDefault="00F53E5B" w:rsidP="00FF5413">
            <w:pPr>
              <w:rPr>
                <w:rFonts w:asciiTheme="majorHAnsi" w:hAnsiTheme="majorHAnsi" w:cstheme="majorHAnsi"/>
                <w:b/>
                <w:bCs/>
                <w:sz w:val="24"/>
                <w:szCs w:val="24"/>
              </w:rPr>
            </w:pPr>
          </w:p>
        </w:tc>
        <w:tc>
          <w:tcPr>
            <w:tcW w:w="3128" w:type="dxa"/>
          </w:tcPr>
          <w:p w14:paraId="2E16232C" w14:textId="5FE4FD43" w:rsidR="00F53E5B" w:rsidRPr="00F53C99" w:rsidRDefault="27731C0F" w:rsidP="728A51B2">
            <w:pPr>
              <w:spacing w:line="259" w:lineRule="auto"/>
            </w:pPr>
            <w:r w:rsidRPr="779650B3">
              <w:rPr>
                <w:rFonts w:asciiTheme="majorHAnsi" w:hAnsiTheme="majorHAnsi" w:cstheme="majorBidi"/>
                <w:sz w:val="24"/>
                <w:szCs w:val="24"/>
              </w:rPr>
              <w:t>Sept 2</w:t>
            </w:r>
            <w:r w:rsidR="50FD5585" w:rsidRPr="779650B3">
              <w:rPr>
                <w:rFonts w:asciiTheme="majorHAnsi" w:hAnsiTheme="majorHAnsi" w:cstheme="majorBidi"/>
                <w:sz w:val="24"/>
                <w:szCs w:val="24"/>
              </w:rPr>
              <w:t>5</w:t>
            </w:r>
          </w:p>
        </w:tc>
      </w:tr>
    </w:tbl>
    <w:p w14:paraId="0088AFF3" w14:textId="3839237F" w:rsidR="00BE7F8E" w:rsidRDefault="00BE7F8E" w:rsidP="00FF5413">
      <w:pPr>
        <w:rPr>
          <w:rFonts w:asciiTheme="majorHAnsi" w:hAnsiTheme="majorHAnsi" w:cstheme="majorHAnsi"/>
          <w:b/>
          <w:sz w:val="24"/>
          <w:szCs w:val="24"/>
        </w:rPr>
      </w:pPr>
    </w:p>
    <w:p w14:paraId="28D43051" w14:textId="77777777" w:rsidR="00BE7F8E" w:rsidRDefault="00BE7F8E" w:rsidP="00FF5413">
      <w:pPr>
        <w:rPr>
          <w:rFonts w:asciiTheme="majorHAnsi" w:hAnsiTheme="majorHAnsi" w:cstheme="majorHAnsi"/>
          <w:b/>
          <w:sz w:val="24"/>
          <w:szCs w:val="24"/>
        </w:rPr>
      </w:pPr>
    </w:p>
    <w:p w14:paraId="2E960D62" w14:textId="77777777" w:rsidR="00BE7F8E" w:rsidRDefault="00BE7F8E" w:rsidP="00FF5413">
      <w:pPr>
        <w:rPr>
          <w:rFonts w:asciiTheme="majorHAnsi" w:hAnsiTheme="majorHAnsi" w:cstheme="majorHAnsi"/>
          <w:b/>
          <w:sz w:val="24"/>
          <w:szCs w:val="24"/>
        </w:rPr>
      </w:pPr>
    </w:p>
    <w:p w14:paraId="1403F298" w14:textId="77777777" w:rsidR="00BE7F8E" w:rsidRDefault="00BE7F8E" w:rsidP="00FF5413">
      <w:pPr>
        <w:rPr>
          <w:rFonts w:asciiTheme="majorHAnsi" w:hAnsiTheme="majorHAnsi" w:cstheme="majorHAnsi"/>
          <w:b/>
          <w:sz w:val="24"/>
          <w:szCs w:val="24"/>
        </w:rPr>
      </w:pPr>
    </w:p>
    <w:p w14:paraId="6C2E7836" w14:textId="77777777" w:rsidR="00BE7F8E" w:rsidRDefault="00BE7F8E" w:rsidP="00FF5413">
      <w:pPr>
        <w:rPr>
          <w:rFonts w:asciiTheme="majorHAnsi" w:hAnsiTheme="majorHAnsi" w:cstheme="majorHAnsi"/>
          <w:b/>
          <w:sz w:val="24"/>
          <w:szCs w:val="24"/>
        </w:rPr>
      </w:pPr>
    </w:p>
    <w:p w14:paraId="5756158E" w14:textId="77777777" w:rsidR="00BE7F8E" w:rsidRDefault="00BE7F8E" w:rsidP="00FF5413">
      <w:pPr>
        <w:rPr>
          <w:rFonts w:asciiTheme="majorHAnsi" w:hAnsiTheme="majorHAnsi" w:cstheme="majorHAnsi"/>
          <w:b/>
          <w:sz w:val="24"/>
          <w:szCs w:val="24"/>
        </w:rPr>
      </w:pPr>
    </w:p>
    <w:p w14:paraId="658937B0" w14:textId="2D53D3B7" w:rsidR="00F56B34" w:rsidRPr="00121A9E" w:rsidRDefault="00BE7F8E" w:rsidP="00121A9E">
      <w:pPr>
        <w:pStyle w:val="ListParagraph"/>
        <w:spacing w:after="0"/>
        <w:ind w:left="1440"/>
        <w:rPr>
          <w:rFonts w:asciiTheme="majorHAnsi" w:hAnsiTheme="majorHAnsi" w:cstheme="majorHAnsi"/>
          <w:b/>
          <w:bCs/>
          <w:sz w:val="32"/>
          <w:szCs w:val="32"/>
        </w:rPr>
      </w:pPr>
      <w:r w:rsidRPr="00121A9E">
        <w:rPr>
          <w:rFonts w:asciiTheme="majorHAnsi" w:hAnsiTheme="majorHAnsi" w:cstheme="majorHAnsi"/>
          <w:b/>
          <w:bCs/>
          <w:sz w:val="32"/>
          <w:szCs w:val="32"/>
        </w:rPr>
        <w:lastRenderedPageBreak/>
        <w:t xml:space="preserve">                           Contents Page</w:t>
      </w:r>
    </w:p>
    <w:p w14:paraId="049B032C" w14:textId="77777777" w:rsidR="00FC1DB8" w:rsidRPr="00121A9E" w:rsidRDefault="00FC1DB8" w:rsidP="00FC1DB8">
      <w:pPr>
        <w:pStyle w:val="ListParagraph"/>
        <w:spacing w:after="0"/>
        <w:ind w:left="1440"/>
        <w:rPr>
          <w:rFonts w:asciiTheme="majorHAnsi" w:hAnsiTheme="majorHAnsi" w:cstheme="majorHAnsi"/>
          <w:b/>
          <w:bCs/>
          <w:sz w:val="32"/>
          <w:szCs w:val="32"/>
        </w:rPr>
      </w:pPr>
    </w:p>
    <w:p w14:paraId="49D5520D" w14:textId="77777777" w:rsidR="00FC1DB8" w:rsidRPr="00121A9E" w:rsidRDefault="00FC1DB8" w:rsidP="00FC1DB8">
      <w:pPr>
        <w:pStyle w:val="ListParagraph"/>
        <w:numPr>
          <w:ilvl w:val="0"/>
          <w:numId w:val="38"/>
        </w:numPr>
        <w:spacing w:after="0"/>
        <w:rPr>
          <w:rFonts w:asciiTheme="majorHAnsi" w:hAnsiTheme="majorHAnsi" w:cstheme="majorHAnsi"/>
          <w:color w:val="FFFFFF" w:themeColor="background1"/>
          <w:sz w:val="24"/>
          <w:szCs w:val="24"/>
        </w:rPr>
      </w:pPr>
      <w:r w:rsidRPr="00121A9E">
        <w:rPr>
          <w:rFonts w:asciiTheme="majorHAnsi" w:hAnsiTheme="majorHAnsi" w:cstheme="majorHAnsi"/>
          <w:color w:val="FFFFFF" w:themeColor="background1"/>
          <w:sz w:val="24"/>
          <w:szCs w:val="24"/>
        </w:rPr>
        <w:t>Contents page</w:t>
      </w:r>
    </w:p>
    <w:p w14:paraId="17B996DD" w14:textId="77777777" w:rsidR="00FC1DB8" w:rsidRPr="00D85F19" w:rsidRDefault="00FC1DB8" w:rsidP="00FC1DB8">
      <w:pPr>
        <w:pStyle w:val="ListParagraph"/>
        <w:numPr>
          <w:ilvl w:val="0"/>
          <w:numId w:val="38"/>
        </w:numPr>
        <w:spacing w:after="0"/>
        <w:rPr>
          <w:rFonts w:asciiTheme="majorHAnsi" w:hAnsiTheme="majorHAnsi" w:cstheme="majorHAnsi"/>
          <w:color w:val="FFFFFF" w:themeColor="background1"/>
          <w:sz w:val="24"/>
          <w:szCs w:val="24"/>
        </w:rPr>
      </w:pPr>
      <w:r w:rsidRPr="00D85F19">
        <w:rPr>
          <w:rFonts w:asciiTheme="majorHAnsi" w:hAnsiTheme="majorHAnsi" w:cstheme="majorHAnsi"/>
          <w:color w:val="FFFFFF" w:themeColor="background1"/>
          <w:sz w:val="24"/>
          <w:szCs w:val="24"/>
        </w:rPr>
        <w:t>Contents page</w:t>
      </w:r>
    </w:p>
    <w:p w14:paraId="29DE4842" w14:textId="45E76CC9" w:rsidR="00637D03" w:rsidRPr="00F96A8C" w:rsidRDefault="00637D03" w:rsidP="00F96A8C">
      <w:pPr>
        <w:pStyle w:val="ListParagraph"/>
        <w:numPr>
          <w:ilvl w:val="0"/>
          <w:numId w:val="38"/>
        </w:numPr>
        <w:spacing w:after="0"/>
        <w:rPr>
          <w:rFonts w:asciiTheme="majorHAnsi" w:hAnsiTheme="majorHAnsi" w:cstheme="majorHAnsi"/>
          <w:sz w:val="24"/>
          <w:szCs w:val="24"/>
        </w:rPr>
      </w:pPr>
      <w:r w:rsidRPr="00F96A8C">
        <w:rPr>
          <w:rFonts w:asciiTheme="majorHAnsi" w:hAnsiTheme="majorHAnsi" w:cstheme="majorHAnsi"/>
          <w:sz w:val="24"/>
          <w:szCs w:val="24"/>
        </w:rPr>
        <w:t>Policy Statement and aims</w:t>
      </w:r>
    </w:p>
    <w:p w14:paraId="4F86E49E" w14:textId="5412F476" w:rsidR="00637D03" w:rsidRPr="00F96A8C" w:rsidRDefault="00637D03" w:rsidP="00F96A8C">
      <w:pPr>
        <w:pStyle w:val="ListParagraph"/>
        <w:numPr>
          <w:ilvl w:val="0"/>
          <w:numId w:val="38"/>
        </w:numPr>
        <w:spacing w:after="0"/>
        <w:rPr>
          <w:rFonts w:asciiTheme="majorHAnsi" w:hAnsiTheme="majorHAnsi" w:cstheme="majorHAnsi"/>
          <w:sz w:val="24"/>
          <w:szCs w:val="24"/>
        </w:rPr>
      </w:pPr>
      <w:r w:rsidRPr="00F96A8C">
        <w:rPr>
          <w:rFonts w:asciiTheme="majorHAnsi" w:hAnsiTheme="majorHAnsi" w:cstheme="majorHAnsi"/>
          <w:sz w:val="24"/>
          <w:szCs w:val="24"/>
        </w:rPr>
        <w:t>Best Practice for Positive Behaviour Support</w:t>
      </w:r>
    </w:p>
    <w:p w14:paraId="04FD56AC" w14:textId="694CD72E" w:rsidR="00637D03" w:rsidRPr="00F96A8C" w:rsidRDefault="00637D03" w:rsidP="00F96A8C">
      <w:pPr>
        <w:pStyle w:val="ListParagraph"/>
        <w:numPr>
          <w:ilvl w:val="0"/>
          <w:numId w:val="38"/>
        </w:numPr>
        <w:spacing w:after="0"/>
        <w:rPr>
          <w:rFonts w:asciiTheme="majorHAnsi" w:hAnsiTheme="majorHAnsi" w:cstheme="majorHAnsi"/>
          <w:sz w:val="24"/>
          <w:szCs w:val="24"/>
        </w:rPr>
      </w:pPr>
      <w:r w:rsidRPr="00F96A8C">
        <w:rPr>
          <w:rFonts w:asciiTheme="majorHAnsi" w:hAnsiTheme="majorHAnsi" w:cstheme="majorHAnsi"/>
          <w:sz w:val="24"/>
          <w:szCs w:val="24"/>
        </w:rPr>
        <w:t>Best Practice for Positive Behaviour Support (continued)</w:t>
      </w:r>
    </w:p>
    <w:p w14:paraId="05F2ACBA" w14:textId="7733A6B3" w:rsidR="00637D03" w:rsidRPr="00F96A8C" w:rsidRDefault="00637D03" w:rsidP="00F96A8C">
      <w:pPr>
        <w:pStyle w:val="ListParagraph"/>
        <w:numPr>
          <w:ilvl w:val="0"/>
          <w:numId w:val="38"/>
        </w:numPr>
        <w:spacing w:after="0"/>
        <w:rPr>
          <w:rFonts w:asciiTheme="majorHAnsi" w:hAnsiTheme="majorHAnsi" w:cstheme="majorHAnsi"/>
          <w:sz w:val="24"/>
          <w:szCs w:val="24"/>
        </w:rPr>
      </w:pPr>
      <w:r w:rsidRPr="00F96A8C">
        <w:rPr>
          <w:rFonts w:asciiTheme="majorHAnsi" w:hAnsiTheme="majorHAnsi" w:cstheme="majorHAnsi"/>
          <w:sz w:val="24"/>
          <w:szCs w:val="24"/>
        </w:rPr>
        <w:t>Structuring the classroom environment to optimise Positive Behaviour</w:t>
      </w:r>
    </w:p>
    <w:p w14:paraId="49D8FD70" w14:textId="1ACB1745" w:rsidR="00637D03" w:rsidRPr="00F96A8C" w:rsidRDefault="00637D03" w:rsidP="00F96A8C">
      <w:pPr>
        <w:pStyle w:val="ListParagraph"/>
        <w:numPr>
          <w:ilvl w:val="0"/>
          <w:numId w:val="38"/>
        </w:numPr>
        <w:spacing w:after="0" w:line="0" w:lineRule="atLeast"/>
        <w:rPr>
          <w:rFonts w:asciiTheme="majorHAnsi" w:eastAsia="Arial" w:hAnsiTheme="majorHAnsi" w:cstheme="majorHAnsi"/>
          <w:bCs/>
          <w:sz w:val="24"/>
          <w:szCs w:val="24"/>
        </w:rPr>
      </w:pPr>
      <w:r w:rsidRPr="00F96A8C">
        <w:rPr>
          <w:rFonts w:asciiTheme="majorHAnsi" w:eastAsia="Arial" w:hAnsiTheme="majorHAnsi" w:cstheme="majorHAnsi"/>
          <w:bCs/>
          <w:sz w:val="24"/>
          <w:szCs w:val="24"/>
        </w:rPr>
        <w:t>Managing Inappropriate Autistic Behaviour</w:t>
      </w:r>
    </w:p>
    <w:p w14:paraId="247F8F6D" w14:textId="035160BA" w:rsidR="00637D03" w:rsidRPr="00F96A8C" w:rsidRDefault="00637D03" w:rsidP="00F96A8C">
      <w:pPr>
        <w:pStyle w:val="ListParagraph"/>
        <w:numPr>
          <w:ilvl w:val="0"/>
          <w:numId w:val="38"/>
        </w:numPr>
        <w:spacing w:after="0" w:line="0" w:lineRule="atLeast"/>
        <w:rPr>
          <w:rFonts w:asciiTheme="majorHAnsi" w:eastAsia="Arial" w:hAnsiTheme="majorHAnsi" w:cstheme="majorHAnsi"/>
          <w:bCs/>
          <w:sz w:val="24"/>
          <w:szCs w:val="24"/>
        </w:rPr>
      </w:pPr>
      <w:r w:rsidRPr="00F96A8C">
        <w:rPr>
          <w:rFonts w:asciiTheme="majorHAnsi" w:eastAsia="Arial" w:hAnsiTheme="majorHAnsi" w:cstheme="majorHAnsi"/>
          <w:bCs/>
          <w:sz w:val="24"/>
          <w:szCs w:val="24"/>
        </w:rPr>
        <w:t>Bullying</w:t>
      </w:r>
    </w:p>
    <w:p w14:paraId="4CAE04FD" w14:textId="78FF16AC" w:rsidR="00637D03" w:rsidRPr="00F96A8C" w:rsidRDefault="00637D03" w:rsidP="00F96A8C">
      <w:pPr>
        <w:pStyle w:val="ListParagraph"/>
        <w:numPr>
          <w:ilvl w:val="0"/>
          <w:numId w:val="38"/>
        </w:numPr>
        <w:spacing w:after="0" w:line="0" w:lineRule="atLeast"/>
        <w:rPr>
          <w:rFonts w:asciiTheme="majorHAnsi" w:eastAsia="Arial" w:hAnsiTheme="majorHAnsi" w:cstheme="majorHAnsi"/>
          <w:bCs/>
          <w:sz w:val="24"/>
          <w:szCs w:val="24"/>
        </w:rPr>
      </w:pPr>
      <w:r w:rsidRPr="00F96A8C">
        <w:rPr>
          <w:rFonts w:asciiTheme="majorHAnsi" w:eastAsia="Arial" w:hAnsiTheme="majorHAnsi" w:cstheme="majorHAnsi"/>
          <w:bCs/>
          <w:sz w:val="24"/>
          <w:szCs w:val="24"/>
        </w:rPr>
        <w:t>Bullying (continued)</w:t>
      </w:r>
    </w:p>
    <w:p w14:paraId="4B02472F" w14:textId="6DB5F7F0" w:rsidR="00637D03" w:rsidRPr="00F96A8C" w:rsidRDefault="00637D03" w:rsidP="00F96A8C">
      <w:pPr>
        <w:pStyle w:val="ListParagraph"/>
        <w:numPr>
          <w:ilvl w:val="0"/>
          <w:numId w:val="38"/>
        </w:numPr>
        <w:spacing w:after="0" w:line="0" w:lineRule="atLeast"/>
        <w:rPr>
          <w:rFonts w:asciiTheme="majorHAnsi" w:eastAsia="Arial" w:hAnsiTheme="majorHAnsi" w:cstheme="majorHAnsi"/>
          <w:sz w:val="24"/>
          <w:szCs w:val="24"/>
        </w:rPr>
      </w:pPr>
      <w:r w:rsidRPr="00F96A8C">
        <w:rPr>
          <w:rFonts w:asciiTheme="majorHAnsi" w:eastAsia="Arial" w:hAnsiTheme="majorHAnsi" w:cstheme="majorHAnsi"/>
          <w:bCs/>
          <w:sz w:val="24"/>
          <w:szCs w:val="24"/>
        </w:rPr>
        <w:t>The TEACCH Philosophy and PRICE Principles: (Protecting Rights in a Caring Environment)</w:t>
      </w:r>
    </w:p>
    <w:p w14:paraId="3171B7C8" w14:textId="288812D5" w:rsidR="00637D03" w:rsidRPr="00F96A8C" w:rsidRDefault="00637D03" w:rsidP="00F96A8C">
      <w:pPr>
        <w:pStyle w:val="ListParagraph"/>
        <w:numPr>
          <w:ilvl w:val="0"/>
          <w:numId w:val="38"/>
        </w:numPr>
        <w:spacing w:after="0" w:line="0" w:lineRule="atLeast"/>
        <w:rPr>
          <w:rFonts w:asciiTheme="majorHAnsi" w:eastAsia="Arial" w:hAnsiTheme="majorHAnsi" w:cstheme="majorHAnsi"/>
          <w:sz w:val="24"/>
          <w:szCs w:val="24"/>
        </w:rPr>
      </w:pPr>
      <w:r w:rsidRPr="00F96A8C">
        <w:rPr>
          <w:rFonts w:asciiTheme="majorHAnsi" w:hAnsiTheme="majorHAnsi" w:cstheme="majorHAnsi"/>
          <w:sz w:val="24"/>
          <w:szCs w:val="24"/>
        </w:rPr>
        <w:t>Rewards/Types of rewards</w:t>
      </w:r>
    </w:p>
    <w:p w14:paraId="032F4DCF" w14:textId="35599162" w:rsidR="002143CB" w:rsidRPr="00F96A8C" w:rsidRDefault="00637D03" w:rsidP="00F96A8C">
      <w:pPr>
        <w:pStyle w:val="ListParagraph"/>
        <w:numPr>
          <w:ilvl w:val="0"/>
          <w:numId w:val="38"/>
        </w:numPr>
        <w:spacing w:after="0"/>
        <w:rPr>
          <w:rFonts w:asciiTheme="majorHAnsi" w:hAnsiTheme="majorHAnsi" w:cstheme="majorHAnsi"/>
          <w:sz w:val="24"/>
          <w:szCs w:val="24"/>
        </w:rPr>
      </w:pPr>
      <w:r w:rsidRPr="00F96A8C">
        <w:rPr>
          <w:rFonts w:asciiTheme="majorHAnsi" w:hAnsiTheme="majorHAnsi" w:cstheme="majorHAnsi"/>
          <w:sz w:val="24"/>
          <w:szCs w:val="24"/>
        </w:rPr>
        <w:t>Sanctions</w:t>
      </w:r>
    </w:p>
    <w:p w14:paraId="047A532A" w14:textId="3D73683D" w:rsidR="002143CB" w:rsidRPr="00F96A8C" w:rsidRDefault="00637D03" w:rsidP="00F96A8C">
      <w:pPr>
        <w:pStyle w:val="ListParagraph"/>
        <w:numPr>
          <w:ilvl w:val="0"/>
          <w:numId w:val="38"/>
        </w:numPr>
        <w:spacing w:after="0"/>
        <w:rPr>
          <w:rFonts w:asciiTheme="majorHAnsi" w:hAnsiTheme="majorHAnsi" w:cstheme="majorHAnsi"/>
          <w:sz w:val="24"/>
          <w:szCs w:val="24"/>
        </w:rPr>
      </w:pPr>
      <w:r w:rsidRPr="00F96A8C">
        <w:rPr>
          <w:rFonts w:asciiTheme="majorHAnsi" w:hAnsiTheme="majorHAnsi" w:cstheme="majorHAnsi"/>
          <w:sz w:val="24"/>
          <w:szCs w:val="24"/>
        </w:rPr>
        <w:t>Calming areas</w:t>
      </w:r>
    </w:p>
    <w:p w14:paraId="6EFF609C" w14:textId="5B0E6FD0" w:rsidR="00637D03" w:rsidRPr="00F96A8C" w:rsidRDefault="00637D03" w:rsidP="00F96A8C">
      <w:pPr>
        <w:pStyle w:val="ListParagraph"/>
        <w:numPr>
          <w:ilvl w:val="0"/>
          <w:numId w:val="38"/>
        </w:numPr>
        <w:spacing w:after="0" w:line="0" w:lineRule="atLeast"/>
        <w:rPr>
          <w:rFonts w:asciiTheme="majorHAnsi" w:eastAsia="Arial" w:hAnsiTheme="majorHAnsi" w:cstheme="majorHAnsi"/>
          <w:bCs/>
          <w:sz w:val="24"/>
          <w:szCs w:val="24"/>
        </w:rPr>
      </w:pPr>
      <w:r w:rsidRPr="00F96A8C">
        <w:rPr>
          <w:rFonts w:asciiTheme="majorHAnsi" w:eastAsia="Arial" w:hAnsiTheme="majorHAnsi" w:cstheme="majorHAnsi"/>
          <w:bCs/>
          <w:sz w:val="24"/>
          <w:szCs w:val="24"/>
        </w:rPr>
        <w:t>Getting the Most from Schedules as a Tool to Managing Behaviour</w:t>
      </w:r>
    </w:p>
    <w:p w14:paraId="562A2839" w14:textId="74E72A67" w:rsidR="00637D03" w:rsidRPr="00F96A8C" w:rsidRDefault="00637D03" w:rsidP="00F96A8C">
      <w:pPr>
        <w:pStyle w:val="ListParagraph"/>
        <w:numPr>
          <w:ilvl w:val="0"/>
          <w:numId w:val="38"/>
        </w:numPr>
        <w:spacing w:after="0" w:line="240" w:lineRule="auto"/>
        <w:ind w:right="1780"/>
        <w:rPr>
          <w:rFonts w:asciiTheme="majorHAnsi" w:eastAsia="Arial" w:hAnsiTheme="majorHAnsi" w:cstheme="majorHAnsi"/>
          <w:bCs/>
          <w:sz w:val="24"/>
          <w:szCs w:val="24"/>
        </w:rPr>
      </w:pPr>
      <w:r w:rsidRPr="00F96A8C">
        <w:rPr>
          <w:rFonts w:asciiTheme="majorHAnsi" w:eastAsia="Arial" w:hAnsiTheme="majorHAnsi" w:cstheme="majorHAnsi"/>
          <w:bCs/>
          <w:sz w:val="24"/>
          <w:szCs w:val="24"/>
        </w:rPr>
        <w:t>Managing Behaviour in group situations</w:t>
      </w:r>
    </w:p>
    <w:p w14:paraId="2A55EDBF" w14:textId="3D5C5837" w:rsidR="00637D03" w:rsidRPr="00F96A8C" w:rsidRDefault="00637D03" w:rsidP="00F96A8C">
      <w:pPr>
        <w:pStyle w:val="ListParagraph"/>
        <w:numPr>
          <w:ilvl w:val="0"/>
          <w:numId w:val="38"/>
        </w:numPr>
        <w:spacing w:after="0" w:line="240" w:lineRule="auto"/>
        <w:ind w:right="1780"/>
        <w:rPr>
          <w:rFonts w:asciiTheme="majorHAnsi" w:eastAsia="Arial" w:hAnsiTheme="majorHAnsi" w:cstheme="majorHAnsi"/>
          <w:bCs/>
          <w:sz w:val="24"/>
          <w:szCs w:val="24"/>
        </w:rPr>
      </w:pPr>
      <w:r w:rsidRPr="00F96A8C">
        <w:rPr>
          <w:rFonts w:asciiTheme="majorHAnsi" w:eastAsia="Arial" w:hAnsiTheme="majorHAnsi" w:cstheme="majorHAnsi"/>
          <w:bCs/>
          <w:sz w:val="24"/>
          <w:szCs w:val="24"/>
        </w:rPr>
        <w:t>Out in the Community</w:t>
      </w:r>
    </w:p>
    <w:p w14:paraId="3D8E8676" w14:textId="5791C1F6" w:rsidR="00637D03" w:rsidRPr="00994085" w:rsidRDefault="00637D03" w:rsidP="00994085">
      <w:pPr>
        <w:pStyle w:val="ListParagraph"/>
        <w:numPr>
          <w:ilvl w:val="0"/>
          <w:numId w:val="38"/>
        </w:numPr>
        <w:spacing w:after="0" w:line="240" w:lineRule="auto"/>
        <w:ind w:right="1780"/>
        <w:rPr>
          <w:rFonts w:asciiTheme="majorHAnsi" w:eastAsia="Arial" w:hAnsiTheme="majorHAnsi" w:cstheme="majorHAnsi"/>
          <w:bCs/>
          <w:sz w:val="24"/>
          <w:szCs w:val="24"/>
        </w:rPr>
      </w:pPr>
      <w:r w:rsidRPr="00994085">
        <w:rPr>
          <w:rFonts w:asciiTheme="majorHAnsi" w:eastAsia="Arial" w:hAnsiTheme="majorHAnsi" w:cstheme="majorHAnsi"/>
          <w:bCs/>
          <w:sz w:val="24"/>
          <w:szCs w:val="24"/>
        </w:rPr>
        <w:t>Forward Planning to avoid Behaviour Issues</w:t>
      </w:r>
    </w:p>
    <w:p w14:paraId="1FC9410C" w14:textId="69C79A93"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eastAsia="Arial" w:hAnsiTheme="majorHAnsi" w:cstheme="majorHAnsi"/>
          <w:bCs/>
          <w:sz w:val="24"/>
          <w:szCs w:val="24"/>
        </w:rPr>
        <w:t>Interventions</w:t>
      </w:r>
    </w:p>
    <w:p w14:paraId="06D13D95" w14:textId="57640A33"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eastAsia="Arial" w:hAnsiTheme="majorHAnsi" w:cstheme="majorHAnsi"/>
          <w:bCs/>
          <w:sz w:val="24"/>
          <w:szCs w:val="24"/>
        </w:rPr>
        <w:t>Interventions (continued)</w:t>
      </w:r>
    </w:p>
    <w:p w14:paraId="243436E7" w14:textId="5DB83EBA"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eastAsia="Arial" w:hAnsiTheme="majorHAnsi" w:cstheme="majorHAnsi"/>
          <w:bCs/>
          <w:sz w:val="24"/>
          <w:szCs w:val="24"/>
        </w:rPr>
        <w:t>Physical Intervention / Approach to the use of reasonable force/Reasonable force</w:t>
      </w:r>
    </w:p>
    <w:p w14:paraId="022AF11F" w14:textId="0AE99361"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eastAsia="Arial" w:hAnsiTheme="majorHAnsi" w:cstheme="majorHAnsi"/>
          <w:bCs/>
          <w:sz w:val="24"/>
          <w:szCs w:val="24"/>
        </w:rPr>
        <w:t>Physical Intervention / Approach to the use of reasonable force/Reasonable force/Recording and reporting (continued)</w:t>
      </w:r>
    </w:p>
    <w:p w14:paraId="4470E464" w14:textId="20FAE75C"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eastAsia="Arial" w:hAnsiTheme="majorHAnsi" w:cstheme="majorHAnsi"/>
          <w:bCs/>
          <w:sz w:val="24"/>
          <w:szCs w:val="24"/>
        </w:rPr>
        <w:t>Power to Search Students without consent</w:t>
      </w:r>
    </w:p>
    <w:p w14:paraId="39F697AA" w14:textId="34A0168B"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hAnsiTheme="majorHAnsi" w:cstheme="majorHAnsi"/>
          <w:sz w:val="24"/>
          <w:szCs w:val="24"/>
        </w:rPr>
        <w:t>Use of Calm rooms/Time alone areas</w:t>
      </w:r>
    </w:p>
    <w:p w14:paraId="44251C3D" w14:textId="0D01114C" w:rsidR="00637D03" w:rsidRPr="00994085" w:rsidRDefault="00637D03" w:rsidP="00994085">
      <w:pPr>
        <w:pStyle w:val="ListParagraph"/>
        <w:numPr>
          <w:ilvl w:val="0"/>
          <w:numId w:val="38"/>
        </w:numPr>
        <w:spacing w:after="0" w:line="240" w:lineRule="auto"/>
        <w:ind w:right="1780"/>
        <w:rPr>
          <w:rFonts w:asciiTheme="majorHAnsi" w:hAnsiTheme="majorHAnsi" w:cstheme="majorHAnsi"/>
          <w:sz w:val="24"/>
          <w:szCs w:val="24"/>
        </w:rPr>
      </w:pPr>
      <w:r w:rsidRPr="00994085">
        <w:rPr>
          <w:rFonts w:asciiTheme="majorHAnsi" w:hAnsiTheme="majorHAnsi" w:cstheme="majorHAnsi"/>
          <w:sz w:val="24"/>
          <w:szCs w:val="24"/>
        </w:rPr>
        <w:t>Post-Incident Resolution with Students</w:t>
      </w:r>
    </w:p>
    <w:p w14:paraId="5EB934F0" w14:textId="633EBB52" w:rsidR="00637D03" w:rsidRPr="00AF17FE" w:rsidRDefault="00637D03" w:rsidP="00AF17FE">
      <w:pPr>
        <w:pStyle w:val="ListParagraph"/>
        <w:numPr>
          <w:ilvl w:val="0"/>
          <w:numId w:val="38"/>
        </w:numPr>
        <w:spacing w:after="0" w:line="240" w:lineRule="auto"/>
        <w:ind w:right="1780"/>
        <w:rPr>
          <w:rFonts w:asciiTheme="majorHAnsi" w:hAnsiTheme="majorHAnsi" w:cstheme="majorHAnsi"/>
          <w:sz w:val="24"/>
          <w:szCs w:val="24"/>
        </w:rPr>
      </w:pPr>
      <w:r w:rsidRPr="00AF17FE">
        <w:rPr>
          <w:rFonts w:asciiTheme="majorHAnsi" w:hAnsiTheme="majorHAnsi" w:cstheme="majorHAnsi"/>
          <w:sz w:val="24"/>
          <w:szCs w:val="24"/>
        </w:rPr>
        <w:t>Positive Behaviour Support Plan (PBSP)</w:t>
      </w:r>
    </w:p>
    <w:p w14:paraId="0230C0CB" w14:textId="26CF87FF" w:rsidR="00637D03" w:rsidRPr="00AF17FE" w:rsidRDefault="00637D03" w:rsidP="00AF17FE">
      <w:pPr>
        <w:pStyle w:val="ListParagraph"/>
        <w:numPr>
          <w:ilvl w:val="0"/>
          <w:numId w:val="38"/>
        </w:numPr>
        <w:spacing w:after="0" w:line="240" w:lineRule="auto"/>
        <w:ind w:right="1780"/>
        <w:rPr>
          <w:rFonts w:asciiTheme="majorHAnsi" w:hAnsiTheme="majorHAnsi" w:cstheme="majorHAnsi"/>
          <w:sz w:val="24"/>
          <w:szCs w:val="24"/>
        </w:rPr>
      </w:pPr>
      <w:r w:rsidRPr="00AF17FE">
        <w:rPr>
          <w:rFonts w:asciiTheme="majorHAnsi" w:hAnsiTheme="majorHAnsi" w:cstheme="majorHAnsi"/>
          <w:sz w:val="24"/>
          <w:szCs w:val="24"/>
        </w:rPr>
        <w:t>Positive Behaviour Support Plan (PBSP)(continued) Recording an Incident</w:t>
      </w:r>
    </w:p>
    <w:p w14:paraId="23DC69EB" w14:textId="77777777" w:rsidR="00757593" w:rsidRDefault="00637D03" w:rsidP="00757593">
      <w:pPr>
        <w:pStyle w:val="ListParagraph"/>
        <w:numPr>
          <w:ilvl w:val="0"/>
          <w:numId w:val="38"/>
        </w:numPr>
        <w:spacing w:after="0" w:line="240" w:lineRule="auto"/>
        <w:ind w:right="1780"/>
        <w:rPr>
          <w:rFonts w:asciiTheme="majorHAnsi" w:hAnsiTheme="majorHAnsi" w:cstheme="majorHAnsi"/>
          <w:sz w:val="24"/>
          <w:szCs w:val="24"/>
        </w:rPr>
      </w:pPr>
      <w:r w:rsidRPr="00AF17FE">
        <w:rPr>
          <w:rFonts w:asciiTheme="majorHAnsi" w:hAnsiTheme="majorHAnsi" w:cstheme="majorHAnsi"/>
          <w:sz w:val="24"/>
          <w:szCs w:val="24"/>
        </w:rPr>
        <w:t>Behaviour Monitoring /Staff Responsibilities</w:t>
      </w:r>
    </w:p>
    <w:p w14:paraId="5820CB35" w14:textId="645C0431" w:rsidR="00637D03" w:rsidRPr="00E90B33" w:rsidRDefault="00E90B33" w:rsidP="00E90B33">
      <w:pPr>
        <w:spacing w:after="0" w:line="240" w:lineRule="auto"/>
        <w:ind w:right="1780"/>
        <w:rPr>
          <w:rFonts w:asciiTheme="majorHAnsi" w:hAnsiTheme="majorHAnsi" w:cstheme="majorHAnsi"/>
          <w:sz w:val="24"/>
          <w:szCs w:val="24"/>
        </w:rPr>
      </w:pPr>
      <w:r>
        <w:rPr>
          <w:rFonts w:asciiTheme="majorHAnsi" w:hAnsiTheme="majorHAnsi" w:cstheme="majorHAnsi"/>
          <w:sz w:val="24"/>
          <w:szCs w:val="24"/>
        </w:rPr>
        <w:t>29.</w:t>
      </w:r>
      <w:r w:rsidR="00637D03" w:rsidRPr="00E90B33">
        <w:rPr>
          <w:rFonts w:asciiTheme="majorHAnsi" w:hAnsiTheme="majorHAnsi" w:cstheme="majorHAnsi"/>
          <w:sz w:val="24"/>
          <w:szCs w:val="24"/>
        </w:rPr>
        <w:t>Suspensions/Actions taken following a serious incident/Fixed term</w:t>
      </w:r>
      <w:r>
        <w:rPr>
          <w:rFonts w:asciiTheme="majorHAnsi" w:hAnsiTheme="majorHAnsi" w:cstheme="majorHAnsi"/>
          <w:sz w:val="24"/>
          <w:szCs w:val="24"/>
        </w:rPr>
        <w:t xml:space="preserve"> </w:t>
      </w:r>
      <w:r w:rsidR="002B0D2C" w:rsidRPr="00E90B33">
        <w:rPr>
          <w:rFonts w:asciiTheme="majorHAnsi" w:hAnsiTheme="majorHAnsi" w:cstheme="majorHAnsi"/>
          <w:sz w:val="24"/>
          <w:szCs w:val="24"/>
        </w:rPr>
        <w:t>suspension</w:t>
      </w:r>
      <w:r>
        <w:rPr>
          <w:rFonts w:asciiTheme="majorHAnsi" w:hAnsiTheme="majorHAnsi" w:cstheme="majorHAnsi"/>
          <w:sz w:val="24"/>
          <w:szCs w:val="24"/>
        </w:rPr>
        <w:t>s</w:t>
      </w:r>
    </w:p>
    <w:p w14:paraId="7D208392" w14:textId="46F878CD" w:rsidR="00637D03" w:rsidRPr="002143CB" w:rsidRDefault="00E90B33" w:rsidP="002143CB">
      <w:pPr>
        <w:spacing w:after="0" w:line="240" w:lineRule="auto"/>
        <w:ind w:right="1780"/>
        <w:rPr>
          <w:rFonts w:asciiTheme="majorHAnsi" w:hAnsiTheme="majorHAnsi" w:cstheme="majorHAnsi"/>
          <w:sz w:val="24"/>
          <w:szCs w:val="24"/>
        </w:rPr>
      </w:pPr>
      <w:r>
        <w:rPr>
          <w:rFonts w:asciiTheme="majorHAnsi" w:hAnsiTheme="majorHAnsi" w:cstheme="majorHAnsi"/>
          <w:sz w:val="24"/>
          <w:szCs w:val="24"/>
        </w:rPr>
        <w:t xml:space="preserve">31. </w:t>
      </w:r>
      <w:r w:rsidR="00637D03" w:rsidRPr="002143CB">
        <w:rPr>
          <w:rFonts w:asciiTheme="majorHAnsi" w:hAnsiTheme="majorHAnsi" w:cstheme="majorHAnsi"/>
          <w:sz w:val="24"/>
          <w:szCs w:val="24"/>
        </w:rPr>
        <w:t>Decision to Permanently Exclude/Permanent Exclusion report</w:t>
      </w:r>
    </w:p>
    <w:p w14:paraId="636477A4" w14:textId="7C8CF74E" w:rsidR="00637D03" w:rsidRPr="002143CB" w:rsidRDefault="00E90B33" w:rsidP="002143CB">
      <w:pPr>
        <w:spacing w:after="0" w:line="240" w:lineRule="auto"/>
        <w:ind w:right="1780"/>
        <w:rPr>
          <w:rFonts w:asciiTheme="majorHAnsi" w:hAnsiTheme="majorHAnsi" w:cstheme="majorHAnsi"/>
          <w:sz w:val="24"/>
          <w:szCs w:val="24"/>
        </w:rPr>
      </w:pPr>
      <w:r>
        <w:rPr>
          <w:rFonts w:asciiTheme="majorHAnsi" w:hAnsiTheme="majorHAnsi" w:cstheme="majorHAnsi"/>
          <w:sz w:val="24"/>
          <w:szCs w:val="24"/>
        </w:rPr>
        <w:t xml:space="preserve">32. </w:t>
      </w:r>
      <w:r w:rsidR="00637D03" w:rsidRPr="002143CB">
        <w:rPr>
          <w:rFonts w:asciiTheme="majorHAnsi" w:hAnsiTheme="majorHAnsi" w:cstheme="majorHAnsi"/>
          <w:sz w:val="24"/>
          <w:szCs w:val="24"/>
        </w:rPr>
        <w:t>Safeguarding/Equal Opportunities</w:t>
      </w:r>
    </w:p>
    <w:p w14:paraId="204EB54F" w14:textId="005FF6D5" w:rsidR="00637D03" w:rsidRPr="002143CB" w:rsidRDefault="00E90B33" w:rsidP="002143CB">
      <w:pPr>
        <w:spacing w:after="0" w:line="240" w:lineRule="auto"/>
        <w:ind w:right="1780"/>
        <w:rPr>
          <w:rFonts w:asciiTheme="majorHAnsi" w:hAnsiTheme="majorHAnsi" w:cstheme="majorHAnsi"/>
          <w:sz w:val="24"/>
          <w:szCs w:val="24"/>
        </w:rPr>
      </w:pPr>
      <w:r>
        <w:rPr>
          <w:rFonts w:asciiTheme="majorHAnsi" w:hAnsiTheme="majorHAnsi" w:cstheme="majorHAnsi"/>
          <w:sz w:val="24"/>
          <w:szCs w:val="24"/>
        </w:rPr>
        <w:t xml:space="preserve">32. </w:t>
      </w:r>
      <w:r w:rsidR="00637D03" w:rsidRPr="002143CB">
        <w:rPr>
          <w:rFonts w:asciiTheme="majorHAnsi" w:hAnsiTheme="majorHAnsi" w:cstheme="majorHAnsi"/>
          <w:sz w:val="24"/>
          <w:szCs w:val="24"/>
        </w:rPr>
        <w:t>Documents consulted</w:t>
      </w:r>
    </w:p>
    <w:p w14:paraId="5E3DC9C2" w14:textId="77777777" w:rsidR="005B3948" w:rsidRDefault="005B3948" w:rsidP="00FF5413">
      <w:pPr>
        <w:rPr>
          <w:rFonts w:asciiTheme="majorHAnsi" w:hAnsiTheme="majorHAnsi" w:cstheme="majorHAnsi"/>
          <w:b/>
          <w:sz w:val="24"/>
          <w:szCs w:val="24"/>
        </w:rPr>
      </w:pPr>
    </w:p>
    <w:p w14:paraId="44094EB2" w14:textId="77777777" w:rsidR="00FC1DB8" w:rsidRDefault="00FC1DB8" w:rsidP="00FF5413">
      <w:pPr>
        <w:rPr>
          <w:rFonts w:asciiTheme="majorHAnsi" w:hAnsiTheme="majorHAnsi" w:cstheme="majorHAnsi"/>
          <w:b/>
          <w:sz w:val="24"/>
          <w:szCs w:val="24"/>
        </w:rPr>
      </w:pPr>
    </w:p>
    <w:p w14:paraId="51DF7710" w14:textId="77777777" w:rsidR="00FC1DB8" w:rsidRDefault="00FC1DB8" w:rsidP="00FF5413">
      <w:pPr>
        <w:rPr>
          <w:rFonts w:asciiTheme="majorHAnsi" w:hAnsiTheme="majorHAnsi" w:cstheme="majorHAnsi"/>
          <w:b/>
          <w:sz w:val="24"/>
          <w:szCs w:val="24"/>
        </w:rPr>
      </w:pPr>
    </w:p>
    <w:p w14:paraId="3DE65B06" w14:textId="77777777" w:rsidR="00FC1DB8" w:rsidRPr="00121A9E" w:rsidRDefault="00FC1DB8" w:rsidP="00FF5413">
      <w:pPr>
        <w:rPr>
          <w:rFonts w:asciiTheme="majorHAnsi" w:hAnsiTheme="majorHAnsi" w:cstheme="majorHAnsi"/>
          <w:b/>
          <w:sz w:val="24"/>
          <w:szCs w:val="24"/>
        </w:rPr>
      </w:pPr>
    </w:p>
    <w:p w14:paraId="4873DD5E" w14:textId="77777777" w:rsidR="005B3948" w:rsidRPr="00121A9E" w:rsidRDefault="005B3948" w:rsidP="00FF5413">
      <w:pPr>
        <w:rPr>
          <w:rFonts w:asciiTheme="majorHAnsi" w:hAnsiTheme="majorHAnsi" w:cstheme="majorHAnsi"/>
          <w:b/>
          <w:sz w:val="24"/>
          <w:szCs w:val="24"/>
        </w:rPr>
      </w:pPr>
    </w:p>
    <w:p w14:paraId="465A33C5" w14:textId="77777777" w:rsidR="005B3948" w:rsidRPr="00121A9E" w:rsidRDefault="005B3948" w:rsidP="00FF5413">
      <w:pPr>
        <w:rPr>
          <w:rFonts w:asciiTheme="majorHAnsi" w:hAnsiTheme="majorHAnsi" w:cstheme="majorHAnsi"/>
          <w:b/>
          <w:sz w:val="24"/>
          <w:szCs w:val="24"/>
        </w:rPr>
      </w:pPr>
    </w:p>
    <w:p w14:paraId="2290126D" w14:textId="77777777" w:rsidR="005B3948" w:rsidRPr="00121A9E" w:rsidRDefault="005B3948" w:rsidP="00FF5413">
      <w:pPr>
        <w:rPr>
          <w:rFonts w:asciiTheme="majorHAnsi" w:hAnsiTheme="majorHAnsi" w:cstheme="majorHAnsi"/>
          <w:b/>
          <w:sz w:val="24"/>
          <w:szCs w:val="24"/>
        </w:rPr>
      </w:pPr>
    </w:p>
    <w:p w14:paraId="32A4CE36" w14:textId="77777777" w:rsidR="005B3948" w:rsidRPr="00121A9E" w:rsidRDefault="005B3948" w:rsidP="00FF5413">
      <w:pPr>
        <w:rPr>
          <w:rFonts w:asciiTheme="majorHAnsi" w:hAnsiTheme="majorHAnsi" w:cstheme="majorHAnsi"/>
          <w:b/>
          <w:sz w:val="24"/>
          <w:szCs w:val="24"/>
        </w:rPr>
      </w:pPr>
    </w:p>
    <w:p w14:paraId="301B183F" w14:textId="77777777" w:rsidR="005B3948" w:rsidRPr="00121A9E" w:rsidRDefault="005B3948" w:rsidP="00FF5413">
      <w:pPr>
        <w:rPr>
          <w:rFonts w:asciiTheme="majorHAnsi" w:hAnsiTheme="majorHAnsi" w:cstheme="majorHAnsi"/>
          <w:b/>
          <w:sz w:val="24"/>
          <w:szCs w:val="24"/>
        </w:rPr>
      </w:pPr>
    </w:p>
    <w:p w14:paraId="6AEB9CE7" w14:textId="77777777" w:rsidR="005B3948" w:rsidRPr="00121A9E" w:rsidRDefault="005B3948" w:rsidP="728A51B2">
      <w:pPr>
        <w:rPr>
          <w:rFonts w:asciiTheme="majorHAnsi" w:hAnsiTheme="majorHAnsi" w:cstheme="majorBidi"/>
          <w:b/>
          <w:bCs/>
          <w:sz w:val="24"/>
          <w:szCs w:val="24"/>
        </w:rPr>
      </w:pPr>
    </w:p>
    <w:p w14:paraId="4E7AD929" w14:textId="70DC1250" w:rsidR="728A51B2" w:rsidRDefault="728A51B2" w:rsidP="728A51B2">
      <w:pPr>
        <w:rPr>
          <w:rFonts w:asciiTheme="majorHAnsi" w:hAnsiTheme="majorHAnsi" w:cstheme="majorBidi"/>
          <w:b/>
          <w:bCs/>
          <w:sz w:val="24"/>
          <w:szCs w:val="24"/>
        </w:rPr>
      </w:pPr>
    </w:p>
    <w:p w14:paraId="46E92306" w14:textId="77777777" w:rsidR="00121A9E" w:rsidRDefault="004A1555" w:rsidP="00FF5413">
      <w:pPr>
        <w:rPr>
          <w:rFonts w:asciiTheme="majorHAnsi" w:hAnsiTheme="majorHAnsi" w:cstheme="majorHAnsi"/>
          <w:b/>
          <w:sz w:val="24"/>
          <w:szCs w:val="24"/>
        </w:rPr>
      </w:pPr>
      <w:r w:rsidRPr="00121A9E">
        <w:rPr>
          <w:rFonts w:asciiTheme="majorHAnsi" w:hAnsiTheme="majorHAnsi" w:cstheme="majorHAnsi"/>
          <w:b/>
          <w:sz w:val="24"/>
          <w:szCs w:val="24"/>
          <w:u w:val="single"/>
        </w:rPr>
        <w:t>Policy Statement:</w:t>
      </w:r>
      <w:r w:rsidRPr="00121A9E">
        <w:rPr>
          <w:rFonts w:asciiTheme="majorHAnsi" w:hAnsiTheme="majorHAnsi" w:cstheme="majorHAnsi"/>
          <w:b/>
          <w:sz w:val="24"/>
          <w:szCs w:val="24"/>
        </w:rPr>
        <w:t xml:space="preserve">  </w:t>
      </w:r>
    </w:p>
    <w:p w14:paraId="238E59CD" w14:textId="78F18195" w:rsidR="00FF5413" w:rsidRPr="00121A9E" w:rsidRDefault="00FF5413" w:rsidP="00FF5413">
      <w:pPr>
        <w:rPr>
          <w:rFonts w:asciiTheme="majorHAnsi" w:hAnsiTheme="majorHAnsi" w:cstheme="majorHAnsi"/>
          <w:b/>
          <w:sz w:val="24"/>
          <w:szCs w:val="24"/>
          <w:u w:val="single"/>
        </w:rPr>
      </w:pPr>
      <w:r w:rsidRPr="00121A9E">
        <w:rPr>
          <w:rFonts w:asciiTheme="majorHAnsi" w:hAnsiTheme="majorHAnsi" w:cstheme="majorHAnsi"/>
          <w:b/>
          <w:sz w:val="24"/>
          <w:szCs w:val="24"/>
        </w:rPr>
        <w:t>At Purple Oaks Academy we teach skills, and structure</w:t>
      </w:r>
      <w:r w:rsidR="003B02FC" w:rsidRPr="00121A9E">
        <w:rPr>
          <w:rFonts w:asciiTheme="majorHAnsi" w:hAnsiTheme="majorHAnsi" w:cstheme="majorHAnsi"/>
          <w:b/>
          <w:sz w:val="24"/>
          <w:szCs w:val="24"/>
        </w:rPr>
        <w:t xml:space="preserve"> the environment, so the students </w:t>
      </w:r>
      <w:r w:rsidRPr="00121A9E">
        <w:rPr>
          <w:rFonts w:asciiTheme="majorHAnsi" w:hAnsiTheme="majorHAnsi" w:cstheme="majorHAnsi"/>
          <w:b/>
          <w:sz w:val="24"/>
          <w:szCs w:val="24"/>
        </w:rPr>
        <w:t xml:space="preserve">within the academy are supported to achieve standards of behaviour compatible with a safe, caring and positive environment.  At Purple Oaks Academy we </w:t>
      </w:r>
      <w:r w:rsidR="00EB7087" w:rsidRPr="00121A9E">
        <w:rPr>
          <w:rFonts w:asciiTheme="majorHAnsi" w:hAnsiTheme="majorHAnsi" w:cstheme="majorHAnsi"/>
          <w:b/>
          <w:sz w:val="24"/>
          <w:szCs w:val="24"/>
        </w:rPr>
        <w:t>value and respect</w:t>
      </w:r>
      <w:r w:rsidR="003B02FC" w:rsidRPr="00121A9E">
        <w:rPr>
          <w:rFonts w:asciiTheme="majorHAnsi" w:hAnsiTheme="majorHAnsi" w:cstheme="majorHAnsi"/>
          <w:b/>
          <w:sz w:val="24"/>
          <w:szCs w:val="24"/>
        </w:rPr>
        <w:t xml:space="preserve"> students</w:t>
      </w:r>
      <w:r w:rsidRPr="00121A9E">
        <w:rPr>
          <w:rFonts w:asciiTheme="majorHAnsi" w:hAnsiTheme="majorHAnsi" w:cstheme="majorHAnsi"/>
          <w:b/>
          <w:sz w:val="24"/>
          <w:szCs w:val="24"/>
        </w:rPr>
        <w:t>, parents and staf</w:t>
      </w:r>
      <w:r w:rsidR="00EB7087" w:rsidRPr="00121A9E">
        <w:rPr>
          <w:rFonts w:asciiTheme="majorHAnsi" w:hAnsiTheme="majorHAnsi" w:cstheme="majorHAnsi"/>
          <w:b/>
          <w:sz w:val="24"/>
          <w:szCs w:val="24"/>
        </w:rPr>
        <w:t xml:space="preserve">f.  </w:t>
      </w:r>
    </w:p>
    <w:p w14:paraId="41C8F396" w14:textId="77777777" w:rsidR="00FF5413" w:rsidRPr="00121A9E" w:rsidRDefault="00FF5413" w:rsidP="00FF5413">
      <w:pPr>
        <w:rPr>
          <w:rFonts w:asciiTheme="majorHAnsi" w:hAnsiTheme="majorHAnsi" w:cstheme="majorHAnsi"/>
          <w:sz w:val="24"/>
          <w:szCs w:val="24"/>
        </w:rPr>
      </w:pPr>
    </w:p>
    <w:p w14:paraId="0BE663CB" w14:textId="77777777" w:rsidR="00FF5413" w:rsidRPr="00121A9E" w:rsidRDefault="00FF5413" w:rsidP="00FF5413">
      <w:pPr>
        <w:spacing w:line="0" w:lineRule="atLeast"/>
        <w:rPr>
          <w:rFonts w:asciiTheme="majorHAnsi" w:eastAsia="Arial" w:hAnsiTheme="majorHAnsi" w:cstheme="majorHAnsi"/>
          <w:b/>
          <w:sz w:val="24"/>
          <w:szCs w:val="24"/>
        </w:rPr>
      </w:pPr>
      <w:r w:rsidRPr="728A51B2">
        <w:rPr>
          <w:rFonts w:asciiTheme="majorHAnsi" w:eastAsia="Arial" w:hAnsiTheme="majorHAnsi" w:cstheme="majorBidi"/>
          <w:b/>
          <w:bCs/>
          <w:sz w:val="24"/>
          <w:szCs w:val="24"/>
        </w:rPr>
        <w:t>The academy aims to ensure that:</w:t>
      </w:r>
    </w:p>
    <w:p w14:paraId="3CE15298" w14:textId="1658489A" w:rsidR="728A51B2" w:rsidRDefault="728A51B2" w:rsidP="728A51B2">
      <w:pPr>
        <w:spacing w:line="0" w:lineRule="atLeast"/>
        <w:rPr>
          <w:rFonts w:asciiTheme="majorHAnsi" w:eastAsia="Arial" w:hAnsiTheme="majorHAnsi" w:cstheme="majorBidi"/>
          <w:b/>
          <w:bCs/>
          <w:sz w:val="24"/>
          <w:szCs w:val="24"/>
        </w:rPr>
      </w:pPr>
    </w:p>
    <w:p w14:paraId="3FECFFF4" w14:textId="5591362F" w:rsidR="54361DA8" w:rsidRDefault="54361DA8" w:rsidP="728A51B2">
      <w:pPr>
        <w:numPr>
          <w:ilvl w:val="0"/>
          <w:numId w:val="1"/>
        </w:numPr>
        <w:tabs>
          <w:tab w:val="left" w:pos="960"/>
        </w:tabs>
        <w:spacing w:after="0" w:line="261" w:lineRule="auto"/>
        <w:ind w:left="960" w:hanging="370"/>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Each member of the school community feels safe, happy and </w:t>
      </w:r>
      <w:proofErr w:type="gramStart"/>
      <w:r w:rsidRPr="728A51B2">
        <w:rPr>
          <w:rFonts w:asciiTheme="majorHAnsi" w:eastAsia="Arial" w:hAnsiTheme="majorHAnsi" w:cstheme="majorBidi"/>
          <w:sz w:val="24"/>
          <w:szCs w:val="24"/>
        </w:rPr>
        <w:t>valued;</w:t>
      </w:r>
      <w:proofErr w:type="gramEnd"/>
    </w:p>
    <w:p w14:paraId="2A39F99C" w14:textId="72B4C484" w:rsidR="728A51B2" w:rsidRDefault="728A51B2" w:rsidP="728A51B2">
      <w:pPr>
        <w:tabs>
          <w:tab w:val="left" w:pos="960"/>
        </w:tabs>
        <w:spacing w:after="0" w:line="261" w:lineRule="auto"/>
        <w:rPr>
          <w:rFonts w:asciiTheme="majorHAnsi" w:eastAsia="Arial" w:hAnsiTheme="majorHAnsi" w:cstheme="majorBidi"/>
          <w:sz w:val="24"/>
          <w:szCs w:val="24"/>
        </w:rPr>
      </w:pPr>
    </w:p>
    <w:p w14:paraId="4E51A1D7" w14:textId="77777777" w:rsidR="00FF5413" w:rsidRPr="00121A9E" w:rsidRDefault="00F03A59" w:rsidP="00FF5413">
      <w:pPr>
        <w:numPr>
          <w:ilvl w:val="0"/>
          <w:numId w:val="1"/>
        </w:numPr>
        <w:tabs>
          <w:tab w:val="left" w:pos="960"/>
        </w:tabs>
        <w:spacing w:after="0" w:line="261" w:lineRule="auto"/>
        <w:ind w:left="96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E</w:t>
      </w:r>
      <w:r w:rsidR="00FF5413" w:rsidRPr="728A51B2">
        <w:rPr>
          <w:rFonts w:asciiTheme="majorHAnsi" w:eastAsia="Arial" w:hAnsiTheme="majorHAnsi" w:cstheme="majorBidi"/>
          <w:sz w:val="24"/>
          <w:szCs w:val="24"/>
        </w:rPr>
        <w:t xml:space="preserve">very </w:t>
      </w:r>
      <w:r w:rsidR="00FB43E1" w:rsidRPr="728A51B2">
        <w:rPr>
          <w:rFonts w:asciiTheme="majorHAnsi" w:eastAsia="Arial" w:hAnsiTheme="majorHAnsi" w:cstheme="majorBidi"/>
          <w:sz w:val="24"/>
          <w:szCs w:val="24"/>
        </w:rPr>
        <w:t>student</w:t>
      </w:r>
      <w:r w:rsidR="00FF5413" w:rsidRPr="728A51B2">
        <w:rPr>
          <w:rFonts w:asciiTheme="majorHAnsi" w:eastAsia="Arial" w:hAnsiTheme="majorHAnsi" w:cstheme="majorBidi"/>
          <w:sz w:val="24"/>
          <w:szCs w:val="24"/>
        </w:rPr>
        <w:t xml:space="preserve"> learns in classroom free from distractions, including disruptive and disturbing </w:t>
      </w:r>
      <w:proofErr w:type="gramStart"/>
      <w:r w:rsidR="00FF5413" w:rsidRPr="728A51B2">
        <w:rPr>
          <w:rFonts w:asciiTheme="majorHAnsi" w:eastAsia="Arial" w:hAnsiTheme="majorHAnsi" w:cstheme="majorBidi"/>
          <w:sz w:val="24"/>
          <w:szCs w:val="24"/>
        </w:rPr>
        <w:t>behaviour;</w:t>
      </w:r>
      <w:proofErr w:type="gramEnd"/>
    </w:p>
    <w:p w14:paraId="72A3D3EC" w14:textId="77777777" w:rsidR="00FF5413" w:rsidRPr="00121A9E" w:rsidRDefault="00FF5413" w:rsidP="00FF5413">
      <w:pPr>
        <w:spacing w:line="1" w:lineRule="exact"/>
        <w:rPr>
          <w:rFonts w:asciiTheme="majorHAnsi" w:eastAsia="Arial" w:hAnsiTheme="majorHAnsi" w:cstheme="majorHAnsi"/>
          <w:sz w:val="24"/>
          <w:szCs w:val="24"/>
        </w:rPr>
      </w:pPr>
    </w:p>
    <w:p w14:paraId="6AA6FDF6" w14:textId="77777777" w:rsidR="00FF5413" w:rsidRPr="00121A9E" w:rsidRDefault="00F03A59" w:rsidP="00FF5413">
      <w:pPr>
        <w:numPr>
          <w:ilvl w:val="0"/>
          <w:numId w:val="1"/>
        </w:numPr>
        <w:tabs>
          <w:tab w:val="left" w:pos="960"/>
        </w:tabs>
        <w:spacing w:after="0" w:line="261" w:lineRule="auto"/>
        <w:ind w:left="96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E</w:t>
      </w:r>
      <w:r w:rsidR="00FF5413" w:rsidRPr="728A51B2">
        <w:rPr>
          <w:rFonts w:asciiTheme="majorHAnsi" w:eastAsia="Arial" w:hAnsiTheme="majorHAnsi" w:cstheme="majorBidi"/>
          <w:sz w:val="24"/>
          <w:szCs w:val="24"/>
        </w:rPr>
        <w:t xml:space="preserve">very </w:t>
      </w:r>
      <w:r w:rsidR="00FB43E1" w:rsidRPr="728A51B2">
        <w:rPr>
          <w:rFonts w:asciiTheme="majorHAnsi" w:eastAsia="Arial" w:hAnsiTheme="majorHAnsi" w:cstheme="majorBidi"/>
          <w:sz w:val="24"/>
          <w:szCs w:val="24"/>
        </w:rPr>
        <w:t>student</w:t>
      </w:r>
      <w:r w:rsidR="00FF5413" w:rsidRPr="728A51B2">
        <w:rPr>
          <w:rFonts w:asciiTheme="majorHAnsi" w:eastAsia="Arial" w:hAnsiTheme="majorHAnsi" w:cstheme="majorBidi"/>
          <w:sz w:val="24"/>
          <w:szCs w:val="24"/>
        </w:rPr>
        <w:t xml:space="preserve"> develops their social skills and friendships, particularly during breaks and lunchtimes, without being subjected to emotional, verbal or physical </w:t>
      </w:r>
      <w:proofErr w:type="gramStart"/>
      <w:r w:rsidR="00FF5413" w:rsidRPr="728A51B2">
        <w:rPr>
          <w:rFonts w:asciiTheme="majorHAnsi" w:eastAsia="Arial" w:hAnsiTheme="majorHAnsi" w:cstheme="majorBidi"/>
          <w:sz w:val="24"/>
          <w:szCs w:val="24"/>
        </w:rPr>
        <w:t>bullying;</w:t>
      </w:r>
      <w:proofErr w:type="gramEnd"/>
    </w:p>
    <w:p w14:paraId="0D0B940D" w14:textId="77777777" w:rsidR="00FF5413" w:rsidRPr="00121A9E" w:rsidRDefault="00FF5413" w:rsidP="00FF5413">
      <w:pPr>
        <w:spacing w:line="1" w:lineRule="exact"/>
        <w:rPr>
          <w:rFonts w:asciiTheme="majorHAnsi" w:eastAsia="Arial" w:hAnsiTheme="majorHAnsi" w:cstheme="majorHAnsi"/>
          <w:sz w:val="24"/>
          <w:szCs w:val="24"/>
        </w:rPr>
      </w:pPr>
    </w:p>
    <w:p w14:paraId="53FAB352" w14:textId="77777777" w:rsidR="00FF5413" w:rsidRPr="00121A9E" w:rsidRDefault="00F03A59" w:rsidP="00FF5413">
      <w:pPr>
        <w:numPr>
          <w:ilvl w:val="0"/>
          <w:numId w:val="1"/>
        </w:numPr>
        <w:tabs>
          <w:tab w:val="left" w:pos="960"/>
        </w:tabs>
        <w:spacing w:after="0" w:line="0" w:lineRule="atLeast"/>
        <w:ind w:left="96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G</w:t>
      </w:r>
      <w:r w:rsidR="00FF5413" w:rsidRPr="728A51B2">
        <w:rPr>
          <w:rFonts w:asciiTheme="majorHAnsi" w:eastAsia="Arial" w:hAnsiTheme="majorHAnsi" w:cstheme="majorBidi"/>
          <w:sz w:val="24"/>
          <w:szCs w:val="24"/>
        </w:rPr>
        <w:t xml:space="preserve">ood behaviour, hard work and effort is encouraged and </w:t>
      </w:r>
      <w:proofErr w:type="gramStart"/>
      <w:r w:rsidR="00FF5413" w:rsidRPr="728A51B2">
        <w:rPr>
          <w:rFonts w:asciiTheme="majorHAnsi" w:eastAsia="Arial" w:hAnsiTheme="majorHAnsi" w:cstheme="majorBidi"/>
          <w:sz w:val="24"/>
          <w:szCs w:val="24"/>
        </w:rPr>
        <w:t>rewarded;</w:t>
      </w:r>
      <w:proofErr w:type="gramEnd"/>
    </w:p>
    <w:p w14:paraId="0E27B00A" w14:textId="77777777" w:rsidR="00FF5413" w:rsidRPr="00121A9E" w:rsidRDefault="00FF5413" w:rsidP="00FF5413">
      <w:pPr>
        <w:spacing w:line="44" w:lineRule="exact"/>
        <w:rPr>
          <w:rFonts w:asciiTheme="majorHAnsi" w:eastAsia="Arial" w:hAnsiTheme="majorHAnsi" w:cstheme="majorHAnsi"/>
          <w:sz w:val="24"/>
          <w:szCs w:val="24"/>
        </w:rPr>
      </w:pPr>
    </w:p>
    <w:p w14:paraId="19CEFD98" w14:textId="77777777" w:rsidR="001A693B" w:rsidRPr="00121A9E" w:rsidRDefault="003B02FC" w:rsidP="001A693B">
      <w:pPr>
        <w:numPr>
          <w:ilvl w:val="0"/>
          <w:numId w:val="1"/>
        </w:numPr>
        <w:tabs>
          <w:tab w:val="left" w:pos="960"/>
        </w:tabs>
        <w:spacing w:after="0" w:line="261" w:lineRule="auto"/>
        <w:ind w:left="96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Students</w:t>
      </w:r>
      <w:r w:rsidR="00FF5413" w:rsidRPr="728A51B2">
        <w:rPr>
          <w:rFonts w:asciiTheme="majorHAnsi" w:eastAsia="Arial" w:hAnsiTheme="majorHAnsi" w:cstheme="majorBidi"/>
          <w:sz w:val="24"/>
          <w:szCs w:val="24"/>
        </w:rPr>
        <w:t xml:space="preserve"> will develop a progressive awareness of righ</w:t>
      </w:r>
      <w:r w:rsidR="001A693B" w:rsidRPr="728A51B2">
        <w:rPr>
          <w:rFonts w:asciiTheme="majorHAnsi" w:eastAsia="Arial" w:hAnsiTheme="majorHAnsi" w:cstheme="majorBidi"/>
          <w:sz w:val="24"/>
          <w:szCs w:val="24"/>
        </w:rPr>
        <w:t xml:space="preserve">t and wrong and act </w:t>
      </w:r>
      <w:proofErr w:type="gramStart"/>
      <w:r w:rsidR="001A693B" w:rsidRPr="728A51B2">
        <w:rPr>
          <w:rFonts w:asciiTheme="majorHAnsi" w:eastAsia="Arial" w:hAnsiTheme="majorHAnsi" w:cstheme="majorBidi"/>
          <w:sz w:val="24"/>
          <w:szCs w:val="24"/>
        </w:rPr>
        <w:t>accordingly;</w:t>
      </w:r>
      <w:proofErr w:type="gramEnd"/>
    </w:p>
    <w:p w14:paraId="60061E4C" w14:textId="77777777" w:rsidR="001A693B" w:rsidRPr="00121A9E" w:rsidRDefault="001A693B" w:rsidP="001A693B">
      <w:pPr>
        <w:tabs>
          <w:tab w:val="left" w:pos="960"/>
        </w:tabs>
        <w:spacing w:after="0" w:line="261" w:lineRule="auto"/>
        <w:rPr>
          <w:rFonts w:asciiTheme="majorHAnsi" w:eastAsia="Arial" w:hAnsiTheme="majorHAnsi" w:cstheme="majorHAnsi"/>
          <w:sz w:val="24"/>
          <w:szCs w:val="24"/>
        </w:rPr>
      </w:pPr>
    </w:p>
    <w:p w14:paraId="3895D865" w14:textId="77777777" w:rsidR="00FF5413" w:rsidRPr="00121A9E" w:rsidRDefault="003B02FC" w:rsidP="00FF5413">
      <w:pPr>
        <w:numPr>
          <w:ilvl w:val="0"/>
          <w:numId w:val="1"/>
        </w:numPr>
        <w:tabs>
          <w:tab w:val="left" w:pos="960"/>
        </w:tabs>
        <w:spacing w:after="0" w:line="261" w:lineRule="auto"/>
        <w:ind w:left="96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Students</w:t>
      </w:r>
      <w:r w:rsidR="001A693B" w:rsidRPr="728A51B2">
        <w:rPr>
          <w:rFonts w:asciiTheme="majorHAnsi" w:eastAsia="Arial" w:hAnsiTheme="majorHAnsi" w:cstheme="majorBidi"/>
          <w:sz w:val="24"/>
          <w:szCs w:val="24"/>
        </w:rPr>
        <w:t xml:space="preserve"> </w:t>
      </w:r>
      <w:r w:rsidR="00FF5413" w:rsidRPr="728A51B2">
        <w:rPr>
          <w:rFonts w:asciiTheme="majorHAnsi" w:eastAsia="Arial" w:hAnsiTheme="majorHAnsi" w:cstheme="majorBidi"/>
          <w:sz w:val="24"/>
          <w:szCs w:val="24"/>
        </w:rPr>
        <w:t xml:space="preserve">will learn to make choices about </w:t>
      </w:r>
      <w:r w:rsidR="001A693B" w:rsidRPr="728A51B2">
        <w:rPr>
          <w:rFonts w:asciiTheme="majorHAnsi" w:eastAsia="Arial" w:hAnsiTheme="majorHAnsi" w:cstheme="majorBidi"/>
          <w:sz w:val="24"/>
          <w:szCs w:val="24"/>
        </w:rPr>
        <w:t xml:space="preserve">their behavioural </w:t>
      </w:r>
      <w:proofErr w:type="gramStart"/>
      <w:r w:rsidR="001A693B" w:rsidRPr="728A51B2">
        <w:rPr>
          <w:rFonts w:asciiTheme="majorHAnsi" w:eastAsia="Arial" w:hAnsiTheme="majorHAnsi" w:cstheme="majorBidi"/>
          <w:sz w:val="24"/>
          <w:szCs w:val="24"/>
        </w:rPr>
        <w:t>responses;</w:t>
      </w:r>
      <w:proofErr w:type="gramEnd"/>
    </w:p>
    <w:p w14:paraId="44EAFD9C" w14:textId="77777777" w:rsidR="00FF5413" w:rsidRPr="00121A9E" w:rsidRDefault="00FF5413" w:rsidP="00FF5413">
      <w:pPr>
        <w:spacing w:line="1" w:lineRule="exact"/>
        <w:rPr>
          <w:rFonts w:asciiTheme="majorHAnsi" w:eastAsia="Arial" w:hAnsiTheme="majorHAnsi" w:cstheme="majorHAnsi"/>
          <w:sz w:val="24"/>
          <w:szCs w:val="24"/>
        </w:rPr>
      </w:pPr>
    </w:p>
    <w:p w14:paraId="072A9B80" w14:textId="77777777" w:rsidR="00FF5413" w:rsidRPr="00121A9E" w:rsidRDefault="00F03A59" w:rsidP="00FF5413">
      <w:pPr>
        <w:numPr>
          <w:ilvl w:val="0"/>
          <w:numId w:val="1"/>
        </w:numPr>
        <w:tabs>
          <w:tab w:val="left" w:pos="960"/>
        </w:tabs>
        <w:spacing w:after="0" w:line="0" w:lineRule="atLeast"/>
        <w:ind w:left="96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w:t>
      </w:r>
      <w:r w:rsidR="00FF5413" w:rsidRPr="728A51B2">
        <w:rPr>
          <w:rFonts w:asciiTheme="majorHAnsi" w:eastAsia="Arial" w:hAnsiTheme="majorHAnsi" w:cstheme="majorBidi"/>
          <w:sz w:val="24"/>
          <w:szCs w:val="24"/>
        </w:rPr>
        <w:t>taff will ensure that self-esteem and ‘get out’ strategies support choice making.</w:t>
      </w:r>
    </w:p>
    <w:p w14:paraId="3DEEC669" w14:textId="77777777" w:rsidR="00EE47F0" w:rsidRPr="00121A9E" w:rsidRDefault="00EE47F0" w:rsidP="00EE47F0">
      <w:pPr>
        <w:tabs>
          <w:tab w:val="left" w:pos="942"/>
        </w:tabs>
        <w:spacing w:after="0" w:line="276" w:lineRule="auto"/>
        <w:rPr>
          <w:rFonts w:asciiTheme="majorHAnsi" w:eastAsia="Arial" w:hAnsiTheme="majorHAnsi" w:cstheme="majorHAnsi"/>
          <w:sz w:val="24"/>
          <w:szCs w:val="24"/>
        </w:rPr>
      </w:pPr>
    </w:p>
    <w:p w14:paraId="26ABAFD3"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3F874FEF"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69A376D4"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468889FC"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656FFE46"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400FA4CE"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2D1E8A3A"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10365C88"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0D5870CF" w14:textId="77777777" w:rsidR="00F56B34" w:rsidRPr="00121A9E" w:rsidRDefault="00F56B34" w:rsidP="00EE47F0">
      <w:pPr>
        <w:spacing w:line="0" w:lineRule="atLeast"/>
        <w:rPr>
          <w:rFonts w:asciiTheme="majorHAnsi" w:eastAsia="Arial" w:hAnsiTheme="majorHAnsi" w:cstheme="majorHAnsi"/>
          <w:b/>
          <w:sz w:val="24"/>
          <w:szCs w:val="24"/>
          <w:u w:val="single"/>
        </w:rPr>
      </w:pPr>
    </w:p>
    <w:p w14:paraId="4C2DC9E2" w14:textId="77777777" w:rsidR="00F56B34" w:rsidRPr="00121A9E" w:rsidRDefault="00F56B34" w:rsidP="00EE47F0">
      <w:pPr>
        <w:spacing w:line="0" w:lineRule="atLeast"/>
        <w:rPr>
          <w:rFonts w:asciiTheme="majorHAnsi" w:eastAsia="Arial" w:hAnsiTheme="majorHAnsi" w:cstheme="majorHAnsi"/>
          <w:b/>
          <w:sz w:val="24"/>
          <w:szCs w:val="24"/>
          <w:u w:val="single"/>
        </w:rPr>
      </w:pPr>
    </w:p>
    <w:p w14:paraId="7D6949B4" w14:textId="77777777" w:rsidR="00F56B34" w:rsidRPr="00121A9E" w:rsidRDefault="00F56B34" w:rsidP="00EE47F0">
      <w:pPr>
        <w:spacing w:line="0" w:lineRule="atLeast"/>
        <w:rPr>
          <w:rFonts w:asciiTheme="majorHAnsi" w:eastAsia="Arial" w:hAnsiTheme="majorHAnsi" w:cstheme="majorHAnsi"/>
          <w:b/>
          <w:sz w:val="24"/>
          <w:szCs w:val="24"/>
          <w:u w:val="single"/>
        </w:rPr>
      </w:pPr>
    </w:p>
    <w:p w14:paraId="114B1DAD" w14:textId="77777777" w:rsidR="00F56B34" w:rsidRPr="00121A9E" w:rsidRDefault="00F56B34" w:rsidP="00EE47F0">
      <w:pPr>
        <w:spacing w:line="0" w:lineRule="atLeast"/>
        <w:rPr>
          <w:rFonts w:asciiTheme="majorHAnsi" w:eastAsia="Arial" w:hAnsiTheme="majorHAnsi" w:cstheme="majorHAnsi"/>
          <w:b/>
          <w:sz w:val="24"/>
          <w:szCs w:val="24"/>
          <w:u w:val="single"/>
        </w:rPr>
      </w:pPr>
    </w:p>
    <w:p w14:paraId="5FD1007C" w14:textId="77777777" w:rsidR="00F56B34" w:rsidRPr="00121A9E" w:rsidRDefault="00F56B34" w:rsidP="00EE47F0">
      <w:pPr>
        <w:spacing w:line="0" w:lineRule="atLeast"/>
        <w:rPr>
          <w:rFonts w:asciiTheme="majorHAnsi" w:eastAsia="Arial" w:hAnsiTheme="majorHAnsi" w:cstheme="majorHAnsi"/>
          <w:b/>
          <w:sz w:val="24"/>
          <w:szCs w:val="24"/>
          <w:u w:val="single"/>
        </w:rPr>
      </w:pPr>
    </w:p>
    <w:p w14:paraId="2C313C29" w14:textId="77777777" w:rsidR="00F56B34" w:rsidRPr="00121A9E" w:rsidRDefault="00F56B34" w:rsidP="00EE47F0">
      <w:pPr>
        <w:spacing w:line="0" w:lineRule="atLeast"/>
        <w:rPr>
          <w:rFonts w:asciiTheme="majorHAnsi" w:eastAsia="Arial" w:hAnsiTheme="majorHAnsi" w:cstheme="majorHAnsi"/>
          <w:b/>
          <w:sz w:val="24"/>
          <w:szCs w:val="24"/>
          <w:u w:val="single"/>
        </w:rPr>
      </w:pPr>
    </w:p>
    <w:p w14:paraId="6026EB60" w14:textId="77777777" w:rsidR="00B92192" w:rsidRDefault="00B92192" w:rsidP="00EE47F0">
      <w:pPr>
        <w:spacing w:line="0" w:lineRule="atLeast"/>
        <w:rPr>
          <w:rFonts w:asciiTheme="majorHAnsi" w:eastAsia="Arial" w:hAnsiTheme="majorHAnsi" w:cstheme="majorHAnsi"/>
          <w:b/>
          <w:sz w:val="24"/>
          <w:szCs w:val="24"/>
          <w:u w:val="single"/>
        </w:rPr>
      </w:pPr>
    </w:p>
    <w:p w14:paraId="7A9545E2" w14:textId="77777777" w:rsidR="00A26D90" w:rsidRPr="00121A9E" w:rsidRDefault="00A26D90" w:rsidP="00EE47F0">
      <w:pPr>
        <w:spacing w:line="0" w:lineRule="atLeast"/>
        <w:rPr>
          <w:rFonts w:asciiTheme="majorHAnsi" w:eastAsia="Arial" w:hAnsiTheme="majorHAnsi" w:cstheme="majorHAnsi"/>
          <w:b/>
          <w:sz w:val="24"/>
          <w:szCs w:val="24"/>
          <w:u w:val="single"/>
        </w:rPr>
      </w:pPr>
    </w:p>
    <w:p w14:paraId="0FF0F6E9"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0392210E" w14:textId="77777777" w:rsidR="00B92192" w:rsidRPr="00121A9E" w:rsidRDefault="00B92192" w:rsidP="00EE47F0">
      <w:pPr>
        <w:spacing w:line="0" w:lineRule="atLeast"/>
        <w:rPr>
          <w:rFonts w:asciiTheme="majorHAnsi" w:eastAsia="Arial" w:hAnsiTheme="majorHAnsi" w:cstheme="majorHAnsi"/>
          <w:b/>
          <w:sz w:val="24"/>
          <w:szCs w:val="24"/>
          <w:u w:val="single"/>
        </w:rPr>
      </w:pPr>
    </w:p>
    <w:p w14:paraId="5649905A" w14:textId="69641F51" w:rsidR="00D61973" w:rsidRPr="00121A9E" w:rsidRDefault="00D61973" w:rsidP="728A51B2">
      <w:pPr>
        <w:spacing w:line="0" w:lineRule="atLeast"/>
        <w:rPr>
          <w:rFonts w:asciiTheme="majorHAnsi" w:eastAsia="Arial" w:hAnsiTheme="majorHAnsi" w:cstheme="majorBidi"/>
          <w:b/>
          <w:bCs/>
          <w:sz w:val="24"/>
          <w:szCs w:val="24"/>
          <w:u w:val="single"/>
        </w:rPr>
      </w:pPr>
    </w:p>
    <w:p w14:paraId="1413E5CC" w14:textId="57B49044" w:rsidR="00EE47F0" w:rsidRPr="00121A9E" w:rsidRDefault="00EE47F0" w:rsidP="00EE47F0">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 xml:space="preserve">Best Practice for </w:t>
      </w:r>
      <w:r w:rsidR="00B92192" w:rsidRPr="00121A9E">
        <w:rPr>
          <w:rFonts w:asciiTheme="majorHAnsi" w:eastAsia="Arial" w:hAnsiTheme="majorHAnsi" w:cstheme="majorHAnsi"/>
          <w:b/>
          <w:sz w:val="24"/>
          <w:szCs w:val="24"/>
          <w:u w:val="single"/>
        </w:rPr>
        <w:t xml:space="preserve">Positive </w:t>
      </w:r>
      <w:r w:rsidRPr="00121A9E">
        <w:rPr>
          <w:rFonts w:asciiTheme="majorHAnsi" w:eastAsia="Arial" w:hAnsiTheme="majorHAnsi" w:cstheme="majorHAnsi"/>
          <w:b/>
          <w:sz w:val="24"/>
          <w:szCs w:val="24"/>
          <w:u w:val="single"/>
        </w:rPr>
        <w:t>Behaviour Support</w:t>
      </w:r>
    </w:p>
    <w:p w14:paraId="3C63F5D7" w14:textId="77777777" w:rsidR="00EE47F0" w:rsidRPr="00121A9E" w:rsidRDefault="00F03A59" w:rsidP="00EE47F0">
      <w:pPr>
        <w:spacing w:line="253" w:lineRule="auto"/>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We know that every </w:t>
      </w:r>
      <w:r w:rsidR="00FB43E1" w:rsidRPr="00121A9E">
        <w:rPr>
          <w:rFonts w:asciiTheme="majorHAnsi" w:eastAsia="Arial" w:hAnsiTheme="majorHAnsi" w:cstheme="majorHAnsi"/>
          <w:sz w:val="24"/>
          <w:szCs w:val="24"/>
        </w:rPr>
        <w:t>student</w:t>
      </w:r>
      <w:r w:rsidR="00EE47F0" w:rsidRPr="00121A9E">
        <w:rPr>
          <w:rFonts w:asciiTheme="majorHAnsi" w:eastAsia="Arial" w:hAnsiTheme="majorHAnsi" w:cstheme="majorHAnsi"/>
          <w:sz w:val="24"/>
          <w:szCs w:val="24"/>
        </w:rPr>
        <w:t xml:space="preserve"> is unique and will respond in different ways to different situations and approaches. However, there are some general classroom management strategies and areas of good practice which will impact positively on all </w:t>
      </w:r>
      <w:r w:rsidR="003B02FC" w:rsidRPr="00121A9E">
        <w:rPr>
          <w:rFonts w:asciiTheme="majorHAnsi" w:eastAsia="Arial" w:hAnsiTheme="majorHAnsi" w:cstheme="majorHAnsi"/>
          <w:sz w:val="24"/>
          <w:szCs w:val="24"/>
        </w:rPr>
        <w:t>students</w:t>
      </w:r>
      <w:r w:rsidR="00EE47F0" w:rsidRPr="00121A9E">
        <w:rPr>
          <w:rFonts w:asciiTheme="majorHAnsi" w:eastAsia="Arial" w:hAnsiTheme="majorHAnsi" w:cstheme="majorHAnsi"/>
          <w:sz w:val="24"/>
          <w:szCs w:val="24"/>
        </w:rPr>
        <w:t xml:space="preserve">. </w:t>
      </w:r>
    </w:p>
    <w:p w14:paraId="57D0FA21" w14:textId="77777777" w:rsidR="00EE47F0" w:rsidRPr="00121A9E" w:rsidRDefault="00EE47F0" w:rsidP="00EE47F0">
      <w:pPr>
        <w:spacing w:line="253" w:lineRule="auto"/>
        <w:rPr>
          <w:rFonts w:asciiTheme="majorHAnsi" w:eastAsia="Arial" w:hAnsiTheme="majorHAnsi" w:cstheme="majorHAnsi"/>
          <w:b/>
          <w:sz w:val="24"/>
          <w:szCs w:val="24"/>
        </w:rPr>
      </w:pPr>
      <w:r w:rsidRPr="00121A9E">
        <w:rPr>
          <w:rFonts w:asciiTheme="majorHAnsi" w:eastAsia="Arial" w:hAnsiTheme="majorHAnsi" w:cstheme="majorHAnsi"/>
          <w:b/>
          <w:sz w:val="24"/>
          <w:szCs w:val="24"/>
        </w:rPr>
        <w:t>Staff at Purple Oaks Academy are committed to the following actions:</w:t>
      </w:r>
    </w:p>
    <w:p w14:paraId="2CD4CDA5" w14:textId="77777777" w:rsidR="00EE47F0" w:rsidRPr="00121A9E" w:rsidRDefault="00EE47F0" w:rsidP="00F03A59">
      <w:pPr>
        <w:numPr>
          <w:ilvl w:val="0"/>
          <w:numId w:val="7"/>
        </w:numPr>
        <w:tabs>
          <w:tab w:val="left" w:pos="720"/>
        </w:tabs>
        <w:spacing w:after="0" w:line="276" w:lineRule="auto"/>
        <w:ind w:right="20"/>
        <w:rPr>
          <w:rFonts w:asciiTheme="majorHAnsi" w:eastAsia="Wingdings" w:hAnsiTheme="majorHAnsi" w:cstheme="majorHAnsi"/>
          <w:b/>
          <w:sz w:val="24"/>
          <w:szCs w:val="24"/>
        </w:rPr>
      </w:pPr>
      <w:r w:rsidRPr="00121A9E">
        <w:rPr>
          <w:rFonts w:asciiTheme="majorHAnsi" w:eastAsia="Arial" w:hAnsiTheme="majorHAnsi" w:cstheme="majorHAnsi"/>
          <w:sz w:val="24"/>
          <w:szCs w:val="24"/>
        </w:rPr>
        <w:t>Setting targets which are Specific, Measurable, Achievable, Realistic, Time-framed Enjoyable and Recorded (SMARTER)</w:t>
      </w:r>
    </w:p>
    <w:p w14:paraId="3656B9AB" w14:textId="77777777" w:rsidR="00EE47F0" w:rsidRPr="00121A9E" w:rsidRDefault="00EE47F0" w:rsidP="00EE47F0">
      <w:pPr>
        <w:spacing w:line="86" w:lineRule="exact"/>
        <w:rPr>
          <w:rFonts w:asciiTheme="majorHAnsi" w:eastAsia="Wingdings" w:hAnsiTheme="majorHAnsi" w:cstheme="majorHAnsi"/>
          <w:b/>
          <w:sz w:val="24"/>
          <w:szCs w:val="24"/>
        </w:rPr>
      </w:pPr>
    </w:p>
    <w:p w14:paraId="59E6ACE0"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Having a good working knowledge of each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’s individual targets for behaviour</w:t>
      </w:r>
    </w:p>
    <w:p w14:paraId="45FB0818" w14:textId="17D18F95" w:rsidR="00EE47F0" w:rsidRPr="00121A9E" w:rsidRDefault="00EE47F0" w:rsidP="001E2C9A">
      <w:pPr>
        <w:pStyle w:val="ListParagraph"/>
        <w:spacing w:line="276" w:lineRule="auto"/>
        <w:ind w:right="20"/>
        <w:rPr>
          <w:rFonts w:asciiTheme="majorHAnsi" w:eastAsia="Arial" w:hAnsiTheme="majorHAnsi" w:cstheme="majorHAnsi"/>
          <w:i/>
          <w:sz w:val="24"/>
          <w:szCs w:val="24"/>
        </w:rPr>
      </w:pPr>
      <w:r w:rsidRPr="00121A9E">
        <w:rPr>
          <w:rFonts w:asciiTheme="majorHAnsi" w:eastAsia="Arial" w:hAnsiTheme="majorHAnsi" w:cstheme="majorHAnsi"/>
          <w:i/>
          <w:sz w:val="24"/>
          <w:szCs w:val="24"/>
        </w:rPr>
        <w:t xml:space="preserve">(Significant </w:t>
      </w:r>
      <w:r w:rsidR="00414562" w:rsidRPr="00121A9E">
        <w:rPr>
          <w:rFonts w:asciiTheme="majorHAnsi" w:eastAsia="Arial" w:hAnsiTheme="majorHAnsi" w:cstheme="majorHAnsi"/>
          <w:i/>
          <w:sz w:val="24"/>
          <w:szCs w:val="24"/>
        </w:rPr>
        <w:t>Positive Behaviour</w:t>
      </w:r>
      <w:r w:rsidRPr="00121A9E">
        <w:rPr>
          <w:rFonts w:asciiTheme="majorHAnsi" w:eastAsia="Arial" w:hAnsiTheme="majorHAnsi" w:cstheme="majorHAnsi"/>
          <w:i/>
          <w:sz w:val="24"/>
          <w:szCs w:val="24"/>
        </w:rPr>
        <w:t xml:space="preserve"> support plans will be shared in </w:t>
      </w:r>
      <w:r w:rsidR="00414562" w:rsidRPr="00121A9E">
        <w:rPr>
          <w:rFonts w:asciiTheme="majorHAnsi" w:eastAsia="Arial" w:hAnsiTheme="majorHAnsi" w:cstheme="majorHAnsi"/>
          <w:i/>
          <w:sz w:val="24"/>
          <w:szCs w:val="24"/>
        </w:rPr>
        <w:t>staff</w:t>
      </w:r>
      <w:r w:rsidRPr="00121A9E">
        <w:rPr>
          <w:rFonts w:asciiTheme="majorHAnsi" w:eastAsia="Arial" w:hAnsiTheme="majorHAnsi" w:cstheme="majorHAnsi"/>
          <w:i/>
          <w:sz w:val="24"/>
          <w:szCs w:val="24"/>
        </w:rPr>
        <w:t xml:space="preserve"> briefings with all staff)</w:t>
      </w:r>
    </w:p>
    <w:p w14:paraId="42806333"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Team times for reflection and review of individual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behaviour management</w:t>
      </w:r>
    </w:p>
    <w:p w14:paraId="049F31CB" w14:textId="77777777" w:rsidR="00EE47F0" w:rsidRPr="00121A9E" w:rsidRDefault="00EE47F0" w:rsidP="00EE47F0">
      <w:pPr>
        <w:spacing w:line="164" w:lineRule="exact"/>
        <w:rPr>
          <w:rFonts w:asciiTheme="majorHAnsi" w:eastAsia="Wingdings" w:hAnsiTheme="majorHAnsi" w:cstheme="majorHAnsi"/>
          <w:b/>
          <w:sz w:val="24"/>
          <w:szCs w:val="24"/>
        </w:rPr>
      </w:pPr>
    </w:p>
    <w:p w14:paraId="1A71C785"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Creating a visually organised environment</w:t>
      </w:r>
    </w:p>
    <w:p w14:paraId="53128261" w14:textId="77777777" w:rsidR="00EE47F0" w:rsidRPr="00121A9E" w:rsidRDefault="00EE47F0" w:rsidP="00EE47F0">
      <w:pPr>
        <w:spacing w:line="164" w:lineRule="exact"/>
        <w:rPr>
          <w:rFonts w:asciiTheme="majorHAnsi" w:eastAsia="Wingdings" w:hAnsiTheme="majorHAnsi" w:cstheme="majorHAnsi"/>
          <w:b/>
          <w:sz w:val="24"/>
          <w:szCs w:val="24"/>
        </w:rPr>
      </w:pPr>
    </w:p>
    <w:p w14:paraId="42B0DEB8"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Working as a team to ensure a structured learning environment</w:t>
      </w:r>
    </w:p>
    <w:p w14:paraId="62486C05" w14:textId="77777777" w:rsidR="00EE47F0" w:rsidRPr="00121A9E" w:rsidRDefault="00EE47F0" w:rsidP="00EE47F0">
      <w:pPr>
        <w:spacing w:line="162" w:lineRule="exact"/>
        <w:rPr>
          <w:rFonts w:asciiTheme="majorHAnsi" w:eastAsia="Wingdings" w:hAnsiTheme="majorHAnsi" w:cstheme="majorHAnsi"/>
          <w:b/>
          <w:sz w:val="24"/>
          <w:szCs w:val="24"/>
        </w:rPr>
      </w:pPr>
    </w:p>
    <w:p w14:paraId="4B621CFE" w14:textId="77777777" w:rsidR="00EE47F0" w:rsidRPr="00121A9E" w:rsidRDefault="00EE47F0" w:rsidP="00F03A59">
      <w:pPr>
        <w:numPr>
          <w:ilvl w:val="0"/>
          <w:numId w:val="7"/>
        </w:numPr>
        <w:tabs>
          <w:tab w:val="left" w:pos="720"/>
        </w:tabs>
        <w:spacing w:after="0" w:line="278" w:lineRule="auto"/>
        <w:ind w:right="2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Being explicit and clear about intentions; having clear, consistent expectations and success criteria, visually communicated to </w:t>
      </w:r>
      <w:r w:rsidR="003B02FC" w:rsidRPr="00121A9E">
        <w:rPr>
          <w:rFonts w:asciiTheme="majorHAnsi" w:eastAsia="Arial" w:hAnsiTheme="majorHAnsi" w:cstheme="majorHAnsi"/>
          <w:sz w:val="24"/>
          <w:szCs w:val="24"/>
        </w:rPr>
        <w:t>students</w:t>
      </w:r>
    </w:p>
    <w:p w14:paraId="4101652C" w14:textId="77777777" w:rsidR="00EE47F0" w:rsidRPr="00121A9E" w:rsidRDefault="00EE47F0" w:rsidP="00EE47F0">
      <w:pPr>
        <w:spacing w:line="85" w:lineRule="exact"/>
        <w:rPr>
          <w:rFonts w:asciiTheme="majorHAnsi" w:eastAsia="Wingdings" w:hAnsiTheme="majorHAnsi" w:cstheme="majorHAnsi"/>
          <w:b/>
          <w:sz w:val="24"/>
          <w:szCs w:val="24"/>
        </w:rPr>
      </w:pPr>
    </w:p>
    <w:p w14:paraId="4B99056E" w14:textId="635DDA68" w:rsidR="00EE47F0" w:rsidRPr="00121A9E" w:rsidRDefault="00EE47F0" w:rsidP="008C33E4">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Planning to prepare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for changes in routine well in advance</w:t>
      </w:r>
    </w:p>
    <w:p w14:paraId="25DF3108" w14:textId="77777777" w:rsidR="008C33E4" w:rsidRPr="00121A9E" w:rsidRDefault="008C33E4" w:rsidP="008C33E4">
      <w:pPr>
        <w:tabs>
          <w:tab w:val="left" w:pos="720"/>
        </w:tabs>
        <w:spacing w:after="0" w:line="0" w:lineRule="atLeast"/>
        <w:rPr>
          <w:rFonts w:asciiTheme="majorHAnsi" w:eastAsia="Wingdings" w:hAnsiTheme="majorHAnsi" w:cstheme="majorHAnsi"/>
          <w:b/>
          <w:sz w:val="24"/>
          <w:szCs w:val="24"/>
        </w:rPr>
      </w:pPr>
    </w:p>
    <w:p w14:paraId="331DC388" w14:textId="77777777" w:rsidR="00EE47F0" w:rsidRPr="00121A9E" w:rsidRDefault="00EE47F0" w:rsidP="00F03A59">
      <w:pPr>
        <w:numPr>
          <w:ilvl w:val="0"/>
          <w:numId w:val="7"/>
        </w:numPr>
        <w:tabs>
          <w:tab w:val="left" w:pos="720"/>
        </w:tabs>
        <w:spacing w:after="0" w:line="278" w:lineRule="auto"/>
        <w:ind w:right="20"/>
        <w:rPr>
          <w:rFonts w:asciiTheme="majorHAnsi" w:eastAsia="Wingdings" w:hAnsiTheme="majorHAnsi" w:cstheme="majorHAnsi"/>
          <w:b/>
          <w:sz w:val="24"/>
          <w:szCs w:val="24"/>
        </w:rPr>
      </w:pPr>
      <w:r w:rsidRPr="00121A9E">
        <w:rPr>
          <w:rFonts w:asciiTheme="majorHAnsi" w:eastAsia="Arial" w:hAnsiTheme="majorHAnsi" w:cstheme="majorHAnsi"/>
          <w:sz w:val="24"/>
          <w:szCs w:val="24"/>
        </w:rPr>
        <w:t>A team approach:  Asking colleagues for support and sharing good practice is seen as a strength of our teaching practice and part of continued professional development</w:t>
      </w:r>
    </w:p>
    <w:p w14:paraId="1299C43A" w14:textId="77777777" w:rsidR="00EE47F0" w:rsidRPr="00121A9E" w:rsidRDefault="00EE47F0" w:rsidP="00EE47F0">
      <w:pPr>
        <w:spacing w:line="83" w:lineRule="exact"/>
        <w:rPr>
          <w:rFonts w:asciiTheme="majorHAnsi" w:eastAsia="Wingdings" w:hAnsiTheme="majorHAnsi" w:cstheme="majorHAnsi"/>
          <w:b/>
          <w:sz w:val="24"/>
          <w:szCs w:val="24"/>
        </w:rPr>
      </w:pPr>
    </w:p>
    <w:p w14:paraId="1207CEF9"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Giving responsibility, wherever possible, to promoting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independence</w:t>
      </w:r>
    </w:p>
    <w:p w14:paraId="4DDBEF00" w14:textId="77777777" w:rsidR="00EE47F0" w:rsidRPr="00121A9E" w:rsidRDefault="00EE47F0" w:rsidP="00EE47F0">
      <w:pPr>
        <w:spacing w:line="164" w:lineRule="exact"/>
        <w:rPr>
          <w:rFonts w:asciiTheme="majorHAnsi" w:eastAsia="Wingdings" w:hAnsiTheme="majorHAnsi" w:cstheme="majorHAnsi"/>
          <w:b/>
          <w:sz w:val="24"/>
          <w:szCs w:val="24"/>
        </w:rPr>
      </w:pPr>
    </w:p>
    <w:p w14:paraId="59AFF95C"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Using humour to build bridges</w:t>
      </w:r>
    </w:p>
    <w:p w14:paraId="3461D779" w14:textId="77777777" w:rsidR="00EE47F0" w:rsidRPr="00121A9E" w:rsidRDefault="00EE47F0" w:rsidP="00EE47F0">
      <w:pPr>
        <w:spacing w:line="164" w:lineRule="exact"/>
        <w:rPr>
          <w:rFonts w:asciiTheme="majorHAnsi" w:eastAsia="Wingdings" w:hAnsiTheme="majorHAnsi" w:cstheme="majorHAnsi"/>
          <w:b/>
          <w:sz w:val="24"/>
          <w:szCs w:val="24"/>
        </w:rPr>
      </w:pPr>
    </w:p>
    <w:p w14:paraId="4C5CC1CD"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Keeping calm to reduce tensions</w:t>
      </w:r>
    </w:p>
    <w:p w14:paraId="3CF2D8B6" w14:textId="77777777" w:rsidR="00EE47F0" w:rsidRPr="00121A9E" w:rsidRDefault="00EE47F0" w:rsidP="00EE47F0">
      <w:pPr>
        <w:spacing w:line="164" w:lineRule="exact"/>
        <w:rPr>
          <w:rFonts w:asciiTheme="majorHAnsi" w:eastAsia="Wingdings" w:hAnsiTheme="majorHAnsi" w:cstheme="majorHAnsi"/>
          <w:b/>
          <w:sz w:val="24"/>
          <w:szCs w:val="24"/>
        </w:rPr>
      </w:pPr>
    </w:p>
    <w:p w14:paraId="5882588F" w14:textId="77777777" w:rsidR="00EE47F0" w:rsidRPr="00121A9E" w:rsidRDefault="00EE47F0" w:rsidP="00F03A59">
      <w:pPr>
        <w:numPr>
          <w:ilvl w:val="0"/>
          <w:numId w:val="7"/>
        </w:numPr>
        <w:tabs>
          <w:tab w:val="left" w:pos="720"/>
        </w:tabs>
        <w:spacing w:after="0" w:line="276" w:lineRule="auto"/>
        <w:ind w:right="2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Active listening and paraphrasing to communicate understanding of what has been shared and what next steps will be taken </w:t>
      </w:r>
      <w:proofErr w:type="gramStart"/>
      <w:r w:rsidRPr="00121A9E">
        <w:rPr>
          <w:rFonts w:asciiTheme="majorHAnsi" w:eastAsia="Arial" w:hAnsiTheme="majorHAnsi" w:cstheme="majorHAnsi"/>
          <w:sz w:val="24"/>
          <w:szCs w:val="24"/>
        </w:rPr>
        <w:t>in order to</w:t>
      </w:r>
      <w:proofErr w:type="gramEnd"/>
      <w:r w:rsidRPr="00121A9E">
        <w:rPr>
          <w:rFonts w:asciiTheme="majorHAnsi" w:eastAsia="Arial" w:hAnsiTheme="majorHAnsi" w:cstheme="majorHAnsi"/>
          <w:sz w:val="24"/>
          <w:szCs w:val="24"/>
        </w:rPr>
        <w:t xml:space="preserve"> address a problem</w:t>
      </w:r>
    </w:p>
    <w:p w14:paraId="0FB78278" w14:textId="77777777" w:rsidR="00EE47F0" w:rsidRPr="00121A9E" w:rsidRDefault="00EE47F0" w:rsidP="00EE47F0">
      <w:pPr>
        <w:spacing w:line="87" w:lineRule="exact"/>
        <w:rPr>
          <w:rFonts w:asciiTheme="majorHAnsi" w:eastAsia="Wingdings" w:hAnsiTheme="majorHAnsi" w:cstheme="majorHAnsi"/>
          <w:b/>
          <w:sz w:val="24"/>
          <w:szCs w:val="24"/>
        </w:rPr>
      </w:pPr>
    </w:p>
    <w:p w14:paraId="2B79D92A" w14:textId="77777777" w:rsidR="00EE47F0" w:rsidRPr="00121A9E" w:rsidRDefault="00EE47F0" w:rsidP="00F03A59">
      <w:pPr>
        <w:numPr>
          <w:ilvl w:val="0"/>
          <w:numId w:val="7"/>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Actively building positive relationships</w:t>
      </w:r>
    </w:p>
    <w:p w14:paraId="1FC39945" w14:textId="77777777" w:rsidR="00EE47F0" w:rsidRPr="00121A9E" w:rsidRDefault="00EE47F0" w:rsidP="00EE47F0">
      <w:pPr>
        <w:spacing w:line="164" w:lineRule="exact"/>
        <w:rPr>
          <w:rFonts w:asciiTheme="majorHAnsi" w:eastAsia="Wingdings" w:hAnsiTheme="majorHAnsi" w:cstheme="majorHAnsi"/>
          <w:b/>
          <w:sz w:val="24"/>
          <w:szCs w:val="24"/>
        </w:rPr>
      </w:pPr>
    </w:p>
    <w:p w14:paraId="37BA1F52" w14:textId="77777777" w:rsidR="00EE47F0" w:rsidRPr="00121A9E" w:rsidRDefault="00EE47F0" w:rsidP="00F03A59">
      <w:pPr>
        <w:numPr>
          <w:ilvl w:val="0"/>
          <w:numId w:val="7"/>
        </w:numPr>
        <w:tabs>
          <w:tab w:val="left" w:pos="720"/>
        </w:tabs>
        <w:spacing w:after="0" w:line="276" w:lineRule="auto"/>
        <w:ind w:right="20"/>
        <w:rPr>
          <w:rFonts w:asciiTheme="majorHAnsi" w:eastAsia="Wingdings" w:hAnsiTheme="majorHAnsi" w:cstheme="majorHAnsi"/>
          <w:b/>
          <w:sz w:val="24"/>
          <w:szCs w:val="24"/>
        </w:rPr>
      </w:pPr>
      <w:r w:rsidRPr="00121A9E">
        <w:rPr>
          <w:rFonts w:asciiTheme="majorHAnsi" w:eastAsia="Arial" w:hAnsiTheme="majorHAnsi" w:cstheme="majorHAnsi"/>
          <w:sz w:val="24"/>
          <w:szCs w:val="24"/>
        </w:rPr>
        <w:t>Always being consistent with strategies and ensuring the team is fully informed of approaches for behaviour support plans</w:t>
      </w:r>
    </w:p>
    <w:p w14:paraId="0562CB0E" w14:textId="77777777" w:rsidR="00F03A59" w:rsidRPr="00121A9E" w:rsidRDefault="00F03A59" w:rsidP="00F03A59">
      <w:pPr>
        <w:tabs>
          <w:tab w:val="left" w:pos="720"/>
        </w:tabs>
        <w:spacing w:after="0" w:line="276" w:lineRule="auto"/>
        <w:ind w:right="20"/>
        <w:rPr>
          <w:rFonts w:asciiTheme="majorHAnsi" w:eastAsia="Wingdings" w:hAnsiTheme="majorHAnsi" w:cstheme="majorHAnsi"/>
          <w:b/>
          <w:sz w:val="24"/>
          <w:szCs w:val="24"/>
        </w:rPr>
      </w:pPr>
    </w:p>
    <w:p w14:paraId="44F59273" w14:textId="77777777" w:rsidR="00EE47F0" w:rsidRPr="00121A9E" w:rsidRDefault="00EE47F0" w:rsidP="728A51B2">
      <w:pPr>
        <w:numPr>
          <w:ilvl w:val="0"/>
          <w:numId w:val="8"/>
        </w:numPr>
        <w:tabs>
          <w:tab w:val="left" w:pos="720"/>
        </w:tabs>
        <w:spacing w:after="0" w:line="0" w:lineRule="atLeast"/>
        <w:rPr>
          <w:rFonts w:asciiTheme="majorHAnsi" w:eastAsia="Wingdings" w:hAnsiTheme="majorHAnsi" w:cstheme="majorBidi"/>
          <w:b/>
          <w:bCs/>
          <w:sz w:val="24"/>
          <w:szCs w:val="24"/>
        </w:rPr>
      </w:pPr>
      <w:r w:rsidRPr="728A51B2">
        <w:rPr>
          <w:rFonts w:asciiTheme="majorHAnsi" w:eastAsia="Arial" w:hAnsiTheme="majorHAnsi" w:cstheme="majorBidi"/>
          <w:sz w:val="24"/>
          <w:szCs w:val="24"/>
        </w:rPr>
        <w:t xml:space="preserve">Knowing </w:t>
      </w:r>
      <w:r w:rsidR="003B02FC" w:rsidRPr="728A51B2">
        <w:rPr>
          <w:rFonts w:asciiTheme="majorHAnsi" w:eastAsia="Arial" w:hAnsiTheme="majorHAnsi" w:cstheme="majorBidi"/>
          <w:sz w:val="24"/>
          <w:szCs w:val="24"/>
        </w:rPr>
        <w:t>students</w:t>
      </w:r>
      <w:r w:rsidRPr="728A51B2">
        <w:rPr>
          <w:rFonts w:asciiTheme="majorHAnsi" w:eastAsia="Arial" w:hAnsiTheme="majorHAnsi" w:cstheme="majorBidi"/>
          <w:sz w:val="24"/>
          <w:szCs w:val="24"/>
        </w:rPr>
        <w:t xml:space="preserve"> well and providing for individual learning styles</w:t>
      </w:r>
    </w:p>
    <w:p w14:paraId="34CE0A41" w14:textId="77777777" w:rsidR="00EE47F0" w:rsidRPr="00121A9E" w:rsidRDefault="00EE47F0" w:rsidP="00EE47F0">
      <w:pPr>
        <w:spacing w:line="162" w:lineRule="exact"/>
        <w:rPr>
          <w:rFonts w:asciiTheme="majorHAnsi" w:eastAsia="Wingdings" w:hAnsiTheme="majorHAnsi" w:cstheme="majorHAnsi"/>
          <w:b/>
          <w:sz w:val="24"/>
          <w:szCs w:val="24"/>
        </w:rPr>
      </w:pPr>
    </w:p>
    <w:p w14:paraId="64F3D575" w14:textId="77777777"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Following up problems to their conclusion</w:t>
      </w:r>
    </w:p>
    <w:p w14:paraId="62EBF3C5" w14:textId="77777777" w:rsidR="00EE47F0" w:rsidRPr="00121A9E" w:rsidRDefault="00EE47F0" w:rsidP="00EE47F0">
      <w:pPr>
        <w:spacing w:line="164" w:lineRule="exact"/>
        <w:rPr>
          <w:rFonts w:asciiTheme="majorHAnsi" w:eastAsia="Wingdings" w:hAnsiTheme="majorHAnsi" w:cstheme="majorHAnsi"/>
          <w:b/>
          <w:sz w:val="24"/>
          <w:szCs w:val="24"/>
        </w:rPr>
      </w:pPr>
    </w:p>
    <w:p w14:paraId="0A89689E" w14:textId="77777777"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Being firm but always consistently fair</w:t>
      </w:r>
    </w:p>
    <w:p w14:paraId="6D98A12B" w14:textId="77777777" w:rsidR="00EE47F0" w:rsidRPr="00121A9E" w:rsidRDefault="00EE47F0" w:rsidP="00EE47F0">
      <w:pPr>
        <w:spacing w:line="164" w:lineRule="exact"/>
        <w:rPr>
          <w:rFonts w:asciiTheme="majorHAnsi" w:eastAsia="Wingdings" w:hAnsiTheme="majorHAnsi" w:cstheme="majorHAnsi"/>
          <w:b/>
          <w:sz w:val="24"/>
          <w:szCs w:val="24"/>
        </w:rPr>
      </w:pPr>
    </w:p>
    <w:p w14:paraId="757D73A9" w14:textId="77777777"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Consciously noticing positive behaviour and giving genuine comments of specific praise</w:t>
      </w:r>
    </w:p>
    <w:p w14:paraId="2946DB82" w14:textId="77777777" w:rsidR="00EE47F0" w:rsidRPr="00121A9E" w:rsidRDefault="00EE47F0" w:rsidP="00EE47F0">
      <w:pPr>
        <w:spacing w:line="164" w:lineRule="exact"/>
        <w:rPr>
          <w:rFonts w:asciiTheme="majorHAnsi" w:eastAsia="Wingdings" w:hAnsiTheme="majorHAnsi" w:cstheme="majorHAnsi"/>
          <w:b/>
          <w:sz w:val="24"/>
          <w:szCs w:val="24"/>
        </w:rPr>
      </w:pPr>
    </w:p>
    <w:p w14:paraId="51A76D44" w14:textId="77777777"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lastRenderedPageBreak/>
        <w:t xml:space="preserve">Awareness of behavioural needs of all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equally quieter, less vocal </w:t>
      </w:r>
      <w:r w:rsidR="003B02FC" w:rsidRPr="00121A9E">
        <w:rPr>
          <w:rFonts w:asciiTheme="majorHAnsi" w:eastAsia="Arial" w:hAnsiTheme="majorHAnsi" w:cstheme="majorHAnsi"/>
          <w:sz w:val="24"/>
          <w:szCs w:val="24"/>
        </w:rPr>
        <w:t>students</w:t>
      </w:r>
    </w:p>
    <w:p w14:paraId="5997CC1D" w14:textId="77777777" w:rsidR="00EE47F0" w:rsidRPr="00121A9E" w:rsidRDefault="00EE47F0" w:rsidP="00EE47F0">
      <w:pPr>
        <w:spacing w:line="162" w:lineRule="exact"/>
        <w:rPr>
          <w:rFonts w:asciiTheme="majorHAnsi" w:eastAsia="Wingdings" w:hAnsiTheme="majorHAnsi" w:cstheme="majorHAnsi"/>
          <w:b/>
          <w:sz w:val="24"/>
          <w:szCs w:val="24"/>
        </w:rPr>
      </w:pPr>
    </w:p>
    <w:p w14:paraId="78AC88AD" w14:textId="77777777"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Avoiding a raised voice</w:t>
      </w:r>
    </w:p>
    <w:p w14:paraId="110FFD37" w14:textId="77777777" w:rsidR="00EE47F0" w:rsidRPr="00121A9E" w:rsidRDefault="00EE47F0" w:rsidP="00EE47F0">
      <w:pPr>
        <w:spacing w:line="164" w:lineRule="exact"/>
        <w:rPr>
          <w:rFonts w:asciiTheme="majorHAnsi" w:eastAsia="Wingdings" w:hAnsiTheme="majorHAnsi" w:cstheme="majorHAnsi"/>
          <w:b/>
          <w:sz w:val="24"/>
          <w:szCs w:val="24"/>
        </w:rPr>
      </w:pPr>
    </w:p>
    <w:p w14:paraId="51B196B0" w14:textId="77777777"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Avoiding the use of sarcasm</w:t>
      </w:r>
    </w:p>
    <w:p w14:paraId="6B699379" w14:textId="77777777" w:rsidR="00EE47F0" w:rsidRPr="00121A9E" w:rsidRDefault="00EE47F0" w:rsidP="00EE47F0">
      <w:pPr>
        <w:spacing w:line="164" w:lineRule="exact"/>
        <w:rPr>
          <w:rFonts w:asciiTheme="majorHAnsi" w:eastAsia="Wingdings" w:hAnsiTheme="majorHAnsi" w:cstheme="majorHAnsi"/>
          <w:b/>
          <w:sz w:val="24"/>
          <w:szCs w:val="24"/>
        </w:rPr>
      </w:pPr>
    </w:p>
    <w:p w14:paraId="4511507F" w14:textId="76130A36" w:rsidR="00EE47F0" w:rsidRPr="00121A9E" w:rsidRDefault="00EE47F0" w:rsidP="00F03A59">
      <w:pPr>
        <w:numPr>
          <w:ilvl w:val="0"/>
          <w:numId w:val="8"/>
        </w:numPr>
        <w:tabs>
          <w:tab w:val="left" w:pos="720"/>
        </w:tabs>
        <w:spacing w:after="0" w:line="0" w:lineRule="atLeast"/>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Displaying </w:t>
      </w:r>
      <w:r w:rsidR="008C33E4" w:rsidRPr="00121A9E">
        <w:rPr>
          <w:rFonts w:asciiTheme="majorHAnsi" w:eastAsia="Arial" w:hAnsiTheme="majorHAnsi" w:cstheme="majorHAnsi"/>
          <w:sz w:val="24"/>
          <w:szCs w:val="24"/>
        </w:rPr>
        <w:t>‘Stop and start’ behaviours</w:t>
      </w:r>
      <w:r w:rsidRPr="00121A9E">
        <w:rPr>
          <w:rFonts w:asciiTheme="majorHAnsi" w:eastAsia="Arial" w:hAnsiTheme="majorHAnsi" w:cstheme="majorHAnsi"/>
          <w:sz w:val="24"/>
          <w:szCs w:val="24"/>
        </w:rPr>
        <w:t xml:space="preserve"> in the classroom.</w:t>
      </w:r>
    </w:p>
    <w:p w14:paraId="3FE9F23F" w14:textId="77777777" w:rsidR="00EE47F0" w:rsidRPr="00121A9E" w:rsidRDefault="00EE47F0" w:rsidP="00EB7087">
      <w:pPr>
        <w:tabs>
          <w:tab w:val="left" w:pos="960"/>
        </w:tabs>
        <w:spacing w:after="0" w:line="0" w:lineRule="atLeast"/>
        <w:rPr>
          <w:rFonts w:asciiTheme="majorHAnsi" w:eastAsia="Arial" w:hAnsiTheme="majorHAnsi" w:cstheme="majorHAnsi"/>
          <w:sz w:val="24"/>
          <w:szCs w:val="24"/>
        </w:rPr>
      </w:pPr>
    </w:p>
    <w:p w14:paraId="4B3A241E"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5C982224"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0B65A075"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4B61C349"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5753F6FC"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1A2581C6"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39DA187F"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0A2771BA"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663EEFCE"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49CBAAA6"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38E5778"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026AC9D2"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AD1EC84"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0D72957B"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65EAB320"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6AF3FA8D"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23881101"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65F39847"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C1D295C"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699811C"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6AB2BF49"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ABC8115"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59290C34"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45E5CE4B"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4434E5DA"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210C764"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F509436"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2A563A37"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E71FE39"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4ED724C6"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64860D75"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11F5B4B6"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231301E"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0B755945"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65477B03"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7CE77554"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7F8E8299"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2877AE01"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4F696401"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20670BD1"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3DCA3EFA"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07AD5C4A"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22655D5D" w14:textId="77777777" w:rsidR="008C33E4" w:rsidRPr="00121A9E" w:rsidRDefault="008C33E4" w:rsidP="00EB7087">
      <w:pPr>
        <w:tabs>
          <w:tab w:val="left" w:pos="960"/>
        </w:tabs>
        <w:spacing w:after="0" w:line="0" w:lineRule="atLeast"/>
        <w:rPr>
          <w:rFonts w:asciiTheme="majorHAnsi" w:eastAsia="Arial" w:hAnsiTheme="majorHAnsi" w:cstheme="majorHAnsi"/>
          <w:sz w:val="24"/>
          <w:szCs w:val="24"/>
        </w:rPr>
      </w:pPr>
    </w:p>
    <w:p w14:paraId="07323225" w14:textId="77777777" w:rsidR="00B92192" w:rsidRPr="00121A9E" w:rsidRDefault="00B92192" w:rsidP="00EB7087">
      <w:pPr>
        <w:tabs>
          <w:tab w:val="left" w:pos="960"/>
        </w:tabs>
        <w:spacing w:after="0" w:line="0" w:lineRule="atLeast"/>
        <w:rPr>
          <w:rFonts w:asciiTheme="majorHAnsi" w:eastAsia="Arial" w:hAnsiTheme="majorHAnsi" w:cstheme="majorHAnsi"/>
          <w:sz w:val="24"/>
          <w:szCs w:val="24"/>
        </w:rPr>
      </w:pPr>
    </w:p>
    <w:p w14:paraId="1F72F646" w14:textId="77777777" w:rsidR="00EE47F0" w:rsidRPr="00121A9E" w:rsidRDefault="00EE47F0" w:rsidP="00EB7087">
      <w:pPr>
        <w:tabs>
          <w:tab w:val="left" w:pos="960"/>
        </w:tabs>
        <w:spacing w:after="0" w:line="0" w:lineRule="atLeast"/>
        <w:rPr>
          <w:rFonts w:asciiTheme="majorHAnsi" w:eastAsia="Arial" w:hAnsiTheme="majorHAnsi" w:cstheme="majorHAnsi"/>
          <w:sz w:val="24"/>
          <w:szCs w:val="24"/>
        </w:rPr>
      </w:pPr>
    </w:p>
    <w:p w14:paraId="0DC0D922" w14:textId="77777777" w:rsidR="00F56B34" w:rsidRPr="00121A9E" w:rsidRDefault="00F56B34" w:rsidP="00EB7087">
      <w:pPr>
        <w:tabs>
          <w:tab w:val="left" w:pos="960"/>
        </w:tabs>
        <w:spacing w:after="0" w:line="0" w:lineRule="atLeast"/>
        <w:rPr>
          <w:rFonts w:asciiTheme="majorHAnsi" w:eastAsia="Arial" w:hAnsiTheme="majorHAnsi" w:cstheme="majorHAnsi"/>
          <w:sz w:val="24"/>
          <w:szCs w:val="24"/>
        </w:rPr>
      </w:pPr>
    </w:p>
    <w:p w14:paraId="3653FAB8" w14:textId="77777777" w:rsidR="00121A9E" w:rsidRDefault="00121A9E" w:rsidP="00EB7087">
      <w:pPr>
        <w:spacing w:line="0" w:lineRule="atLeast"/>
        <w:rPr>
          <w:rFonts w:asciiTheme="majorHAnsi" w:eastAsia="Arial" w:hAnsiTheme="majorHAnsi" w:cstheme="majorHAnsi"/>
          <w:b/>
          <w:sz w:val="24"/>
          <w:szCs w:val="24"/>
          <w:u w:val="single"/>
        </w:rPr>
      </w:pPr>
    </w:p>
    <w:p w14:paraId="5CB62669" w14:textId="77777777" w:rsidR="00A26D90" w:rsidRDefault="00A26D90" w:rsidP="00EB7087">
      <w:pPr>
        <w:spacing w:line="0" w:lineRule="atLeast"/>
        <w:rPr>
          <w:rFonts w:asciiTheme="majorHAnsi" w:eastAsia="Arial" w:hAnsiTheme="majorHAnsi" w:cstheme="majorHAnsi"/>
          <w:b/>
          <w:sz w:val="24"/>
          <w:szCs w:val="24"/>
          <w:u w:val="single"/>
        </w:rPr>
      </w:pPr>
    </w:p>
    <w:p w14:paraId="562D881E" w14:textId="4BA6E543" w:rsidR="00EB7087" w:rsidRPr="00121A9E" w:rsidRDefault="00BE2E85" w:rsidP="00EB7087">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Structuring the Classroom Environment to Optimise Positive B</w:t>
      </w:r>
      <w:r w:rsidR="00EB7087" w:rsidRPr="00121A9E">
        <w:rPr>
          <w:rFonts w:asciiTheme="majorHAnsi" w:eastAsia="Arial" w:hAnsiTheme="majorHAnsi" w:cstheme="majorHAnsi"/>
          <w:b/>
          <w:sz w:val="24"/>
          <w:szCs w:val="24"/>
          <w:u w:val="single"/>
        </w:rPr>
        <w:t>ehaviour</w:t>
      </w:r>
    </w:p>
    <w:p w14:paraId="232723B9" w14:textId="77777777" w:rsidR="00EB7087" w:rsidRPr="00121A9E" w:rsidRDefault="00EB7087" w:rsidP="00EB7087">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In keeping with good teaching practice classrooms are structured to create:</w:t>
      </w:r>
    </w:p>
    <w:p w14:paraId="7270A4C9" w14:textId="2BB79BB7" w:rsidR="009F2F27" w:rsidRPr="00121A9E" w:rsidRDefault="009F2F27" w:rsidP="00EB7087">
      <w:pPr>
        <w:spacing w:line="179" w:lineRule="exact"/>
        <w:rPr>
          <w:rFonts w:asciiTheme="majorHAnsi" w:eastAsia="Times New Roman" w:hAnsiTheme="majorHAnsi" w:cstheme="majorHAnsi"/>
          <w:sz w:val="24"/>
          <w:szCs w:val="24"/>
        </w:rPr>
      </w:pPr>
    </w:p>
    <w:p w14:paraId="3DE17928" w14:textId="77777777" w:rsidR="00EB7087" w:rsidRPr="00121A9E" w:rsidRDefault="00EB7087" w:rsidP="00F03A59">
      <w:pPr>
        <w:numPr>
          <w:ilvl w:val="0"/>
          <w:numId w:val="9"/>
        </w:numPr>
        <w:tabs>
          <w:tab w:val="left" w:pos="960"/>
        </w:tabs>
        <w:spacing w:after="0" w:line="280" w:lineRule="auto"/>
        <w:ind w:left="960" w:hanging="370"/>
        <w:rPr>
          <w:rFonts w:asciiTheme="majorHAnsi" w:eastAsia="Arial" w:hAnsiTheme="majorHAnsi" w:cstheme="majorHAnsi"/>
          <w:sz w:val="24"/>
          <w:szCs w:val="24"/>
        </w:rPr>
      </w:pPr>
      <w:r w:rsidRPr="00121A9E">
        <w:rPr>
          <w:rFonts w:asciiTheme="majorHAnsi" w:eastAsia="Arial" w:hAnsiTheme="majorHAnsi" w:cstheme="majorHAnsi"/>
          <w:b/>
          <w:sz w:val="24"/>
          <w:szCs w:val="24"/>
        </w:rPr>
        <w:t xml:space="preserve">A CALM ATMOSPHERE - </w:t>
      </w:r>
      <w:r w:rsidRPr="00121A9E">
        <w:rPr>
          <w:rFonts w:asciiTheme="majorHAnsi" w:eastAsia="Arial" w:hAnsiTheme="majorHAnsi" w:cstheme="majorHAnsi"/>
          <w:sz w:val="24"/>
          <w:szCs w:val="24"/>
        </w:rPr>
        <w:t>all classes promote an adapted framework of behaviour</w:t>
      </w:r>
      <w:r w:rsidRPr="00121A9E">
        <w:rPr>
          <w:rFonts w:asciiTheme="majorHAnsi" w:eastAsia="Arial" w:hAnsiTheme="majorHAnsi" w:cstheme="majorHAnsi"/>
          <w:b/>
          <w:sz w:val="24"/>
          <w:szCs w:val="24"/>
        </w:rPr>
        <w:t xml:space="preserve"> </w:t>
      </w:r>
      <w:r w:rsidR="00FB43E1" w:rsidRPr="00121A9E">
        <w:rPr>
          <w:rFonts w:asciiTheme="majorHAnsi" w:eastAsia="Arial" w:hAnsiTheme="majorHAnsi" w:cstheme="majorHAnsi"/>
          <w:sz w:val="24"/>
          <w:szCs w:val="24"/>
        </w:rPr>
        <w:t xml:space="preserve">based on </w:t>
      </w:r>
      <w:r w:rsidRPr="00121A9E">
        <w:rPr>
          <w:rFonts w:asciiTheme="majorHAnsi" w:eastAsia="Arial" w:hAnsiTheme="majorHAnsi" w:cstheme="majorHAnsi"/>
          <w:sz w:val="24"/>
          <w:szCs w:val="24"/>
        </w:rPr>
        <w:t>the 1, 2, 3 Magic programme</w:t>
      </w:r>
    </w:p>
    <w:p w14:paraId="61CDCEAD" w14:textId="77777777" w:rsidR="00EB7087" w:rsidRPr="00121A9E" w:rsidRDefault="00EB7087" w:rsidP="00EB7087">
      <w:pPr>
        <w:spacing w:line="7" w:lineRule="exact"/>
        <w:rPr>
          <w:rFonts w:asciiTheme="majorHAnsi" w:eastAsia="Arial" w:hAnsiTheme="majorHAnsi" w:cstheme="majorHAnsi"/>
          <w:sz w:val="24"/>
          <w:szCs w:val="24"/>
        </w:rPr>
      </w:pPr>
    </w:p>
    <w:p w14:paraId="538BCADB" w14:textId="77777777" w:rsidR="00EB7087" w:rsidRPr="00121A9E" w:rsidRDefault="00EB7087" w:rsidP="00F03A59">
      <w:pPr>
        <w:numPr>
          <w:ilvl w:val="0"/>
          <w:numId w:val="9"/>
        </w:numPr>
        <w:tabs>
          <w:tab w:val="left" w:pos="960"/>
        </w:tabs>
        <w:spacing w:after="0" w:line="0" w:lineRule="atLeast"/>
        <w:ind w:left="960" w:hanging="370"/>
        <w:rPr>
          <w:rFonts w:asciiTheme="majorHAnsi" w:eastAsia="Arial" w:hAnsiTheme="majorHAnsi" w:cstheme="majorHAnsi"/>
          <w:sz w:val="24"/>
          <w:szCs w:val="24"/>
        </w:rPr>
      </w:pPr>
      <w:r w:rsidRPr="00121A9E">
        <w:rPr>
          <w:rFonts w:asciiTheme="majorHAnsi" w:eastAsia="Arial" w:hAnsiTheme="majorHAnsi" w:cstheme="majorHAnsi"/>
          <w:b/>
          <w:sz w:val="24"/>
          <w:szCs w:val="24"/>
        </w:rPr>
        <w:t xml:space="preserve">CONSISTENCY OF ROUTINES - </w:t>
      </w:r>
      <w:r w:rsidRPr="00121A9E">
        <w:rPr>
          <w:rFonts w:asciiTheme="majorHAnsi" w:eastAsia="Arial" w:hAnsiTheme="majorHAnsi" w:cstheme="majorHAnsi"/>
          <w:sz w:val="24"/>
          <w:szCs w:val="24"/>
        </w:rPr>
        <w:t>including the use of schedules</w:t>
      </w:r>
    </w:p>
    <w:p w14:paraId="6BB9E253" w14:textId="77777777" w:rsidR="00EB7087" w:rsidRPr="00121A9E" w:rsidRDefault="00EB7087" w:rsidP="00EB7087">
      <w:pPr>
        <w:spacing w:line="92" w:lineRule="exact"/>
        <w:rPr>
          <w:rFonts w:asciiTheme="majorHAnsi" w:eastAsia="Arial" w:hAnsiTheme="majorHAnsi" w:cstheme="majorHAnsi"/>
          <w:sz w:val="24"/>
          <w:szCs w:val="24"/>
        </w:rPr>
      </w:pPr>
    </w:p>
    <w:p w14:paraId="5F143615" w14:textId="77777777" w:rsidR="00EB7087" w:rsidRPr="00121A9E" w:rsidRDefault="00EB7087" w:rsidP="00F03A59">
      <w:pPr>
        <w:numPr>
          <w:ilvl w:val="0"/>
          <w:numId w:val="9"/>
        </w:numPr>
        <w:tabs>
          <w:tab w:val="left" w:pos="960"/>
        </w:tabs>
        <w:spacing w:after="0" w:line="0" w:lineRule="atLeast"/>
        <w:ind w:left="960" w:hanging="370"/>
        <w:rPr>
          <w:rFonts w:asciiTheme="majorHAnsi" w:eastAsia="Arial" w:hAnsiTheme="majorHAnsi" w:cstheme="majorHAnsi"/>
          <w:sz w:val="24"/>
          <w:szCs w:val="24"/>
        </w:rPr>
      </w:pPr>
      <w:r w:rsidRPr="00121A9E">
        <w:rPr>
          <w:rFonts w:asciiTheme="majorHAnsi" w:eastAsia="Arial" w:hAnsiTheme="majorHAnsi" w:cstheme="majorHAnsi"/>
          <w:b/>
          <w:sz w:val="24"/>
          <w:szCs w:val="24"/>
        </w:rPr>
        <w:t xml:space="preserve">CLARITY OF EXPECTATION - </w:t>
      </w:r>
      <w:r w:rsidRPr="00121A9E">
        <w:rPr>
          <w:rFonts w:asciiTheme="majorHAnsi" w:eastAsia="Arial" w:hAnsiTheme="majorHAnsi" w:cstheme="majorHAnsi"/>
          <w:sz w:val="24"/>
          <w:szCs w:val="24"/>
        </w:rPr>
        <w:t>including task breakdowns for each activity</w:t>
      </w:r>
    </w:p>
    <w:p w14:paraId="23DE523C" w14:textId="77777777" w:rsidR="00EB7087" w:rsidRPr="00121A9E" w:rsidRDefault="00EB7087" w:rsidP="00EB7087">
      <w:pPr>
        <w:spacing w:line="92" w:lineRule="exact"/>
        <w:rPr>
          <w:rFonts w:asciiTheme="majorHAnsi" w:eastAsia="Arial" w:hAnsiTheme="majorHAnsi" w:cstheme="majorHAnsi"/>
          <w:sz w:val="24"/>
          <w:szCs w:val="24"/>
        </w:rPr>
      </w:pPr>
    </w:p>
    <w:p w14:paraId="2A36859C" w14:textId="77777777" w:rsidR="00024766" w:rsidRDefault="00EB7087" w:rsidP="00F03A59">
      <w:pPr>
        <w:numPr>
          <w:ilvl w:val="0"/>
          <w:numId w:val="9"/>
        </w:numPr>
        <w:tabs>
          <w:tab w:val="left" w:pos="960"/>
        </w:tabs>
        <w:spacing w:after="0" w:line="280" w:lineRule="auto"/>
        <w:ind w:left="960" w:hanging="370"/>
        <w:rPr>
          <w:rFonts w:asciiTheme="majorHAnsi" w:eastAsia="Arial" w:hAnsiTheme="majorHAnsi" w:cstheme="majorHAnsi"/>
          <w:sz w:val="24"/>
          <w:szCs w:val="24"/>
        </w:rPr>
      </w:pPr>
      <w:r w:rsidRPr="00121A9E">
        <w:rPr>
          <w:rFonts w:asciiTheme="majorHAnsi" w:eastAsia="Arial" w:hAnsiTheme="majorHAnsi" w:cstheme="majorHAnsi"/>
          <w:b/>
          <w:sz w:val="24"/>
          <w:szCs w:val="24"/>
        </w:rPr>
        <w:t xml:space="preserve">CLEAR CLASSROOM ORGANISATION - </w:t>
      </w:r>
      <w:r w:rsidRPr="00121A9E">
        <w:rPr>
          <w:rFonts w:asciiTheme="majorHAnsi" w:eastAsia="Arial" w:hAnsiTheme="majorHAnsi" w:cstheme="majorHAnsi"/>
          <w:sz w:val="24"/>
          <w:szCs w:val="24"/>
        </w:rPr>
        <w:t xml:space="preserve">including clearly defined </w:t>
      </w:r>
      <w:r w:rsidR="00024766">
        <w:rPr>
          <w:rFonts w:asciiTheme="majorHAnsi" w:eastAsia="Arial" w:hAnsiTheme="majorHAnsi" w:cstheme="majorHAnsi"/>
          <w:sz w:val="24"/>
          <w:szCs w:val="24"/>
        </w:rPr>
        <w:t xml:space="preserve">clutter free </w:t>
      </w:r>
    </w:p>
    <w:p w14:paraId="08B08260" w14:textId="77777777" w:rsidR="00024766" w:rsidRDefault="00024766" w:rsidP="00024766">
      <w:pPr>
        <w:pStyle w:val="ListParagraph"/>
        <w:rPr>
          <w:rFonts w:asciiTheme="majorHAnsi" w:eastAsia="Arial" w:hAnsiTheme="majorHAnsi" w:cstheme="majorHAnsi"/>
          <w:sz w:val="24"/>
          <w:szCs w:val="24"/>
        </w:rPr>
      </w:pPr>
    </w:p>
    <w:p w14:paraId="290C3686" w14:textId="0A2E3867" w:rsidR="00EB7087" w:rsidRPr="00121A9E" w:rsidRDefault="00EB7087" w:rsidP="00F03A59">
      <w:pPr>
        <w:numPr>
          <w:ilvl w:val="0"/>
          <w:numId w:val="9"/>
        </w:numPr>
        <w:tabs>
          <w:tab w:val="left" w:pos="960"/>
        </w:tabs>
        <w:spacing w:after="0" w:line="280" w:lineRule="auto"/>
        <w:ind w:left="96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work and play</w:t>
      </w:r>
      <w:r w:rsidRPr="00121A9E">
        <w:rPr>
          <w:rFonts w:asciiTheme="majorHAnsi" w:eastAsia="Arial" w:hAnsiTheme="majorHAnsi" w:cstheme="majorHAnsi"/>
          <w:b/>
          <w:sz w:val="24"/>
          <w:szCs w:val="24"/>
        </w:rPr>
        <w:t xml:space="preserve"> </w:t>
      </w:r>
      <w:r w:rsidRPr="00121A9E">
        <w:rPr>
          <w:rFonts w:asciiTheme="majorHAnsi" w:eastAsia="Arial" w:hAnsiTheme="majorHAnsi" w:cstheme="majorHAnsi"/>
          <w:sz w:val="24"/>
          <w:szCs w:val="24"/>
        </w:rPr>
        <w:t>areas</w:t>
      </w:r>
    </w:p>
    <w:p w14:paraId="52E56223" w14:textId="77777777" w:rsidR="00EB7087" w:rsidRPr="00121A9E" w:rsidRDefault="00EB7087" w:rsidP="00EB7087">
      <w:pPr>
        <w:spacing w:line="173" w:lineRule="exact"/>
        <w:rPr>
          <w:rFonts w:asciiTheme="majorHAnsi" w:eastAsia="Times New Roman" w:hAnsiTheme="majorHAnsi" w:cstheme="majorHAnsi"/>
          <w:sz w:val="24"/>
          <w:szCs w:val="24"/>
        </w:rPr>
      </w:pPr>
    </w:p>
    <w:p w14:paraId="2B43E799" w14:textId="5F33BA3D" w:rsidR="00EB7087" w:rsidRPr="00121A9E" w:rsidRDefault="00EB7087" w:rsidP="00F03A59">
      <w:pPr>
        <w:spacing w:line="276" w:lineRule="auto"/>
        <w:rPr>
          <w:rFonts w:asciiTheme="majorHAnsi" w:eastAsia="Arial" w:hAnsiTheme="majorHAnsi" w:cstheme="majorHAnsi"/>
          <w:sz w:val="24"/>
          <w:szCs w:val="24"/>
        </w:rPr>
      </w:pPr>
      <w:proofErr w:type="gramStart"/>
      <w:r w:rsidRPr="00121A9E">
        <w:rPr>
          <w:rFonts w:asciiTheme="majorHAnsi" w:eastAsia="Arial" w:hAnsiTheme="majorHAnsi" w:cstheme="majorHAnsi"/>
          <w:sz w:val="24"/>
          <w:szCs w:val="24"/>
        </w:rPr>
        <w:t>The majority of</w:t>
      </w:r>
      <w:proofErr w:type="gramEnd"/>
      <w:r w:rsidRPr="00121A9E">
        <w:rPr>
          <w:rFonts w:asciiTheme="majorHAnsi" w:eastAsia="Arial" w:hAnsiTheme="majorHAnsi" w:cstheme="majorHAnsi"/>
          <w:sz w:val="24"/>
          <w:szCs w:val="24"/>
        </w:rPr>
        <w:t xml:space="preserve">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who attend the academy ha</w:t>
      </w:r>
      <w:r w:rsidR="00F03A59" w:rsidRPr="00121A9E">
        <w:rPr>
          <w:rFonts w:asciiTheme="majorHAnsi" w:eastAsia="Arial" w:hAnsiTheme="majorHAnsi" w:cstheme="majorHAnsi"/>
          <w:sz w:val="24"/>
          <w:szCs w:val="24"/>
        </w:rPr>
        <w:t xml:space="preserve">ve </w:t>
      </w:r>
      <w:r w:rsidR="006B50E3" w:rsidRPr="00121A9E">
        <w:rPr>
          <w:rFonts w:asciiTheme="majorHAnsi" w:eastAsia="Arial" w:hAnsiTheme="majorHAnsi" w:cstheme="majorHAnsi"/>
          <w:sz w:val="24"/>
          <w:szCs w:val="24"/>
        </w:rPr>
        <w:t xml:space="preserve">Autistic Spectrum </w:t>
      </w:r>
      <w:r w:rsidR="1D26CCB9" w:rsidRPr="39D96A65">
        <w:rPr>
          <w:rFonts w:asciiTheme="majorHAnsi" w:eastAsia="Arial" w:hAnsiTheme="majorHAnsi" w:cstheme="majorBidi"/>
          <w:sz w:val="24"/>
          <w:szCs w:val="24"/>
        </w:rPr>
        <w:t>Disorder</w:t>
      </w:r>
      <w:r w:rsidR="00D61973">
        <w:rPr>
          <w:rFonts w:asciiTheme="majorHAnsi" w:eastAsia="Arial" w:hAnsiTheme="majorHAnsi" w:cstheme="majorBidi"/>
          <w:sz w:val="24"/>
          <w:szCs w:val="24"/>
        </w:rPr>
        <w:t>s</w:t>
      </w:r>
      <w:r w:rsidR="44E4F3B3" w:rsidRPr="39D96A65">
        <w:rPr>
          <w:rFonts w:asciiTheme="majorHAnsi" w:eastAsia="Arial" w:hAnsiTheme="majorHAnsi" w:cstheme="majorBidi"/>
          <w:sz w:val="24"/>
          <w:szCs w:val="24"/>
        </w:rPr>
        <w:t>.</w:t>
      </w:r>
      <w:r w:rsidR="00F03A59"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 xml:space="preserve">Classrooms are structured on the principles of </w:t>
      </w:r>
      <w:r w:rsidRPr="00121A9E">
        <w:rPr>
          <w:rFonts w:asciiTheme="majorHAnsi" w:eastAsia="Arial" w:hAnsiTheme="majorHAnsi" w:cstheme="majorHAnsi"/>
          <w:b/>
          <w:sz w:val="24"/>
          <w:szCs w:val="24"/>
        </w:rPr>
        <w:t xml:space="preserve">TEACCH (Treatment and Education of Autistic and Communication related Handicapped </w:t>
      </w:r>
      <w:proofErr w:type="spellStart"/>
      <w:r w:rsidRPr="00121A9E">
        <w:rPr>
          <w:rFonts w:asciiTheme="majorHAnsi" w:eastAsia="Arial" w:hAnsiTheme="majorHAnsi" w:cstheme="majorHAnsi"/>
          <w:b/>
          <w:sz w:val="24"/>
          <w:szCs w:val="24"/>
        </w:rPr>
        <w:t>C</w:t>
      </w:r>
      <w:r w:rsidR="00D67250" w:rsidRPr="00121A9E">
        <w:rPr>
          <w:rFonts w:asciiTheme="majorHAnsi" w:eastAsia="Arial" w:hAnsiTheme="majorHAnsi" w:cstheme="majorHAnsi"/>
          <w:b/>
          <w:sz w:val="24"/>
          <w:szCs w:val="24"/>
        </w:rPr>
        <w:t>H</w:t>
      </w:r>
      <w:r w:rsidRPr="00121A9E">
        <w:rPr>
          <w:rFonts w:asciiTheme="majorHAnsi" w:eastAsia="Arial" w:hAnsiTheme="majorHAnsi" w:cstheme="majorHAnsi"/>
          <w:b/>
          <w:sz w:val="24"/>
          <w:szCs w:val="24"/>
        </w:rPr>
        <w:t>ildren</w:t>
      </w:r>
      <w:proofErr w:type="spellEnd"/>
      <w:r w:rsidR="00D67250" w:rsidRPr="00121A9E">
        <w:rPr>
          <w:rFonts w:asciiTheme="majorHAnsi" w:eastAsia="Arial" w:hAnsiTheme="majorHAnsi" w:cstheme="majorHAnsi"/>
          <w:b/>
          <w:sz w:val="24"/>
          <w:szCs w:val="24"/>
        </w:rPr>
        <w:t>)</w:t>
      </w:r>
      <w:r w:rsidR="00D67250" w:rsidRPr="00121A9E">
        <w:rPr>
          <w:rFonts w:asciiTheme="majorHAnsi" w:eastAsia="Arial" w:hAnsiTheme="majorHAnsi" w:cstheme="majorHAnsi"/>
          <w:sz w:val="24"/>
          <w:szCs w:val="24"/>
        </w:rPr>
        <w:t xml:space="preserve"> </w:t>
      </w:r>
      <w:proofErr w:type="gramStart"/>
      <w:r w:rsidRPr="00121A9E">
        <w:rPr>
          <w:rFonts w:asciiTheme="majorHAnsi" w:eastAsia="Arial" w:hAnsiTheme="majorHAnsi" w:cstheme="majorHAnsi"/>
          <w:sz w:val="24"/>
          <w:szCs w:val="24"/>
        </w:rPr>
        <w:t>in an attempt to</w:t>
      </w:r>
      <w:proofErr w:type="gramEnd"/>
      <w:r w:rsidRPr="00121A9E">
        <w:rPr>
          <w:rFonts w:asciiTheme="majorHAnsi" w:eastAsia="Arial" w:hAnsiTheme="majorHAnsi" w:cstheme="majorHAnsi"/>
          <w:sz w:val="24"/>
          <w:szCs w:val="24"/>
        </w:rPr>
        <w:t xml:space="preserve"> respond to the needs of autistic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These principles include:  </w:t>
      </w:r>
    </w:p>
    <w:p w14:paraId="1EBFFFAE" w14:textId="77777777" w:rsidR="00EB7087" w:rsidRPr="00121A9E" w:rsidRDefault="00EB7087" w:rsidP="00EB7087">
      <w:pPr>
        <w:numPr>
          <w:ilvl w:val="0"/>
          <w:numId w:val="3"/>
        </w:numPr>
        <w:tabs>
          <w:tab w:val="left" w:pos="960"/>
        </w:tabs>
        <w:spacing w:after="0" w:line="273" w:lineRule="auto"/>
        <w:ind w:left="96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Instructions </w:t>
      </w:r>
      <w:r w:rsidR="00D67250" w:rsidRPr="00121A9E">
        <w:rPr>
          <w:rFonts w:asciiTheme="majorHAnsi" w:eastAsia="Arial" w:hAnsiTheme="majorHAnsi" w:cstheme="majorHAnsi"/>
          <w:sz w:val="24"/>
          <w:szCs w:val="24"/>
        </w:rPr>
        <w:t xml:space="preserve">that combine visual and </w:t>
      </w:r>
      <w:r w:rsidRPr="00121A9E">
        <w:rPr>
          <w:rFonts w:asciiTheme="majorHAnsi" w:eastAsia="Arial" w:hAnsiTheme="majorHAnsi" w:cstheme="majorHAnsi"/>
          <w:sz w:val="24"/>
          <w:szCs w:val="24"/>
        </w:rPr>
        <w:t>verbal content to give gr</w:t>
      </w:r>
      <w:r w:rsidR="00F03A59" w:rsidRPr="00121A9E">
        <w:rPr>
          <w:rFonts w:asciiTheme="majorHAnsi" w:eastAsia="Arial" w:hAnsiTheme="majorHAnsi" w:cstheme="majorHAnsi"/>
          <w:sz w:val="24"/>
          <w:szCs w:val="24"/>
        </w:rPr>
        <w:t>eater clarity and understanding</w:t>
      </w:r>
    </w:p>
    <w:p w14:paraId="3261E69C" w14:textId="77777777" w:rsidR="00EB7087" w:rsidRPr="00121A9E" w:rsidRDefault="00EB7087" w:rsidP="00EB7087">
      <w:pPr>
        <w:numPr>
          <w:ilvl w:val="0"/>
          <w:numId w:val="3"/>
        </w:numPr>
        <w:tabs>
          <w:tab w:val="left" w:pos="942"/>
        </w:tabs>
        <w:spacing w:after="0" w:line="276" w:lineRule="auto"/>
        <w:ind w:left="940" w:hanging="35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Environments and activities </w:t>
      </w:r>
      <w:r w:rsidR="00D67250" w:rsidRPr="00121A9E">
        <w:rPr>
          <w:rFonts w:asciiTheme="majorHAnsi" w:eastAsia="Arial" w:hAnsiTheme="majorHAnsi" w:cstheme="majorHAnsi"/>
          <w:sz w:val="24"/>
          <w:szCs w:val="24"/>
        </w:rPr>
        <w:t xml:space="preserve">that </w:t>
      </w:r>
      <w:r w:rsidRPr="00121A9E">
        <w:rPr>
          <w:rFonts w:asciiTheme="majorHAnsi" w:eastAsia="Arial" w:hAnsiTheme="majorHAnsi" w:cstheme="majorHAnsi"/>
          <w:sz w:val="24"/>
          <w:szCs w:val="24"/>
        </w:rPr>
        <w:t>are structu</w:t>
      </w:r>
      <w:r w:rsidR="00D67250" w:rsidRPr="00121A9E">
        <w:rPr>
          <w:rFonts w:asciiTheme="majorHAnsi" w:eastAsia="Arial" w:hAnsiTheme="majorHAnsi" w:cstheme="majorHAnsi"/>
          <w:sz w:val="24"/>
          <w:szCs w:val="24"/>
        </w:rPr>
        <w:t xml:space="preserve">red to reduce anxiety </w:t>
      </w:r>
      <w:r w:rsidR="00F03A59" w:rsidRPr="00121A9E">
        <w:rPr>
          <w:rFonts w:asciiTheme="majorHAnsi" w:eastAsia="Arial" w:hAnsiTheme="majorHAnsi" w:cstheme="majorHAnsi"/>
          <w:sz w:val="24"/>
          <w:szCs w:val="24"/>
        </w:rPr>
        <w:t>and promote independence</w:t>
      </w:r>
    </w:p>
    <w:p w14:paraId="07547A01" w14:textId="77777777" w:rsidR="00D67250" w:rsidRPr="00121A9E" w:rsidRDefault="00D67250" w:rsidP="00D67250">
      <w:pPr>
        <w:tabs>
          <w:tab w:val="left" w:pos="942"/>
        </w:tabs>
        <w:spacing w:after="0" w:line="276" w:lineRule="auto"/>
        <w:rPr>
          <w:rFonts w:asciiTheme="majorHAnsi" w:eastAsia="Arial" w:hAnsiTheme="majorHAnsi" w:cstheme="majorHAnsi"/>
          <w:sz w:val="24"/>
          <w:szCs w:val="24"/>
        </w:rPr>
      </w:pPr>
    </w:p>
    <w:p w14:paraId="5043CB0F" w14:textId="77777777" w:rsidR="00D67250" w:rsidRPr="00121A9E" w:rsidRDefault="00D67250" w:rsidP="00D67250">
      <w:pPr>
        <w:tabs>
          <w:tab w:val="left" w:pos="942"/>
        </w:tabs>
        <w:spacing w:after="0" w:line="276" w:lineRule="auto"/>
        <w:rPr>
          <w:rFonts w:asciiTheme="majorHAnsi" w:eastAsia="Arial" w:hAnsiTheme="majorHAnsi" w:cstheme="majorHAnsi"/>
          <w:sz w:val="24"/>
          <w:szCs w:val="24"/>
        </w:rPr>
      </w:pPr>
    </w:p>
    <w:p w14:paraId="77D8E66A"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14CB1697"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66214A1F"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057AB80F"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54E26D1B"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19A0A8C6"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5B41BEDA"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2EF48189"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0AE957F6"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15162521"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1329945A"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01FEBDE2"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09729934"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2960ACA0"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19F65FE3"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12543C50"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751E9202" w14:textId="77777777" w:rsidR="002A47E7" w:rsidRPr="00121A9E" w:rsidRDefault="002A47E7" w:rsidP="00D67250">
      <w:pPr>
        <w:tabs>
          <w:tab w:val="left" w:pos="942"/>
        </w:tabs>
        <w:spacing w:after="0" w:line="276" w:lineRule="auto"/>
        <w:rPr>
          <w:rFonts w:asciiTheme="majorHAnsi" w:eastAsia="Arial" w:hAnsiTheme="majorHAnsi" w:cstheme="majorHAnsi"/>
          <w:sz w:val="24"/>
          <w:szCs w:val="24"/>
        </w:rPr>
      </w:pPr>
    </w:p>
    <w:p w14:paraId="6C2B1815" w14:textId="6D3C0EF0" w:rsidR="002A47E7" w:rsidRPr="00121A9E" w:rsidRDefault="002A47E7" w:rsidP="728A51B2">
      <w:pPr>
        <w:tabs>
          <w:tab w:val="left" w:pos="942"/>
        </w:tabs>
        <w:spacing w:after="0" w:line="276" w:lineRule="auto"/>
        <w:rPr>
          <w:rFonts w:asciiTheme="majorHAnsi" w:eastAsia="Arial" w:hAnsiTheme="majorHAnsi" w:cstheme="majorBidi"/>
          <w:sz w:val="24"/>
          <w:szCs w:val="24"/>
        </w:rPr>
      </w:pPr>
    </w:p>
    <w:p w14:paraId="79B78156" w14:textId="77777777" w:rsidR="002A47E7" w:rsidRPr="00121A9E" w:rsidRDefault="002A47E7" w:rsidP="728A51B2">
      <w:pPr>
        <w:tabs>
          <w:tab w:val="left" w:pos="942"/>
        </w:tabs>
        <w:spacing w:after="0" w:line="276" w:lineRule="auto"/>
        <w:rPr>
          <w:rFonts w:asciiTheme="majorHAnsi" w:eastAsia="Arial" w:hAnsiTheme="majorHAnsi" w:cstheme="majorBidi"/>
          <w:sz w:val="24"/>
          <w:szCs w:val="24"/>
        </w:rPr>
      </w:pPr>
    </w:p>
    <w:p w14:paraId="372324DE" w14:textId="1E58E00B" w:rsidR="728A51B2" w:rsidRDefault="728A51B2" w:rsidP="728A51B2">
      <w:pPr>
        <w:tabs>
          <w:tab w:val="left" w:pos="942"/>
        </w:tabs>
        <w:spacing w:after="0" w:line="276" w:lineRule="auto"/>
        <w:rPr>
          <w:rFonts w:asciiTheme="majorHAnsi" w:eastAsia="Arial" w:hAnsiTheme="majorHAnsi" w:cstheme="majorBidi"/>
          <w:sz w:val="24"/>
          <w:szCs w:val="24"/>
        </w:rPr>
      </w:pPr>
    </w:p>
    <w:p w14:paraId="5B946106" w14:textId="77777777" w:rsidR="00637D03" w:rsidRDefault="00637D03" w:rsidP="728A51B2">
      <w:pPr>
        <w:tabs>
          <w:tab w:val="left" w:pos="942"/>
        </w:tabs>
        <w:spacing w:after="0" w:line="276" w:lineRule="auto"/>
        <w:rPr>
          <w:rFonts w:asciiTheme="majorHAnsi" w:eastAsia="Arial" w:hAnsiTheme="majorHAnsi" w:cstheme="majorBidi"/>
          <w:sz w:val="24"/>
          <w:szCs w:val="24"/>
        </w:rPr>
      </w:pPr>
    </w:p>
    <w:p w14:paraId="534DFA30" w14:textId="7F71C372" w:rsidR="728A51B2" w:rsidRDefault="728A51B2" w:rsidP="728A51B2">
      <w:pPr>
        <w:tabs>
          <w:tab w:val="left" w:pos="942"/>
        </w:tabs>
        <w:spacing w:after="0" w:line="276" w:lineRule="auto"/>
        <w:rPr>
          <w:rFonts w:asciiTheme="majorHAnsi" w:eastAsia="Arial" w:hAnsiTheme="majorHAnsi" w:cstheme="majorBidi"/>
          <w:sz w:val="24"/>
          <w:szCs w:val="24"/>
        </w:rPr>
      </w:pPr>
    </w:p>
    <w:p w14:paraId="1E6A477A" w14:textId="77777777" w:rsidR="00F03A59" w:rsidRPr="00121A9E" w:rsidRDefault="00F03A59" w:rsidP="00F03A59">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Managing Inappropriate Autistic Behaviour</w:t>
      </w:r>
    </w:p>
    <w:p w14:paraId="7C0FC038" w14:textId="77777777" w:rsidR="00F03A59" w:rsidRPr="00121A9E" w:rsidRDefault="00F03A59" w:rsidP="00F03A59">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Inappropriate behaviour may be exhibited by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with autism for a variety of reasons:</w:t>
      </w:r>
    </w:p>
    <w:p w14:paraId="4242A264"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not understand the social context, leading them to get attention inappropriately</w:t>
      </w:r>
    </w:p>
    <w:p w14:paraId="07459315" w14:textId="77777777" w:rsidR="00F03A59" w:rsidRPr="00121A9E" w:rsidRDefault="00F03A59" w:rsidP="00F03A59">
      <w:pPr>
        <w:tabs>
          <w:tab w:val="left" w:pos="700"/>
        </w:tabs>
        <w:spacing w:after="0" w:line="0" w:lineRule="atLeast"/>
        <w:ind w:left="700"/>
        <w:rPr>
          <w:rFonts w:asciiTheme="majorHAnsi" w:eastAsia="Arial" w:hAnsiTheme="majorHAnsi" w:cstheme="majorHAnsi"/>
          <w:sz w:val="24"/>
          <w:szCs w:val="24"/>
        </w:rPr>
      </w:pPr>
    </w:p>
    <w:p w14:paraId="40B4FF52"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not understand the language used</w:t>
      </w:r>
    </w:p>
    <w:p w14:paraId="6537F28F" w14:textId="77777777" w:rsidR="00F03A59" w:rsidRPr="00121A9E" w:rsidRDefault="00F03A59" w:rsidP="00F03A59">
      <w:pPr>
        <w:spacing w:line="39" w:lineRule="exact"/>
        <w:rPr>
          <w:rFonts w:asciiTheme="majorHAnsi" w:eastAsia="Arial" w:hAnsiTheme="majorHAnsi" w:cstheme="majorHAnsi"/>
          <w:sz w:val="24"/>
          <w:szCs w:val="24"/>
        </w:rPr>
      </w:pPr>
    </w:p>
    <w:p w14:paraId="016AB6C2"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not have the cognitive skills to complete or understand the task set</w:t>
      </w:r>
    </w:p>
    <w:p w14:paraId="6DFB9E20" w14:textId="77777777" w:rsidR="00F03A59" w:rsidRPr="00121A9E" w:rsidRDefault="00F03A59" w:rsidP="00F03A59">
      <w:pPr>
        <w:spacing w:line="39" w:lineRule="exact"/>
        <w:rPr>
          <w:rFonts w:asciiTheme="majorHAnsi" w:eastAsia="Arial" w:hAnsiTheme="majorHAnsi" w:cstheme="majorHAnsi"/>
          <w:sz w:val="24"/>
          <w:szCs w:val="24"/>
        </w:rPr>
      </w:pPr>
    </w:p>
    <w:p w14:paraId="483852FA"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be affected by a range of sensory stimuli, from more than one sense</w:t>
      </w:r>
    </w:p>
    <w:p w14:paraId="70DF9E56" w14:textId="77777777" w:rsidR="00F03A59" w:rsidRPr="00121A9E" w:rsidRDefault="00F03A59" w:rsidP="00F03A59">
      <w:pPr>
        <w:spacing w:line="39" w:lineRule="exact"/>
        <w:rPr>
          <w:rFonts w:asciiTheme="majorHAnsi" w:eastAsia="Arial" w:hAnsiTheme="majorHAnsi" w:cstheme="majorHAnsi"/>
          <w:sz w:val="24"/>
          <w:szCs w:val="24"/>
        </w:rPr>
      </w:pPr>
    </w:p>
    <w:p w14:paraId="7EE15F48" w14:textId="77777777" w:rsidR="00F03A59" w:rsidRPr="00121A9E" w:rsidRDefault="00F03A59" w:rsidP="00F03A59">
      <w:pPr>
        <w:numPr>
          <w:ilvl w:val="0"/>
          <w:numId w:val="6"/>
        </w:numPr>
        <w:tabs>
          <w:tab w:val="left" w:pos="700"/>
        </w:tabs>
        <w:spacing w:after="0" w:line="258" w:lineRule="auto"/>
        <w:ind w:left="700" w:right="2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They may be affected by internal body feelings that they are unable to explain verbally </w:t>
      </w:r>
      <w:proofErr w:type="spellStart"/>
      <w:r w:rsidRPr="00121A9E">
        <w:rPr>
          <w:rFonts w:asciiTheme="majorHAnsi" w:eastAsia="Arial" w:hAnsiTheme="majorHAnsi" w:cstheme="majorHAnsi"/>
          <w:sz w:val="24"/>
          <w:szCs w:val="24"/>
        </w:rPr>
        <w:t>eg</w:t>
      </w:r>
      <w:proofErr w:type="spellEnd"/>
      <w:r w:rsidRPr="00121A9E">
        <w:rPr>
          <w:rFonts w:asciiTheme="majorHAnsi" w:eastAsia="Arial" w:hAnsiTheme="majorHAnsi" w:cstheme="majorHAnsi"/>
          <w:sz w:val="24"/>
          <w:szCs w:val="24"/>
        </w:rPr>
        <w:t xml:space="preserve"> tiredness, hunger, pain, unhappiness, anxiety</w:t>
      </w:r>
    </w:p>
    <w:p w14:paraId="44E871BC" w14:textId="77777777" w:rsidR="00F03A59" w:rsidRPr="00121A9E" w:rsidRDefault="00F03A59" w:rsidP="00F03A59">
      <w:pPr>
        <w:tabs>
          <w:tab w:val="left" w:pos="700"/>
        </w:tabs>
        <w:spacing w:after="0" w:line="258" w:lineRule="auto"/>
        <w:ind w:right="20"/>
        <w:rPr>
          <w:rFonts w:asciiTheme="majorHAnsi" w:eastAsia="Arial" w:hAnsiTheme="majorHAnsi" w:cstheme="majorHAnsi"/>
          <w:sz w:val="24"/>
          <w:szCs w:val="24"/>
        </w:rPr>
      </w:pPr>
    </w:p>
    <w:p w14:paraId="190980AB"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be unaware how their actions are affecting the feelings of others</w:t>
      </w:r>
    </w:p>
    <w:p w14:paraId="144A5D23" w14:textId="77777777" w:rsidR="00F03A59" w:rsidRPr="00121A9E" w:rsidRDefault="00F03A59" w:rsidP="00F03A59">
      <w:pPr>
        <w:spacing w:line="39" w:lineRule="exact"/>
        <w:rPr>
          <w:rFonts w:asciiTheme="majorHAnsi" w:eastAsia="Arial" w:hAnsiTheme="majorHAnsi" w:cstheme="majorHAnsi"/>
          <w:sz w:val="24"/>
          <w:szCs w:val="24"/>
        </w:rPr>
      </w:pPr>
    </w:p>
    <w:p w14:paraId="7EBD14A4"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be socially unconnected and not respond to praise or the need to please</w:t>
      </w:r>
    </w:p>
    <w:p w14:paraId="738610EB" w14:textId="77777777" w:rsidR="00F03A59" w:rsidRPr="00121A9E" w:rsidRDefault="00F03A59" w:rsidP="00F03A59">
      <w:pPr>
        <w:spacing w:line="42" w:lineRule="exact"/>
        <w:rPr>
          <w:rFonts w:asciiTheme="majorHAnsi" w:eastAsia="Arial" w:hAnsiTheme="majorHAnsi" w:cstheme="majorHAnsi"/>
          <w:sz w:val="24"/>
          <w:szCs w:val="24"/>
        </w:rPr>
      </w:pPr>
    </w:p>
    <w:p w14:paraId="5204F083" w14:textId="77777777" w:rsidR="00F03A59" w:rsidRPr="00121A9E" w:rsidRDefault="00F03A59" w:rsidP="00F03A59">
      <w:pPr>
        <w:numPr>
          <w:ilvl w:val="0"/>
          <w:numId w:val="6"/>
        </w:numPr>
        <w:tabs>
          <w:tab w:val="left" w:pos="700"/>
        </w:tabs>
        <w:spacing w:after="0" w:line="258" w:lineRule="auto"/>
        <w:ind w:left="700" w:right="2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have difficulty remembering in sequence and become anxious with changes – preferring to do things in a familiar routine</w:t>
      </w:r>
    </w:p>
    <w:p w14:paraId="637805D2" w14:textId="77777777" w:rsidR="00F03A59" w:rsidRPr="00121A9E" w:rsidRDefault="00F03A59" w:rsidP="00332E7A">
      <w:pPr>
        <w:tabs>
          <w:tab w:val="left" w:pos="700"/>
        </w:tabs>
        <w:spacing w:after="0" w:line="258" w:lineRule="auto"/>
        <w:ind w:right="20"/>
        <w:rPr>
          <w:rFonts w:asciiTheme="majorHAnsi" w:eastAsia="Arial" w:hAnsiTheme="majorHAnsi" w:cstheme="majorHAnsi"/>
          <w:sz w:val="24"/>
          <w:szCs w:val="24"/>
        </w:rPr>
      </w:pPr>
    </w:p>
    <w:p w14:paraId="31A41AB5"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focus on specific detail or materials, becoming off-task and non-</w:t>
      </w:r>
      <w:r w:rsidR="00332E7A" w:rsidRPr="00121A9E">
        <w:rPr>
          <w:rFonts w:asciiTheme="majorHAnsi" w:eastAsia="Arial" w:hAnsiTheme="majorHAnsi" w:cstheme="majorHAnsi"/>
          <w:sz w:val="24"/>
          <w:szCs w:val="24"/>
        </w:rPr>
        <w:t>productive</w:t>
      </w:r>
    </w:p>
    <w:p w14:paraId="463F29E8" w14:textId="77777777" w:rsidR="00332E7A" w:rsidRPr="00121A9E" w:rsidRDefault="00332E7A" w:rsidP="00332E7A">
      <w:pPr>
        <w:tabs>
          <w:tab w:val="left" w:pos="700"/>
        </w:tabs>
        <w:spacing w:after="0" w:line="0" w:lineRule="atLeast"/>
        <w:ind w:left="700"/>
        <w:rPr>
          <w:rFonts w:asciiTheme="majorHAnsi" w:eastAsia="Arial" w:hAnsiTheme="majorHAnsi" w:cstheme="majorHAnsi"/>
          <w:sz w:val="24"/>
          <w:szCs w:val="24"/>
        </w:rPr>
      </w:pPr>
    </w:p>
    <w:p w14:paraId="65AF2CDF" w14:textId="77777777" w:rsidR="00332E7A" w:rsidRPr="00121A9E" w:rsidRDefault="00F03A59" w:rsidP="00332E7A">
      <w:pPr>
        <w:numPr>
          <w:ilvl w:val="0"/>
          <w:numId w:val="6"/>
        </w:numPr>
        <w:tabs>
          <w:tab w:val="left" w:pos="700"/>
        </w:tabs>
        <w:spacing w:after="0" w:line="258" w:lineRule="auto"/>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They may </w:t>
      </w:r>
      <w:r w:rsidR="00332E7A" w:rsidRPr="00121A9E">
        <w:rPr>
          <w:rFonts w:asciiTheme="majorHAnsi" w:eastAsia="Arial" w:hAnsiTheme="majorHAnsi" w:cstheme="majorHAnsi"/>
          <w:sz w:val="24"/>
          <w:szCs w:val="24"/>
        </w:rPr>
        <w:t>be driven by fixed interests</w:t>
      </w:r>
      <w:r w:rsidRPr="00121A9E">
        <w:rPr>
          <w:rFonts w:asciiTheme="majorHAnsi" w:eastAsia="Arial" w:hAnsiTheme="majorHAnsi" w:cstheme="majorHAnsi"/>
          <w:sz w:val="24"/>
          <w:szCs w:val="24"/>
        </w:rPr>
        <w:t xml:space="preserve"> and routines which override the expecta</w:t>
      </w:r>
      <w:r w:rsidR="00332E7A" w:rsidRPr="00121A9E">
        <w:rPr>
          <w:rFonts w:asciiTheme="majorHAnsi" w:eastAsia="Arial" w:hAnsiTheme="majorHAnsi" w:cstheme="majorHAnsi"/>
          <w:sz w:val="24"/>
          <w:szCs w:val="24"/>
        </w:rPr>
        <w:t>tions and conventions of others</w:t>
      </w:r>
    </w:p>
    <w:p w14:paraId="3B7B4B86" w14:textId="77777777" w:rsidR="00332E7A" w:rsidRPr="00121A9E" w:rsidRDefault="00332E7A" w:rsidP="00332E7A">
      <w:pPr>
        <w:tabs>
          <w:tab w:val="left" w:pos="700"/>
        </w:tabs>
        <w:spacing w:after="0" w:line="258" w:lineRule="auto"/>
        <w:rPr>
          <w:rFonts w:asciiTheme="majorHAnsi" w:eastAsia="Arial" w:hAnsiTheme="majorHAnsi" w:cstheme="majorHAnsi"/>
          <w:sz w:val="24"/>
          <w:szCs w:val="24"/>
        </w:rPr>
      </w:pPr>
    </w:p>
    <w:p w14:paraId="4FBB4B08" w14:textId="77777777" w:rsidR="00F03A59" w:rsidRPr="00121A9E" w:rsidRDefault="00332E7A" w:rsidP="00F03A59">
      <w:pPr>
        <w:numPr>
          <w:ilvl w:val="0"/>
          <w:numId w:val="6"/>
        </w:numPr>
        <w:tabs>
          <w:tab w:val="left" w:pos="700"/>
        </w:tabs>
        <w:spacing w:after="0" w:line="258" w:lineRule="auto"/>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They may be unable to regulate,</w:t>
      </w:r>
      <w:r w:rsidR="00F03A59" w:rsidRPr="00121A9E">
        <w:rPr>
          <w:rFonts w:asciiTheme="majorHAnsi" w:eastAsia="Arial" w:hAnsiTheme="majorHAnsi" w:cstheme="majorHAnsi"/>
          <w:sz w:val="24"/>
          <w:szCs w:val="24"/>
        </w:rPr>
        <w:t xml:space="preserve"> or put limits on their own behaviour, leaving them open to danger </w:t>
      </w:r>
      <w:r w:rsidRPr="00121A9E">
        <w:rPr>
          <w:rFonts w:asciiTheme="majorHAnsi" w:eastAsia="Arial" w:hAnsiTheme="majorHAnsi" w:cstheme="majorHAnsi"/>
          <w:sz w:val="24"/>
          <w:szCs w:val="24"/>
        </w:rPr>
        <w:t>and a possible danger to others</w:t>
      </w:r>
    </w:p>
    <w:p w14:paraId="3A0FF5F2" w14:textId="77777777" w:rsidR="00332E7A" w:rsidRPr="00121A9E" w:rsidRDefault="00332E7A" w:rsidP="00332E7A">
      <w:pPr>
        <w:tabs>
          <w:tab w:val="left" w:pos="700"/>
        </w:tabs>
        <w:spacing w:after="0" w:line="258" w:lineRule="auto"/>
        <w:rPr>
          <w:rFonts w:asciiTheme="majorHAnsi" w:eastAsia="Arial" w:hAnsiTheme="majorHAnsi" w:cstheme="majorHAnsi"/>
          <w:sz w:val="24"/>
          <w:szCs w:val="24"/>
        </w:rPr>
      </w:pPr>
    </w:p>
    <w:p w14:paraId="171E4F36" w14:textId="77777777" w:rsidR="00F03A59" w:rsidRPr="00121A9E" w:rsidRDefault="00F03A59" w:rsidP="00F03A59">
      <w:pPr>
        <w:numPr>
          <w:ilvl w:val="0"/>
          <w:numId w:val="6"/>
        </w:numPr>
        <w:tabs>
          <w:tab w:val="left" w:pos="700"/>
        </w:tabs>
        <w:spacing w:after="0" w:line="0" w:lineRule="atLeast"/>
        <w:ind w:left="700" w:hanging="282"/>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They may be echolalic or </w:t>
      </w:r>
      <w:proofErr w:type="spellStart"/>
      <w:r w:rsidRPr="00121A9E">
        <w:rPr>
          <w:rFonts w:asciiTheme="majorHAnsi" w:eastAsia="Arial" w:hAnsiTheme="majorHAnsi" w:cstheme="majorHAnsi"/>
          <w:sz w:val="24"/>
          <w:szCs w:val="24"/>
        </w:rPr>
        <w:t>echopraxic</w:t>
      </w:r>
      <w:proofErr w:type="spellEnd"/>
      <w:r w:rsidRPr="00121A9E">
        <w:rPr>
          <w:rFonts w:asciiTheme="majorHAnsi" w:eastAsia="Arial" w:hAnsiTheme="majorHAnsi" w:cstheme="majorHAnsi"/>
          <w:sz w:val="24"/>
          <w:szCs w:val="24"/>
        </w:rPr>
        <w:t xml:space="preserve"> and unable to inhibit copied routines.</w:t>
      </w:r>
    </w:p>
    <w:p w14:paraId="5630AD66" w14:textId="77777777" w:rsidR="00F03A59" w:rsidRPr="00121A9E" w:rsidRDefault="00F03A59" w:rsidP="00F03A59">
      <w:pPr>
        <w:tabs>
          <w:tab w:val="left" w:pos="700"/>
        </w:tabs>
        <w:spacing w:line="0" w:lineRule="atLeast"/>
        <w:rPr>
          <w:rFonts w:asciiTheme="majorHAnsi" w:eastAsia="Arial" w:hAnsiTheme="majorHAnsi" w:cstheme="majorHAnsi"/>
          <w:sz w:val="24"/>
          <w:szCs w:val="24"/>
        </w:rPr>
      </w:pPr>
    </w:p>
    <w:p w14:paraId="6CF93E5D" w14:textId="00DB2C6F" w:rsidR="00F03A59" w:rsidRPr="00121A9E" w:rsidRDefault="00F03A59" w:rsidP="00F03A59">
      <w:pPr>
        <w:spacing w:line="25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All these factors may result in raised levels of anxiety and frustration. Behaviour displayed may vary from noisy disruption to </w:t>
      </w:r>
      <w:r w:rsidR="002D4C94" w:rsidRPr="00121A9E">
        <w:rPr>
          <w:rFonts w:asciiTheme="majorHAnsi" w:eastAsia="Arial" w:hAnsiTheme="majorHAnsi" w:cstheme="majorHAnsi"/>
          <w:sz w:val="24"/>
          <w:szCs w:val="24"/>
        </w:rPr>
        <w:t>inactivity,</w:t>
      </w:r>
      <w:r w:rsidRPr="00121A9E">
        <w:rPr>
          <w:rFonts w:asciiTheme="majorHAnsi" w:eastAsia="Arial" w:hAnsiTheme="majorHAnsi" w:cstheme="majorHAnsi"/>
          <w:sz w:val="24"/>
          <w:szCs w:val="24"/>
        </w:rPr>
        <w:t xml:space="preserve"> from temper tantrums and verbal outbursts to apparent lethargy and passive non-compliance.</w:t>
      </w:r>
    </w:p>
    <w:p w14:paraId="2FFA9D45" w14:textId="77777777" w:rsidR="00B30B15" w:rsidRPr="00121A9E" w:rsidRDefault="00B30B15" w:rsidP="00BB0666">
      <w:pPr>
        <w:spacing w:after="0"/>
        <w:jc w:val="both"/>
        <w:rPr>
          <w:rFonts w:asciiTheme="majorHAnsi" w:eastAsia="Arial" w:hAnsiTheme="majorHAnsi" w:cstheme="majorHAnsi"/>
          <w:sz w:val="24"/>
          <w:szCs w:val="24"/>
        </w:rPr>
      </w:pPr>
    </w:p>
    <w:p w14:paraId="6C3ABFE1" w14:textId="77777777" w:rsidR="0085630A" w:rsidRDefault="0085630A" w:rsidP="00BB0666">
      <w:pPr>
        <w:spacing w:after="0"/>
        <w:jc w:val="both"/>
        <w:rPr>
          <w:rFonts w:asciiTheme="majorHAnsi" w:eastAsia="Arial" w:hAnsiTheme="majorHAnsi" w:cstheme="majorBidi"/>
          <w:b/>
          <w:bCs/>
          <w:sz w:val="24"/>
          <w:szCs w:val="24"/>
        </w:rPr>
      </w:pPr>
    </w:p>
    <w:p w14:paraId="43B2EA18" w14:textId="77777777" w:rsidR="0085630A" w:rsidRDefault="0085630A" w:rsidP="00BB0666">
      <w:pPr>
        <w:spacing w:after="0"/>
        <w:jc w:val="both"/>
        <w:rPr>
          <w:rFonts w:asciiTheme="majorHAnsi" w:eastAsia="Arial" w:hAnsiTheme="majorHAnsi" w:cstheme="majorBidi"/>
          <w:b/>
          <w:bCs/>
          <w:sz w:val="24"/>
          <w:szCs w:val="24"/>
        </w:rPr>
      </w:pPr>
    </w:p>
    <w:p w14:paraId="323E2669" w14:textId="77777777" w:rsidR="0085630A" w:rsidRDefault="0085630A" w:rsidP="00BB0666">
      <w:pPr>
        <w:spacing w:after="0"/>
        <w:jc w:val="both"/>
        <w:rPr>
          <w:rFonts w:asciiTheme="majorHAnsi" w:eastAsia="Arial" w:hAnsiTheme="majorHAnsi" w:cstheme="majorBidi"/>
          <w:b/>
          <w:bCs/>
          <w:sz w:val="24"/>
          <w:szCs w:val="24"/>
        </w:rPr>
      </w:pPr>
    </w:p>
    <w:p w14:paraId="60E2F3D9" w14:textId="77777777" w:rsidR="0085630A" w:rsidRDefault="0085630A" w:rsidP="00BB0666">
      <w:pPr>
        <w:spacing w:after="0"/>
        <w:jc w:val="both"/>
        <w:rPr>
          <w:rFonts w:asciiTheme="majorHAnsi" w:eastAsia="Arial" w:hAnsiTheme="majorHAnsi" w:cstheme="majorBidi"/>
          <w:b/>
          <w:bCs/>
          <w:sz w:val="24"/>
          <w:szCs w:val="24"/>
        </w:rPr>
      </w:pPr>
    </w:p>
    <w:p w14:paraId="250D9390" w14:textId="77777777" w:rsidR="0085630A" w:rsidRDefault="0085630A" w:rsidP="00BB0666">
      <w:pPr>
        <w:spacing w:after="0"/>
        <w:jc w:val="both"/>
        <w:rPr>
          <w:rFonts w:asciiTheme="majorHAnsi" w:eastAsia="Arial" w:hAnsiTheme="majorHAnsi" w:cstheme="majorBidi"/>
          <w:b/>
          <w:bCs/>
          <w:sz w:val="24"/>
          <w:szCs w:val="24"/>
        </w:rPr>
      </w:pPr>
    </w:p>
    <w:p w14:paraId="57A309B1" w14:textId="77777777" w:rsidR="0085630A" w:rsidRDefault="0085630A" w:rsidP="00BB0666">
      <w:pPr>
        <w:spacing w:after="0"/>
        <w:jc w:val="both"/>
        <w:rPr>
          <w:rFonts w:asciiTheme="majorHAnsi" w:eastAsia="Arial" w:hAnsiTheme="majorHAnsi" w:cstheme="majorBidi"/>
          <w:b/>
          <w:bCs/>
          <w:sz w:val="24"/>
          <w:szCs w:val="24"/>
        </w:rPr>
      </w:pPr>
    </w:p>
    <w:p w14:paraId="35669AD1" w14:textId="77777777" w:rsidR="0085630A" w:rsidRDefault="0085630A" w:rsidP="00BB0666">
      <w:pPr>
        <w:spacing w:after="0"/>
        <w:jc w:val="both"/>
        <w:rPr>
          <w:rFonts w:asciiTheme="majorHAnsi" w:eastAsia="Arial" w:hAnsiTheme="majorHAnsi" w:cstheme="majorBidi"/>
          <w:b/>
          <w:bCs/>
          <w:sz w:val="24"/>
          <w:szCs w:val="24"/>
        </w:rPr>
      </w:pPr>
    </w:p>
    <w:p w14:paraId="1D42E995" w14:textId="77777777" w:rsidR="0085630A" w:rsidRDefault="0085630A" w:rsidP="00BB0666">
      <w:pPr>
        <w:spacing w:after="0"/>
        <w:jc w:val="both"/>
        <w:rPr>
          <w:rFonts w:asciiTheme="majorHAnsi" w:eastAsia="Arial" w:hAnsiTheme="majorHAnsi" w:cstheme="majorBidi"/>
          <w:b/>
          <w:bCs/>
          <w:sz w:val="24"/>
          <w:szCs w:val="24"/>
        </w:rPr>
      </w:pPr>
    </w:p>
    <w:p w14:paraId="631069FA" w14:textId="77777777" w:rsidR="0085630A" w:rsidRDefault="0085630A" w:rsidP="00BB0666">
      <w:pPr>
        <w:spacing w:after="0"/>
        <w:jc w:val="both"/>
        <w:rPr>
          <w:rFonts w:asciiTheme="majorHAnsi" w:eastAsia="Arial" w:hAnsiTheme="majorHAnsi" w:cstheme="majorBidi"/>
          <w:b/>
          <w:bCs/>
          <w:sz w:val="24"/>
          <w:szCs w:val="24"/>
        </w:rPr>
      </w:pPr>
    </w:p>
    <w:p w14:paraId="311661AC" w14:textId="77777777" w:rsidR="0085630A" w:rsidRDefault="0085630A" w:rsidP="00BB0666">
      <w:pPr>
        <w:spacing w:after="0"/>
        <w:jc w:val="both"/>
        <w:rPr>
          <w:rFonts w:asciiTheme="majorHAnsi" w:eastAsia="Arial" w:hAnsiTheme="majorHAnsi" w:cstheme="majorBidi"/>
          <w:b/>
          <w:bCs/>
          <w:sz w:val="24"/>
          <w:szCs w:val="24"/>
        </w:rPr>
      </w:pPr>
    </w:p>
    <w:p w14:paraId="1F3F36CC" w14:textId="77777777" w:rsidR="0085630A" w:rsidRDefault="0085630A" w:rsidP="00BB0666">
      <w:pPr>
        <w:spacing w:after="0"/>
        <w:jc w:val="both"/>
        <w:rPr>
          <w:rFonts w:asciiTheme="majorHAnsi" w:eastAsia="Arial" w:hAnsiTheme="majorHAnsi" w:cstheme="majorBidi"/>
          <w:b/>
          <w:bCs/>
          <w:sz w:val="24"/>
          <w:szCs w:val="24"/>
        </w:rPr>
      </w:pPr>
    </w:p>
    <w:p w14:paraId="6689E147" w14:textId="77777777" w:rsidR="0085630A" w:rsidRDefault="0085630A" w:rsidP="00BB0666">
      <w:pPr>
        <w:spacing w:after="0"/>
        <w:jc w:val="both"/>
        <w:rPr>
          <w:rFonts w:asciiTheme="majorHAnsi" w:eastAsia="Arial" w:hAnsiTheme="majorHAnsi" w:cstheme="majorBidi"/>
          <w:b/>
          <w:bCs/>
          <w:sz w:val="24"/>
          <w:szCs w:val="24"/>
        </w:rPr>
      </w:pPr>
    </w:p>
    <w:p w14:paraId="2073F2A8" w14:textId="77777777" w:rsidR="0085630A" w:rsidRDefault="0085630A" w:rsidP="00BB0666">
      <w:pPr>
        <w:spacing w:after="0"/>
        <w:jc w:val="both"/>
        <w:rPr>
          <w:rFonts w:asciiTheme="majorHAnsi" w:eastAsia="Arial" w:hAnsiTheme="majorHAnsi" w:cstheme="majorBidi"/>
          <w:b/>
          <w:bCs/>
          <w:sz w:val="24"/>
          <w:szCs w:val="24"/>
        </w:rPr>
      </w:pPr>
    </w:p>
    <w:p w14:paraId="3D2E485C" w14:textId="77777777" w:rsidR="0085630A" w:rsidRDefault="0085630A" w:rsidP="00BB0666">
      <w:pPr>
        <w:spacing w:after="0"/>
        <w:jc w:val="both"/>
        <w:rPr>
          <w:rFonts w:asciiTheme="majorHAnsi" w:eastAsia="Arial" w:hAnsiTheme="majorHAnsi" w:cstheme="majorBidi"/>
          <w:b/>
          <w:bCs/>
          <w:sz w:val="24"/>
          <w:szCs w:val="24"/>
        </w:rPr>
      </w:pPr>
    </w:p>
    <w:p w14:paraId="4FE529BB" w14:textId="77777777" w:rsidR="00637D03" w:rsidRDefault="00637D03" w:rsidP="00BB0666">
      <w:pPr>
        <w:spacing w:after="0"/>
        <w:jc w:val="both"/>
        <w:rPr>
          <w:rFonts w:asciiTheme="majorHAnsi" w:eastAsia="Arial" w:hAnsiTheme="majorHAnsi" w:cstheme="majorBidi"/>
          <w:b/>
          <w:bCs/>
          <w:sz w:val="24"/>
          <w:szCs w:val="24"/>
        </w:rPr>
      </w:pPr>
    </w:p>
    <w:p w14:paraId="54521C90" w14:textId="77777777" w:rsidR="0085630A" w:rsidRDefault="0085630A" w:rsidP="00BB0666">
      <w:pPr>
        <w:spacing w:after="0"/>
        <w:jc w:val="both"/>
        <w:rPr>
          <w:rFonts w:asciiTheme="majorHAnsi" w:eastAsia="Arial" w:hAnsiTheme="majorHAnsi" w:cstheme="majorBidi"/>
          <w:b/>
          <w:bCs/>
          <w:sz w:val="24"/>
          <w:szCs w:val="24"/>
        </w:rPr>
      </w:pPr>
    </w:p>
    <w:p w14:paraId="5F14CAE3" w14:textId="339ACA5D" w:rsidR="00BE17D4" w:rsidRPr="00637D03" w:rsidRDefault="4DCCF689" w:rsidP="00BB0666">
      <w:pPr>
        <w:spacing w:after="0"/>
        <w:jc w:val="both"/>
        <w:rPr>
          <w:rFonts w:asciiTheme="majorHAnsi" w:eastAsia="Arial" w:hAnsiTheme="majorHAnsi" w:cstheme="majorBidi"/>
          <w:b/>
          <w:bCs/>
          <w:sz w:val="24"/>
          <w:szCs w:val="24"/>
          <w:u w:val="single"/>
        </w:rPr>
      </w:pPr>
      <w:r w:rsidRPr="00637D03">
        <w:rPr>
          <w:rFonts w:asciiTheme="majorHAnsi" w:eastAsia="Arial" w:hAnsiTheme="majorHAnsi" w:cstheme="majorBidi"/>
          <w:b/>
          <w:bCs/>
          <w:sz w:val="24"/>
          <w:szCs w:val="24"/>
          <w:u w:val="single"/>
        </w:rPr>
        <w:t>Bullying</w:t>
      </w:r>
    </w:p>
    <w:p w14:paraId="4E58B835" w14:textId="77777777" w:rsidR="00267FEC" w:rsidRDefault="00267FEC" w:rsidP="00BB0666">
      <w:pPr>
        <w:spacing w:after="0"/>
        <w:jc w:val="both"/>
        <w:rPr>
          <w:rFonts w:ascii="Calibri Light" w:eastAsia="Calibri Light" w:hAnsi="Calibri Light" w:cs="Calibri Light"/>
          <w:sz w:val="24"/>
          <w:szCs w:val="24"/>
        </w:rPr>
      </w:pPr>
    </w:p>
    <w:p w14:paraId="4EB01C02" w14:textId="77777777" w:rsidR="00844A30" w:rsidRDefault="00267FEC" w:rsidP="00BB0666">
      <w:pPr>
        <w:spacing w:after="0"/>
        <w:jc w:val="both"/>
        <w:rPr>
          <w:rFonts w:asciiTheme="majorHAnsi" w:hAnsiTheme="majorHAnsi" w:cstheme="majorHAnsi"/>
          <w:sz w:val="24"/>
          <w:szCs w:val="24"/>
        </w:rPr>
      </w:pPr>
      <w:r w:rsidRPr="00844A30">
        <w:rPr>
          <w:rFonts w:asciiTheme="majorHAnsi" w:hAnsiTheme="majorHAnsi" w:cstheme="majorHAnsi"/>
          <w:sz w:val="24"/>
          <w:szCs w:val="24"/>
        </w:rPr>
        <w:t xml:space="preserve">The DFE defines bullying as behaviour that is: </w:t>
      </w:r>
    </w:p>
    <w:p w14:paraId="08BBA840" w14:textId="552F4AF6" w:rsidR="00844A30" w:rsidRDefault="00267FEC" w:rsidP="00BB0666">
      <w:pPr>
        <w:spacing w:after="0"/>
        <w:jc w:val="both"/>
        <w:rPr>
          <w:rFonts w:asciiTheme="majorHAnsi" w:hAnsiTheme="majorHAnsi" w:cstheme="majorHAnsi"/>
          <w:sz w:val="24"/>
          <w:szCs w:val="24"/>
        </w:rPr>
      </w:pPr>
      <w:r w:rsidRPr="00844A30">
        <w:rPr>
          <w:rFonts w:asciiTheme="majorHAnsi" w:hAnsiTheme="majorHAnsi" w:cstheme="majorHAnsi"/>
          <w:sz w:val="24"/>
          <w:szCs w:val="24"/>
        </w:rPr>
        <w:t>-</w:t>
      </w:r>
      <w:r w:rsidR="00844A30">
        <w:rPr>
          <w:rFonts w:asciiTheme="majorHAnsi" w:hAnsiTheme="majorHAnsi" w:cstheme="majorHAnsi"/>
          <w:sz w:val="24"/>
          <w:szCs w:val="24"/>
        </w:rPr>
        <w:t xml:space="preserve"> </w:t>
      </w:r>
      <w:r w:rsidRPr="00844A30">
        <w:rPr>
          <w:rFonts w:asciiTheme="majorHAnsi" w:hAnsiTheme="majorHAnsi" w:cstheme="majorHAnsi"/>
          <w:sz w:val="24"/>
          <w:szCs w:val="24"/>
        </w:rPr>
        <w:t xml:space="preserve">Repeated </w:t>
      </w:r>
    </w:p>
    <w:p w14:paraId="5E3401E2" w14:textId="77777777" w:rsidR="00844A30" w:rsidRDefault="00267FEC" w:rsidP="00BB0666">
      <w:pPr>
        <w:spacing w:after="0"/>
        <w:jc w:val="both"/>
        <w:rPr>
          <w:rFonts w:asciiTheme="majorHAnsi" w:hAnsiTheme="majorHAnsi" w:cstheme="majorHAnsi"/>
          <w:sz w:val="24"/>
          <w:szCs w:val="24"/>
        </w:rPr>
      </w:pPr>
      <w:r w:rsidRPr="00844A30">
        <w:rPr>
          <w:rFonts w:asciiTheme="majorHAnsi" w:hAnsiTheme="majorHAnsi" w:cstheme="majorHAnsi"/>
          <w:sz w:val="24"/>
          <w:szCs w:val="24"/>
        </w:rPr>
        <w:t xml:space="preserve">- Intended to hurt someone either physically or emotionally </w:t>
      </w:r>
    </w:p>
    <w:p w14:paraId="2E61C80B" w14:textId="125B9371" w:rsidR="00267FEC" w:rsidRPr="00844A30" w:rsidRDefault="00267FEC" w:rsidP="00BB0666">
      <w:pPr>
        <w:spacing w:after="0"/>
        <w:jc w:val="both"/>
        <w:rPr>
          <w:rFonts w:asciiTheme="majorHAnsi" w:hAnsiTheme="majorHAnsi" w:cstheme="majorHAnsi"/>
          <w:sz w:val="24"/>
          <w:szCs w:val="24"/>
        </w:rPr>
      </w:pPr>
      <w:r w:rsidRPr="00844A30">
        <w:rPr>
          <w:rFonts w:asciiTheme="majorHAnsi" w:hAnsiTheme="majorHAnsi" w:cstheme="majorHAnsi"/>
          <w:sz w:val="24"/>
          <w:szCs w:val="24"/>
        </w:rPr>
        <w:t xml:space="preserve">- Often aimed at certain groups, for example because of race, religion, gender or sexual orientation. </w:t>
      </w:r>
    </w:p>
    <w:p w14:paraId="0849146B" w14:textId="77777777" w:rsidR="0085630A" w:rsidRDefault="0085630A" w:rsidP="00BB0666">
      <w:pPr>
        <w:spacing w:after="0"/>
        <w:jc w:val="both"/>
        <w:rPr>
          <w:rFonts w:ascii="Calibri Light" w:eastAsia="Calibri Light" w:hAnsi="Calibri Light" w:cs="Calibri Light"/>
          <w:sz w:val="24"/>
          <w:szCs w:val="24"/>
        </w:rPr>
      </w:pPr>
    </w:p>
    <w:p w14:paraId="3BEA3F06" w14:textId="4EC70E1A" w:rsidR="4F6B0ECA" w:rsidRDefault="004E55E8" w:rsidP="00BB0666">
      <w:pPr>
        <w:spacing w:after="0"/>
        <w:jc w:val="both"/>
        <w:rPr>
          <w:rFonts w:ascii="Calibri Light" w:eastAsia="Calibri Light" w:hAnsi="Calibri Light" w:cs="Calibri Light"/>
          <w:sz w:val="24"/>
          <w:szCs w:val="24"/>
        </w:rPr>
      </w:pPr>
      <w:r>
        <w:rPr>
          <w:rFonts w:ascii="Calibri Light" w:eastAsia="Calibri Light" w:hAnsi="Calibri Light" w:cs="Calibri Light"/>
          <w:sz w:val="24"/>
          <w:szCs w:val="24"/>
        </w:rPr>
        <w:t>Student</w:t>
      </w:r>
      <w:r w:rsidR="4F6B0ECA" w:rsidRPr="728A51B2">
        <w:rPr>
          <w:rFonts w:ascii="Calibri Light" w:eastAsia="Calibri Light" w:hAnsi="Calibri Light" w:cs="Calibri Light"/>
          <w:sz w:val="24"/>
          <w:szCs w:val="24"/>
        </w:rPr>
        <w:t xml:space="preserve">s are </w:t>
      </w:r>
      <w:r w:rsidR="008354F2">
        <w:rPr>
          <w:rFonts w:ascii="Calibri Light" w:eastAsia="Calibri Light" w:hAnsi="Calibri Light" w:cs="Calibri Light"/>
          <w:sz w:val="24"/>
          <w:szCs w:val="24"/>
        </w:rPr>
        <w:t xml:space="preserve">encouraged and </w:t>
      </w:r>
      <w:r w:rsidR="4F6B0ECA" w:rsidRPr="728A51B2">
        <w:rPr>
          <w:rFonts w:ascii="Calibri Light" w:eastAsia="Calibri Light" w:hAnsi="Calibri Light" w:cs="Calibri Light"/>
          <w:sz w:val="24"/>
          <w:szCs w:val="24"/>
        </w:rPr>
        <w:t>supported to speak to an a</w:t>
      </w:r>
      <w:r>
        <w:rPr>
          <w:rFonts w:ascii="Calibri Light" w:eastAsia="Calibri Light" w:hAnsi="Calibri Light" w:cs="Calibri Light"/>
          <w:sz w:val="24"/>
          <w:szCs w:val="24"/>
        </w:rPr>
        <w:t>dult</w:t>
      </w:r>
      <w:r w:rsidR="4F6B0ECA" w:rsidRPr="728A51B2">
        <w:rPr>
          <w:rFonts w:ascii="Calibri Light" w:eastAsia="Calibri Light" w:hAnsi="Calibri Light" w:cs="Calibri Light"/>
          <w:sz w:val="24"/>
          <w:szCs w:val="24"/>
        </w:rPr>
        <w:t xml:space="preserve"> </w:t>
      </w:r>
      <w:r>
        <w:rPr>
          <w:rFonts w:ascii="Calibri Light" w:eastAsia="Calibri Light" w:hAnsi="Calibri Light" w:cs="Calibri Light"/>
          <w:sz w:val="24"/>
          <w:szCs w:val="24"/>
        </w:rPr>
        <w:t>about</w:t>
      </w:r>
      <w:r w:rsidR="4F6B0ECA" w:rsidRPr="728A51B2">
        <w:rPr>
          <w:rFonts w:ascii="Calibri Light" w:eastAsia="Calibri Light" w:hAnsi="Calibri Light" w:cs="Calibri Light"/>
          <w:sz w:val="24"/>
          <w:szCs w:val="24"/>
        </w:rPr>
        <w:t xml:space="preserve"> any feeling </w:t>
      </w:r>
      <w:r w:rsidR="00280077">
        <w:rPr>
          <w:rFonts w:ascii="Calibri Light" w:eastAsia="Calibri Light" w:hAnsi="Calibri Light" w:cs="Calibri Light"/>
          <w:sz w:val="24"/>
          <w:szCs w:val="24"/>
        </w:rPr>
        <w:t>they may have.</w:t>
      </w:r>
    </w:p>
    <w:p w14:paraId="3F4DA6CA" w14:textId="31859691" w:rsidR="008354F2" w:rsidRDefault="008354F2" w:rsidP="00BB0666">
      <w:pPr>
        <w:spacing w:after="0"/>
        <w:jc w:val="both"/>
        <w:rPr>
          <w:rFonts w:asciiTheme="majorHAnsi" w:hAnsiTheme="majorHAnsi" w:cstheme="majorHAnsi"/>
          <w:sz w:val="24"/>
          <w:szCs w:val="24"/>
        </w:rPr>
      </w:pPr>
      <w:r w:rsidRPr="008354F2">
        <w:rPr>
          <w:rFonts w:asciiTheme="majorHAnsi" w:hAnsiTheme="majorHAnsi" w:cstheme="majorHAnsi"/>
          <w:sz w:val="24"/>
          <w:szCs w:val="24"/>
        </w:rPr>
        <w:t>All members of the school community, both staff and children alike, are expected to report incidents of bullying</w:t>
      </w:r>
      <w:r w:rsidR="00301E90">
        <w:rPr>
          <w:rFonts w:asciiTheme="majorHAnsi" w:hAnsiTheme="majorHAnsi" w:cstheme="majorHAnsi"/>
          <w:sz w:val="24"/>
          <w:szCs w:val="24"/>
        </w:rPr>
        <w:t xml:space="preserve"> and </w:t>
      </w:r>
      <w:proofErr w:type="gramStart"/>
      <w:r w:rsidR="00301E90">
        <w:rPr>
          <w:rFonts w:asciiTheme="majorHAnsi" w:hAnsiTheme="majorHAnsi" w:cstheme="majorHAnsi"/>
          <w:sz w:val="24"/>
          <w:szCs w:val="24"/>
        </w:rPr>
        <w:t>take action</w:t>
      </w:r>
      <w:proofErr w:type="gramEnd"/>
      <w:r w:rsidR="001B27FC">
        <w:rPr>
          <w:rFonts w:asciiTheme="majorHAnsi" w:hAnsiTheme="majorHAnsi" w:cstheme="majorHAnsi"/>
          <w:sz w:val="24"/>
          <w:szCs w:val="24"/>
        </w:rPr>
        <w:t xml:space="preserve">. </w:t>
      </w:r>
    </w:p>
    <w:p w14:paraId="624C8D49" w14:textId="77777777" w:rsidR="00787369" w:rsidRPr="008354F2" w:rsidRDefault="00787369" w:rsidP="00BB0666">
      <w:pPr>
        <w:spacing w:after="0"/>
        <w:jc w:val="both"/>
        <w:rPr>
          <w:rFonts w:asciiTheme="majorHAnsi" w:eastAsia="Calibri Light" w:hAnsiTheme="majorHAnsi" w:cstheme="majorHAnsi"/>
          <w:sz w:val="24"/>
          <w:szCs w:val="24"/>
        </w:rPr>
      </w:pPr>
    </w:p>
    <w:p w14:paraId="11B9124F" w14:textId="4B83FDCB" w:rsidR="00861EB1" w:rsidRPr="00BE484B" w:rsidRDefault="00760FD1" w:rsidP="00BE484B">
      <w:pPr>
        <w:spacing w:after="0"/>
        <w:jc w:val="center"/>
        <w:rPr>
          <w:b/>
          <w:bCs/>
          <w:sz w:val="24"/>
          <w:szCs w:val="24"/>
        </w:rPr>
      </w:pPr>
      <w:r>
        <w:rPr>
          <w:b/>
          <w:bCs/>
          <w:sz w:val="24"/>
          <w:szCs w:val="24"/>
        </w:rPr>
        <w:t>Everyone in our school has a right to feel safe</w:t>
      </w:r>
      <w:r w:rsidR="00AD7D0A">
        <w:rPr>
          <w:b/>
          <w:bCs/>
          <w:sz w:val="24"/>
          <w:szCs w:val="24"/>
        </w:rPr>
        <w:t xml:space="preserve">. </w:t>
      </w:r>
    </w:p>
    <w:p w14:paraId="6F3E4007" w14:textId="422B49C0" w:rsidR="00861EB1" w:rsidRPr="00861EB1" w:rsidRDefault="00861EB1" w:rsidP="00861EB1">
      <w:pPr>
        <w:spacing w:after="0"/>
        <w:jc w:val="both"/>
        <w:rPr>
          <w:rFonts w:asciiTheme="majorHAnsi" w:hAnsiTheme="majorHAnsi" w:cstheme="majorHAnsi"/>
          <w:b/>
          <w:bCs/>
          <w:sz w:val="24"/>
          <w:szCs w:val="24"/>
        </w:rPr>
      </w:pPr>
      <w:r w:rsidRPr="00861EB1">
        <w:rPr>
          <w:rFonts w:asciiTheme="majorHAnsi" w:hAnsiTheme="majorHAnsi" w:cstheme="majorHAnsi"/>
          <w:b/>
          <w:bCs/>
          <w:sz w:val="24"/>
          <w:szCs w:val="24"/>
        </w:rPr>
        <w:t xml:space="preserve">Response to bullying </w:t>
      </w:r>
    </w:p>
    <w:p w14:paraId="747FC15A" w14:textId="089346CA" w:rsidR="0066185D" w:rsidRDefault="0057729F" w:rsidP="00861EB1">
      <w:pPr>
        <w:spacing w:after="0"/>
        <w:jc w:val="both"/>
        <w:rPr>
          <w:rFonts w:asciiTheme="majorHAnsi" w:hAnsiTheme="majorHAnsi" w:cstheme="majorHAnsi"/>
          <w:b/>
          <w:bCs/>
          <w:sz w:val="24"/>
          <w:szCs w:val="24"/>
        </w:rPr>
      </w:pPr>
      <w:r>
        <w:rPr>
          <w:rFonts w:asciiTheme="majorHAnsi" w:hAnsiTheme="majorHAnsi" w:cstheme="majorHAnsi"/>
          <w:b/>
          <w:bCs/>
          <w:sz w:val="24"/>
          <w:szCs w:val="24"/>
        </w:rPr>
        <w:t>Students:</w:t>
      </w:r>
    </w:p>
    <w:p w14:paraId="6D671108" w14:textId="54BF3607" w:rsidR="004641BD" w:rsidRPr="0066185D" w:rsidRDefault="004641BD" w:rsidP="004641BD">
      <w:pPr>
        <w:pStyle w:val="ListParagraph"/>
        <w:numPr>
          <w:ilvl w:val="0"/>
          <w:numId w:val="39"/>
        </w:numPr>
        <w:spacing w:after="0"/>
        <w:jc w:val="both"/>
        <w:rPr>
          <w:rFonts w:asciiTheme="majorHAnsi" w:hAnsiTheme="majorHAnsi" w:cstheme="majorHAnsi"/>
          <w:sz w:val="24"/>
          <w:szCs w:val="24"/>
        </w:rPr>
      </w:pPr>
      <w:r w:rsidRPr="0066185D">
        <w:rPr>
          <w:rFonts w:asciiTheme="majorHAnsi" w:hAnsiTheme="majorHAnsi" w:cstheme="majorHAnsi"/>
          <w:sz w:val="24"/>
          <w:szCs w:val="24"/>
        </w:rPr>
        <w:t xml:space="preserve">Purple Oaks Academy will ensure that prevention is a prominent aspect of its teaching socialisation by teaching explicitly how to be kind and what a good friend </w:t>
      </w:r>
      <w:r w:rsidR="00606BAE">
        <w:rPr>
          <w:rFonts w:asciiTheme="majorHAnsi" w:hAnsiTheme="majorHAnsi" w:cstheme="majorHAnsi"/>
          <w:sz w:val="24"/>
          <w:szCs w:val="24"/>
        </w:rPr>
        <w:t>behaves,</w:t>
      </w:r>
      <w:r w:rsidRPr="0066185D">
        <w:rPr>
          <w:rFonts w:asciiTheme="majorHAnsi" w:hAnsiTheme="majorHAnsi" w:cstheme="majorHAnsi"/>
          <w:sz w:val="24"/>
          <w:szCs w:val="24"/>
        </w:rPr>
        <w:t xml:space="preserve"> whilst also managing our own feelings about how we treat others we do not always get on as well with.</w:t>
      </w:r>
    </w:p>
    <w:p w14:paraId="1D6771D6" w14:textId="7AABC396" w:rsidR="004641BD" w:rsidRDefault="00307627" w:rsidP="004641BD">
      <w:pPr>
        <w:pStyle w:val="ListParagraph"/>
        <w:numPr>
          <w:ilvl w:val="0"/>
          <w:numId w:val="39"/>
        </w:numPr>
        <w:spacing w:after="0"/>
        <w:jc w:val="both"/>
        <w:rPr>
          <w:rFonts w:asciiTheme="majorHAnsi" w:hAnsiTheme="majorHAnsi" w:cstheme="majorHAnsi"/>
          <w:sz w:val="24"/>
          <w:szCs w:val="24"/>
        </w:rPr>
      </w:pPr>
      <w:r w:rsidRPr="00307627">
        <w:rPr>
          <w:rFonts w:asciiTheme="majorHAnsi" w:hAnsiTheme="majorHAnsi" w:cstheme="majorHAnsi"/>
          <w:sz w:val="24"/>
          <w:szCs w:val="24"/>
        </w:rPr>
        <w:t>Students are encourage</w:t>
      </w:r>
      <w:r>
        <w:rPr>
          <w:rFonts w:asciiTheme="majorHAnsi" w:hAnsiTheme="majorHAnsi" w:cstheme="majorHAnsi"/>
          <w:sz w:val="24"/>
          <w:szCs w:val="24"/>
        </w:rPr>
        <w:t>d</w:t>
      </w:r>
      <w:r w:rsidRPr="00307627">
        <w:rPr>
          <w:rFonts w:asciiTheme="majorHAnsi" w:hAnsiTheme="majorHAnsi" w:cstheme="majorHAnsi"/>
          <w:sz w:val="24"/>
          <w:szCs w:val="24"/>
        </w:rPr>
        <w:t xml:space="preserve"> to share</w:t>
      </w:r>
      <w:r>
        <w:rPr>
          <w:rFonts w:asciiTheme="majorHAnsi" w:hAnsiTheme="majorHAnsi" w:cstheme="majorHAnsi"/>
          <w:sz w:val="24"/>
          <w:szCs w:val="24"/>
        </w:rPr>
        <w:t xml:space="preserve"> </w:t>
      </w:r>
      <w:r w:rsidR="00631472">
        <w:rPr>
          <w:rFonts w:asciiTheme="majorHAnsi" w:hAnsiTheme="majorHAnsi" w:cstheme="majorHAnsi"/>
          <w:sz w:val="24"/>
          <w:szCs w:val="24"/>
        </w:rPr>
        <w:t xml:space="preserve">their feelings </w:t>
      </w:r>
      <w:r w:rsidR="00095260">
        <w:rPr>
          <w:rFonts w:asciiTheme="majorHAnsi" w:hAnsiTheme="majorHAnsi" w:cstheme="majorHAnsi"/>
          <w:sz w:val="24"/>
          <w:szCs w:val="24"/>
        </w:rPr>
        <w:t>with a trusted adult</w:t>
      </w:r>
      <w:r w:rsidR="00C07D9D">
        <w:rPr>
          <w:rFonts w:asciiTheme="majorHAnsi" w:hAnsiTheme="majorHAnsi" w:cstheme="majorHAnsi"/>
          <w:sz w:val="24"/>
          <w:szCs w:val="24"/>
        </w:rPr>
        <w:t xml:space="preserve"> particularly if they are not feeling safe. </w:t>
      </w:r>
    </w:p>
    <w:p w14:paraId="565BFE08" w14:textId="0C368D3F" w:rsidR="00C07D9D" w:rsidRDefault="00C07D9D" w:rsidP="004641BD">
      <w:pPr>
        <w:pStyle w:val="ListParagraph"/>
        <w:numPr>
          <w:ilvl w:val="0"/>
          <w:numId w:val="39"/>
        </w:numPr>
        <w:spacing w:after="0"/>
        <w:jc w:val="both"/>
        <w:rPr>
          <w:rFonts w:asciiTheme="majorHAnsi" w:hAnsiTheme="majorHAnsi" w:cstheme="majorHAnsi"/>
          <w:sz w:val="24"/>
          <w:szCs w:val="24"/>
        </w:rPr>
      </w:pPr>
      <w:r>
        <w:rPr>
          <w:rFonts w:asciiTheme="majorHAnsi" w:hAnsiTheme="majorHAnsi" w:cstheme="majorHAnsi"/>
          <w:sz w:val="24"/>
          <w:szCs w:val="24"/>
        </w:rPr>
        <w:t xml:space="preserve">Students are encouraged to look after their friends and </w:t>
      </w:r>
      <w:r w:rsidR="00787369">
        <w:rPr>
          <w:rFonts w:asciiTheme="majorHAnsi" w:hAnsiTheme="majorHAnsi" w:cstheme="majorHAnsi"/>
          <w:sz w:val="24"/>
          <w:szCs w:val="24"/>
        </w:rPr>
        <w:t xml:space="preserve">tell an adult (staff or family) if they are worried about their friends. </w:t>
      </w:r>
    </w:p>
    <w:p w14:paraId="4CAD7BF9" w14:textId="77777777" w:rsidR="00787369" w:rsidRPr="00787369" w:rsidRDefault="00787369" w:rsidP="00787369">
      <w:pPr>
        <w:spacing w:after="0"/>
        <w:ind w:left="360"/>
        <w:jc w:val="both"/>
        <w:rPr>
          <w:rFonts w:asciiTheme="majorHAnsi" w:hAnsiTheme="majorHAnsi" w:cstheme="majorHAnsi"/>
          <w:sz w:val="24"/>
          <w:szCs w:val="24"/>
        </w:rPr>
      </w:pPr>
    </w:p>
    <w:p w14:paraId="02922240" w14:textId="2FC6B0F7" w:rsidR="006A3F02" w:rsidRDefault="00861EB1" w:rsidP="00861EB1">
      <w:pPr>
        <w:spacing w:after="0"/>
        <w:jc w:val="both"/>
        <w:rPr>
          <w:rFonts w:asciiTheme="majorHAnsi" w:hAnsiTheme="majorHAnsi" w:cstheme="majorHAnsi"/>
          <w:sz w:val="24"/>
          <w:szCs w:val="24"/>
        </w:rPr>
      </w:pPr>
      <w:r w:rsidRPr="00861EB1">
        <w:rPr>
          <w:rFonts w:asciiTheme="majorHAnsi" w:hAnsiTheme="majorHAnsi" w:cstheme="majorHAnsi"/>
          <w:b/>
          <w:bCs/>
          <w:sz w:val="24"/>
          <w:szCs w:val="24"/>
        </w:rPr>
        <w:t>Staff Principles</w:t>
      </w:r>
      <w:r w:rsidRPr="00861EB1">
        <w:rPr>
          <w:rFonts w:asciiTheme="majorHAnsi" w:hAnsiTheme="majorHAnsi" w:cstheme="majorHAnsi"/>
          <w:sz w:val="24"/>
          <w:szCs w:val="24"/>
        </w:rPr>
        <w:t xml:space="preserve">: </w:t>
      </w:r>
    </w:p>
    <w:p w14:paraId="4332915F" w14:textId="1C47174F" w:rsidR="00105471" w:rsidRPr="0066185D" w:rsidRDefault="00861EB1" w:rsidP="0066185D">
      <w:pPr>
        <w:pStyle w:val="ListParagraph"/>
        <w:numPr>
          <w:ilvl w:val="0"/>
          <w:numId w:val="39"/>
        </w:numPr>
        <w:spacing w:after="0"/>
        <w:jc w:val="both"/>
        <w:rPr>
          <w:rFonts w:asciiTheme="majorHAnsi" w:hAnsiTheme="majorHAnsi" w:cstheme="majorHAnsi"/>
          <w:sz w:val="24"/>
          <w:szCs w:val="24"/>
        </w:rPr>
      </w:pPr>
      <w:r w:rsidRPr="0066185D">
        <w:rPr>
          <w:rFonts w:asciiTheme="majorHAnsi" w:hAnsiTheme="majorHAnsi" w:cstheme="majorHAnsi"/>
          <w:sz w:val="24"/>
          <w:szCs w:val="24"/>
        </w:rPr>
        <w:t>Staff will treat reports of bullying seriously and they will not ignore signs of suspected bullying.</w:t>
      </w:r>
    </w:p>
    <w:p w14:paraId="4282A803" w14:textId="68C0278C" w:rsidR="00105471" w:rsidRPr="0066185D" w:rsidRDefault="00861EB1" w:rsidP="0066185D">
      <w:pPr>
        <w:pStyle w:val="ListParagraph"/>
        <w:numPr>
          <w:ilvl w:val="0"/>
          <w:numId w:val="39"/>
        </w:numPr>
        <w:spacing w:after="0"/>
        <w:jc w:val="both"/>
        <w:rPr>
          <w:rFonts w:asciiTheme="majorHAnsi" w:hAnsiTheme="majorHAnsi" w:cstheme="majorHAnsi"/>
          <w:sz w:val="24"/>
          <w:szCs w:val="24"/>
        </w:rPr>
      </w:pPr>
      <w:r w:rsidRPr="0066185D">
        <w:rPr>
          <w:rFonts w:asciiTheme="majorHAnsi" w:hAnsiTheme="majorHAnsi" w:cstheme="majorHAnsi"/>
          <w:sz w:val="24"/>
          <w:szCs w:val="24"/>
        </w:rPr>
        <w:t xml:space="preserve">Unpleasantness from one </w:t>
      </w:r>
      <w:r w:rsidR="00D948E3" w:rsidRPr="0066185D">
        <w:rPr>
          <w:rFonts w:asciiTheme="majorHAnsi" w:hAnsiTheme="majorHAnsi" w:cstheme="majorHAnsi"/>
          <w:sz w:val="24"/>
          <w:szCs w:val="24"/>
        </w:rPr>
        <w:t>student</w:t>
      </w:r>
      <w:r w:rsidRPr="0066185D">
        <w:rPr>
          <w:rFonts w:asciiTheme="majorHAnsi" w:hAnsiTheme="majorHAnsi" w:cstheme="majorHAnsi"/>
          <w:sz w:val="24"/>
          <w:szCs w:val="24"/>
        </w:rPr>
        <w:t xml:space="preserve"> towards another is always challenged and never ignored. </w:t>
      </w:r>
    </w:p>
    <w:p w14:paraId="6CA37A62" w14:textId="659C1FFB" w:rsidR="00105471" w:rsidRPr="0066185D" w:rsidRDefault="00861EB1" w:rsidP="0066185D">
      <w:pPr>
        <w:pStyle w:val="ListParagraph"/>
        <w:numPr>
          <w:ilvl w:val="0"/>
          <w:numId w:val="39"/>
        </w:numPr>
        <w:spacing w:after="0"/>
        <w:jc w:val="both"/>
        <w:rPr>
          <w:rFonts w:asciiTheme="majorHAnsi" w:hAnsiTheme="majorHAnsi" w:cstheme="majorHAnsi"/>
          <w:sz w:val="24"/>
          <w:szCs w:val="24"/>
        </w:rPr>
      </w:pPr>
      <w:r w:rsidRPr="0066185D">
        <w:rPr>
          <w:rFonts w:asciiTheme="majorHAnsi" w:hAnsiTheme="majorHAnsi" w:cstheme="majorHAnsi"/>
          <w:sz w:val="24"/>
          <w:szCs w:val="24"/>
        </w:rPr>
        <w:t>Staff act immediately when they become aware of a bullying incident; this applies to all staff</w:t>
      </w:r>
      <w:r w:rsidR="00AB53E4">
        <w:rPr>
          <w:rFonts w:asciiTheme="majorHAnsi" w:hAnsiTheme="majorHAnsi" w:cstheme="majorHAnsi"/>
          <w:sz w:val="24"/>
          <w:szCs w:val="24"/>
        </w:rPr>
        <w:t>.</w:t>
      </w:r>
    </w:p>
    <w:p w14:paraId="245942A2" w14:textId="07FDE52B" w:rsidR="00B30B15" w:rsidRPr="00575028" w:rsidRDefault="00861EB1" w:rsidP="0089439F">
      <w:pPr>
        <w:pStyle w:val="ListParagraph"/>
        <w:numPr>
          <w:ilvl w:val="0"/>
          <w:numId w:val="39"/>
        </w:numPr>
        <w:spacing w:after="0"/>
        <w:jc w:val="both"/>
        <w:rPr>
          <w:rFonts w:asciiTheme="majorHAnsi" w:eastAsia="Arial" w:hAnsiTheme="majorHAnsi" w:cstheme="majorHAnsi"/>
          <w:sz w:val="24"/>
          <w:szCs w:val="24"/>
        </w:rPr>
      </w:pPr>
      <w:r w:rsidRPr="0066185D">
        <w:rPr>
          <w:rFonts w:asciiTheme="majorHAnsi" w:hAnsiTheme="majorHAnsi" w:cstheme="majorHAnsi"/>
          <w:sz w:val="24"/>
          <w:szCs w:val="24"/>
        </w:rPr>
        <w:t>Staff always respect pupils’ privacy, and information about specific instances of bullying are not discussed with others, unless it is in a setting that the victim has given consent to, or there is a safeguarding concern.</w:t>
      </w:r>
    </w:p>
    <w:p w14:paraId="798CE545" w14:textId="77777777" w:rsidR="0066245F" w:rsidRDefault="0066245F" w:rsidP="00575028">
      <w:pPr>
        <w:spacing w:after="0"/>
        <w:jc w:val="both"/>
        <w:rPr>
          <w:rFonts w:asciiTheme="majorHAnsi" w:eastAsia="Arial" w:hAnsiTheme="majorHAnsi" w:cstheme="majorHAnsi"/>
          <w:sz w:val="24"/>
          <w:szCs w:val="24"/>
        </w:rPr>
      </w:pPr>
    </w:p>
    <w:p w14:paraId="0A41758C" w14:textId="169CDF4C" w:rsidR="0066245F" w:rsidRPr="0066245F" w:rsidRDefault="0066245F" w:rsidP="00575028">
      <w:pPr>
        <w:spacing w:after="0"/>
        <w:jc w:val="both"/>
        <w:rPr>
          <w:rFonts w:asciiTheme="majorHAnsi" w:eastAsia="Arial" w:hAnsiTheme="majorHAnsi" w:cstheme="majorHAnsi"/>
          <w:b/>
          <w:bCs/>
          <w:sz w:val="24"/>
          <w:szCs w:val="24"/>
        </w:rPr>
      </w:pPr>
      <w:r w:rsidRPr="0066245F">
        <w:rPr>
          <w:rFonts w:asciiTheme="majorHAnsi" w:eastAsia="Arial" w:hAnsiTheme="majorHAnsi" w:cstheme="majorHAnsi"/>
          <w:b/>
          <w:bCs/>
          <w:sz w:val="24"/>
          <w:szCs w:val="24"/>
        </w:rPr>
        <w:t>Parents/Carers</w:t>
      </w:r>
    </w:p>
    <w:p w14:paraId="11363FA1" w14:textId="7333672B" w:rsidR="00575028" w:rsidRPr="0066245F" w:rsidRDefault="00575028" w:rsidP="7B37EB59">
      <w:pPr>
        <w:pStyle w:val="ListParagraph"/>
        <w:numPr>
          <w:ilvl w:val="0"/>
          <w:numId w:val="40"/>
        </w:numPr>
        <w:spacing w:after="0"/>
        <w:jc w:val="both"/>
        <w:rPr>
          <w:rFonts w:asciiTheme="majorHAnsi" w:eastAsia="Arial" w:hAnsiTheme="majorHAnsi" w:cstheme="majorBidi"/>
          <w:sz w:val="24"/>
          <w:szCs w:val="24"/>
        </w:rPr>
      </w:pPr>
      <w:r w:rsidRPr="7B37EB59">
        <w:rPr>
          <w:rFonts w:asciiTheme="majorHAnsi" w:eastAsia="Arial" w:hAnsiTheme="majorHAnsi" w:cstheme="majorBidi"/>
          <w:sz w:val="24"/>
          <w:szCs w:val="24"/>
        </w:rPr>
        <w:t xml:space="preserve">Parents/Carers should report any issues of </w:t>
      </w:r>
      <w:r w:rsidR="00813AB3" w:rsidRPr="7B37EB59">
        <w:rPr>
          <w:rFonts w:asciiTheme="majorHAnsi" w:eastAsia="Arial" w:hAnsiTheme="majorHAnsi" w:cstheme="majorBidi"/>
          <w:sz w:val="24"/>
          <w:szCs w:val="24"/>
        </w:rPr>
        <w:t>bull</w:t>
      </w:r>
      <w:r w:rsidR="0D07CD86" w:rsidRPr="7B37EB59">
        <w:rPr>
          <w:rFonts w:asciiTheme="majorHAnsi" w:eastAsia="Arial" w:hAnsiTheme="majorHAnsi" w:cstheme="majorBidi"/>
          <w:sz w:val="24"/>
          <w:szCs w:val="24"/>
        </w:rPr>
        <w:t>y</w:t>
      </w:r>
      <w:r w:rsidR="00813AB3" w:rsidRPr="7B37EB59">
        <w:rPr>
          <w:rFonts w:asciiTheme="majorHAnsi" w:eastAsia="Arial" w:hAnsiTheme="majorHAnsi" w:cstheme="majorBidi"/>
          <w:sz w:val="24"/>
          <w:szCs w:val="24"/>
        </w:rPr>
        <w:t xml:space="preserve">ing either to the child’s class teacher or Phase lead in the first instance. </w:t>
      </w:r>
    </w:p>
    <w:p w14:paraId="0BFDDA9D" w14:textId="77777777" w:rsidR="00AC1E63" w:rsidRDefault="00813AB3" w:rsidP="0066245F">
      <w:pPr>
        <w:pStyle w:val="ListParagraph"/>
        <w:numPr>
          <w:ilvl w:val="0"/>
          <w:numId w:val="40"/>
        </w:numPr>
        <w:spacing w:after="0"/>
        <w:jc w:val="both"/>
        <w:rPr>
          <w:rFonts w:asciiTheme="majorHAnsi" w:eastAsia="Arial" w:hAnsiTheme="majorHAnsi" w:cstheme="majorHAnsi"/>
          <w:sz w:val="24"/>
          <w:szCs w:val="24"/>
        </w:rPr>
      </w:pPr>
      <w:r w:rsidRPr="0066245F">
        <w:rPr>
          <w:rFonts w:asciiTheme="majorHAnsi" w:eastAsia="Arial" w:hAnsiTheme="majorHAnsi" w:cstheme="majorHAnsi"/>
          <w:sz w:val="24"/>
          <w:szCs w:val="24"/>
        </w:rPr>
        <w:t>When a disclosure of bullying is made, it is always treated seriously</w:t>
      </w:r>
      <w:r w:rsidR="00B81C76" w:rsidRPr="0066245F">
        <w:rPr>
          <w:rFonts w:asciiTheme="majorHAnsi" w:eastAsia="Arial" w:hAnsiTheme="majorHAnsi" w:cstheme="majorHAnsi"/>
          <w:sz w:val="24"/>
          <w:szCs w:val="24"/>
        </w:rPr>
        <w:t xml:space="preserve">, with appropriate discretion and carefully investigated. </w:t>
      </w:r>
    </w:p>
    <w:p w14:paraId="547BFD82" w14:textId="01B571CC" w:rsidR="00813AB3" w:rsidRPr="00AC1E63" w:rsidRDefault="00B81C76" w:rsidP="7B37EB59">
      <w:pPr>
        <w:spacing w:after="0"/>
        <w:jc w:val="both"/>
        <w:rPr>
          <w:rFonts w:asciiTheme="majorHAnsi" w:eastAsia="Arial" w:hAnsiTheme="majorHAnsi" w:cstheme="majorBidi"/>
          <w:sz w:val="24"/>
          <w:szCs w:val="24"/>
        </w:rPr>
      </w:pPr>
      <w:r w:rsidRPr="7B37EB59">
        <w:rPr>
          <w:rFonts w:asciiTheme="majorHAnsi" w:eastAsia="Arial" w:hAnsiTheme="majorHAnsi" w:cstheme="majorBidi"/>
          <w:sz w:val="24"/>
          <w:szCs w:val="24"/>
        </w:rPr>
        <w:t>The procedure for dealing with bull</w:t>
      </w:r>
      <w:r w:rsidR="2CD30D80" w:rsidRPr="7B37EB59">
        <w:rPr>
          <w:rFonts w:asciiTheme="majorHAnsi" w:eastAsia="Arial" w:hAnsiTheme="majorHAnsi" w:cstheme="majorBidi"/>
          <w:sz w:val="24"/>
          <w:szCs w:val="24"/>
        </w:rPr>
        <w:t>y</w:t>
      </w:r>
      <w:r w:rsidRPr="7B37EB59">
        <w:rPr>
          <w:rFonts w:asciiTheme="majorHAnsi" w:eastAsia="Arial" w:hAnsiTheme="majorHAnsi" w:cstheme="majorBidi"/>
          <w:sz w:val="24"/>
          <w:szCs w:val="24"/>
        </w:rPr>
        <w:t xml:space="preserve">ing is set out </w:t>
      </w:r>
      <w:proofErr w:type="gramStart"/>
      <w:r w:rsidRPr="7B37EB59">
        <w:rPr>
          <w:rFonts w:asciiTheme="majorHAnsi" w:eastAsia="Arial" w:hAnsiTheme="majorHAnsi" w:cstheme="majorBidi"/>
          <w:sz w:val="24"/>
          <w:szCs w:val="24"/>
        </w:rPr>
        <w:t>below</w:t>
      </w:r>
      <w:r w:rsidR="00AC1E63" w:rsidRPr="7B37EB59">
        <w:rPr>
          <w:rFonts w:asciiTheme="majorHAnsi" w:eastAsia="Arial" w:hAnsiTheme="majorHAnsi" w:cstheme="majorBidi"/>
          <w:sz w:val="24"/>
          <w:szCs w:val="24"/>
        </w:rPr>
        <w:t>;</w:t>
      </w:r>
      <w:proofErr w:type="gramEnd"/>
    </w:p>
    <w:p w14:paraId="73E1619C" w14:textId="77777777" w:rsidR="00A0101D" w:rsidRDefault="00A0101D" w:rsidP="00A0101D">
      <w:pPr>
        <w:spacing w:after="0"/>
        <w:ind w:left="360"/>
        <w:jc w:val="both"/>
        <w:rPr>
          <w:rFonts w:asciiTheme="majorHAnsi" w:eastAsia="Arial" w:hAnsiTheme="majorHAnsi" w:cstheme="majorHAnsi"/>
          <w:sz w:val="24"/>
          <w:szCs w:val="24"/>
        </w:rPr>
      </w:pPr>
    </w:p>
    <w:p w14:paraId="5BF56E5D" w14:textId="2DECF3DA" w:rsidR="0089439F" w:rsidRPr="0089439F" w:rsidRDefault="007770D6" w:rsidP="0089439F">
      <w:pPr>
        <w:spacing w:after="0"/>
        <w:jc w:val="both"/>
        <w:rPr>
          <w:rFonts w:asciiTheme="majorHAnsi" w:eastAsia="Arial" w:hAnsiTheme="majorHAnsi" w:cstheme="majorHAnsi"/>
          <w:sz w:val="24"/>
          <w:szCs w:val="24"/>
        </w:rPr>
      </w:pPr>
      <w:r>
        <w:rPr>
          <w:rFonts w:asciiTheme="majorHAnsi" w:eastAsia="Arial" w:hAnsiTheme="majorHAnsi" w:cstheme="majorHAnsi"/>
          <w:noProof/>
          <w:sz w:val="24"/>
          <w:szCs w:val="24"/>
        </w:rPr>
        <w:lastRenderedPageBreak/>
        <w:drawing>
          <wp:inline distT="0" distB="0" distL="0" distR="0" wp14:anchorId="46CFD0C3" wp14:editId="6952A07D">
            <wp:extent cx="6620933" cy="3666066"/>
            <wp:effectExtent l="0" t="323850" r="0" b="33464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477D14A" w14:textId="77777777" w:rsidR="004C1227" w:rsidRDefault="00D245C8" w:rsidP="004C1227">
      <w:pPr>
        <w:spacing w:after="0" w:line="240" w:lineRule="exact"/>
        <w:ind w:left="3387"/>
        <w:rPr>
          <w:rFonts w:ascii="Calibri" w:hAnsi="Calibri" w:cs="Calibri"/>
          <w:color w:val="FFFFFF"/>
        </w:rPr>
      </w:pPr>
      <w:r>
        <w:rPr>
          <w:rFonts w:ascii="Calibri" w:hAnsi="Calibri" w:cs="Calibri"/>
          <w:color w:val="FFFFFF"/>
        </w:rPr>
        <w:t>concerned and contact with parents will be made a</w:t>
      </w:r>
    </w:p>
    <w:p w14:paraId="58BDBE3A" w14:textId="77777777" w:rsidR="004C1227" w:rsidRDefault="004C1227" w:rsidP="004C1227">
      <w:pPr>
        <w:spacing w:after="0" w:line="240" w:lineRule="exact"/>
        <w:ind w:left="3387"/>
        <w:rPr>
          <w:rFonts w:ascii="Calibri" w:hAnsi="Calibri" w:cs="Calibri"/>
          <w:color w:val="FFFFFF"/>
        </w:rPr>
      </w:pPr>
    </w:p>
    <w:p w14:paraId="2974242C" w14:textId="77777777" w:rsidR="004C1227" w:rsidRDefault="004C1227" w:rsidP="004C1227">
      <w:pPr>
        <w:spacing w:after="0" w:line="240" w:lineRule="exact"/>
        <w:ind w:left="3387"/>
        <w:rPr>
          <w:rFonts w:ascii="Calibri" w:hAnsi="Calibri" w:cs="Calibri"/>
          <w:color w:val="FFFFFF"/>
        </w:rPr>
      </w:pPr>
    </w:p>
    <w:p w14:paraId="00014473" w14:textId="023795A2" w:rsidR="00D245C8" w:rsidRDefault="00D245C8" w:rsidP="004C1227">
      <w:pPr>
        <w:spacing w:after="0" w:line="240" w:lineRule="exact"/>
        <w:ind w:left="3387"/>
      </w:pPr>
      <w:r>
        <w:rPr>
          <w:rFonts w:ascii="Calibri" w:hAnsi="Calibri" w:cs="Calibri"/>
          <w:color w:val="FFFFFF"/>
        </w:rPr>
        <w:t xml:space="preserve">ident involving bullying using an incident form. All records are kept on </w:t>
      </w:r>
      <w:r>
        <w:br/>
      </w:r>
      <w:r>
        <w:rPr>
          <w:rFonts w:ascii="Calibri" w:hAnsi="Calibri" w:cs="Calibri"/>
          <w:color w:val="FFFFFF"/>
        </w:rPr>
        <w:tab/>
        <w:t>CPOMs. Records are monitored for trends and patters on a termly basis.</w:t>
      </w:r>
    </w:p>
    <w:p w14:paraId="4BAB9BE9" w14:textId="77777777" w:rsidR="00D245C8" w:rsidRDefault="00D245C8" w:rsidP="00D245C8">
      <w:pPr>
        <w:spacing w:before="90" w:after="0" w:line="253" w:lineRule="exact"/>
        <w:ind w:left="3285"/>
      </w:pPr>
      <w:r>
        <w:rPr>
          <w:rFonts w:ascii="Calibri" w:hAnsi="Calibri" w:cs="Calibri"/>
          <w:color w:val="FFFFFF"/>
        </w:rPr>
        <w:t>If necessary, and appropriate, the police will be consulted.</w:t>
      </w:r>
    </w:p>
    <w:p w14:paraId="118912F7" w14:textId="77777777" w:rsidR="00D245C8" w:rsidRDefault="00D245C8" w:rsidP="00D245C8">
      <w:pPr>
        <w:spacing w:after="0" w:line="253" w:lineRule="exact"/>
        <w:ind w:left="5897"/>
        <w:rPr>
          <w:sz w:val="24"/>
          <w:szCs w:val="24"/>
        </w:rPr>
      </w:pPr>
    </w:p>
    <w:p w14:paraId="52A93C7C" w14:textId="77777777" w:rsidR="00D245C8" w:rsidRDefault="00D245C8" w:rsidP="00D245C8">
      <w:pPr>
        <w:spacing w:after="0" w:line="253" w:lineRule="exact"/>
        <w:ind w:left="5897"/>
        <w:rPr>
          <w:sz w:val="24"/>
          <w:szCs w:val="24"/>
        </w:rPr>
      </w:pPr>
    </w:p>
    <w:p w14:paraId="27F38CD2" w14:textId="77777777" w:rsidR="00B30B15" w:rsidRDefault="00B30B15" w:rsidP="00F03A59">
      <w:pPr>
        <w:spacing w:line="258" w:lineRule="auto"/>
        <w:jc w:val="both"/>
        <w:rPr>
          <w:rFonts w:asciiTheme="majorHAnsi" w:eastAsia="Arial" w:hAnsiTheme="majorHAnsi" w:cstheme="majorHAnsi"/>
          <w:sz w:val="24"/>
          <w:szCs w:val="24"/>
        </w:rPr>
      </w:pPr>
    </w:p>
    <w:p w14:paraId="693D0769" w14:textId="77777777" w:rsidR="0047215D" w:rsidRDefault="0047215D" w:rsidP="00F03A59">
      <w:pPr>
        <w:spacing w:line="258" w:lineRule="auto"/>
        <w:jc w:val="both"/>
        <w:rPr>
          <w:rFonts w:asciiTheme="majorHAnsi" w:eastAsia="Arial" w:hAnsiTheme="majorHAnsi" w:cstheme="majorHAnsi"/>
          <w:sz w:val="24"/>
          <w:szCs w:val="24"/>
        </w:rPr>
      </w:pPr>
    </w:p>
    <w:p w14:paraId="1C5D82FC" w14:textId="77777777" w:rsidR="0047215D" w:rsidRDefault="0047215D" w:rsidP="00F03A59">
      <w:pPr>
        <w:spacing w:line="258" w:lineRule="auto"/>
        <w:jc w:val="both"/>
        <w:rPr>
          <w:rFonts w:asciiTheme="majorHAnsi" w:eastAsia="Arial" w:hAnsiTheme="majorHAnsi" w:cstheme="majorHAnsi"/>
          <w:sz w:val="24"/>
          <w:szCs w:val="24"/>
        </w:rPr>
      </w:pPr>
    </w:p>
    <w:p w14:paraId="4B48ED1D" w14:textId="77777777" w:rsidR="0047215D" w:rsidRDefault="0047215D" w:rsidP="00F03A59">
      <w:pPr>
        <w:spacing w:line="258" w:lineRule="auto"/>
        <w:jc w:val="both"/>
        <w:rPr>
          <w:rFonts w:asciiTheme="majorHAnsi" w:eastAsia="Arial" w:hAnsiTheme="majorHAnsi" w:cstheme="majorHAnsi"/>
          <w:sz w:val="24"/>
          <w:szCs w:val="24"/>
        </w:rPr>
      </w:pPr>
    </w:p>
    <w:p w14:paraId="4238681C" w14:textId="77777777" w:rsidR="0047215D" w:rsidRDefault="0047215D" w:rsidP="00F03A59">
      <w:pPr>
        <w:spacing w:line="258" w:lineRule="auto"/>
        <w:jc w:val="both"/>
        <w:rPr>
          <w:rFonts w:asciiTheme="majorHAnsi" w:eastAsia="Arial" w:hAnsiTheme="majorHAnsi" w:cstheme="majorHAnsi"/>
          <w:sz w:val="24"/>
          <w:szCs w:val="24"/>
        </w:rPr>
      </w:pPr>
    </w:p>
    <w:p w14:paraId="337CE43D" w14:textId="77777777" w:rsidR="0047215D" w:rsidRDefault="0047215D" w:rsidP="00F03A59">
      <w:pPr>
        <w:spacing w:line="258" w:lineRule="auto"/>
        <w:jc w:val="both"/>
        <w:rPr>
          <w:rFonts w:asciiTheme="majorHAnsi" w:eastAsia="Arial" w:hAnsiTheme="majorHAnsi" w:cstheme="majorHAnsi"/>
          <w:sz w:val="24"/>
          <w:szCs w:val="24"/>
        </w:rPr>
      </w:pPr>
    </w:p>
    <w:p w14:paraId="6EB1AEC1" w14:textId="77777777" w:rsidR="0047215D" w:rsidRDefault="0047215D" w:rsidP="00F03A59">
      <w:pPr>
        <w:spacing w:line="258" w:lineRule="auto"/>
        <w:jc w:val="both"/>
        <w:rPr>
          <w:rFonts w:asciiTheme="majorHAnsi" w:eastAsia="Arial" w:hAnsiTheme="majorHAnsi" w:cstheme="majorHAnsi"/>
          <w:sz w:val="24"/>
          <w:szCs w:val="24"/>
        </w:rPr>
      </w:pPr>
    </w:p>
    <w:p w14:paraId="17FD95A9" w14:textId="77777777" w:rsidR="0047215D" w:rsidRDefault="0047215D" w:rsidP="00F03A59">
      <w:pPr>
        <w:spacing w:line="258" w:lineRule="auto"/>
        <w:jc w:val="both"/>
        <w:rPr>
          <w:rFonts w:asciiTheme="majorHAnsi" w:eastAsia="Arial" w:hAnsiTheme="majorHAnsi" w:cstheme="majorHAnsi"/>
          <w:sz w:val="24"/>
          <w:szCs w:val="24"/>
        </w:rPr>
      </w:pPr>
    </w:p>
    <w:p w14:paraId="5675F6BE" w14:textId="77777777" w:rsidR="0047215D" w:rsidRDefault="0047215D" w:rsidP="00F03A59">
      <w:pPr>
        <w:spacing w:line="258" w:lineRule="auto"/>
        <w:jc w:val="both"/>
        <w:rPr>
          <w:rFonts w:asciiTheme="majorHAnsi" w:eastAsia="Arial" w:hAnsiTheme="majorHAnsi" w:cstheme="majorHAnsi"/>
          <w:sz w:val="24"/>
          <w:szCs w:val="24"/>
        </w:rPr>
      </w:pPr>
    </w:p>
    <w:p w14:paraId="1E202564" w14:textId="77777777" w:rsidR="0047215D" w:rsidRDefault="0047215D" w:rsidP="00F03A59">
      <w:pPr>
        <w:spacing w:line="258" w:lineRule="auto"/>
        <w:jc w:val="both"/>
        <w:rPr>
          <w:rFonts w:asciiTheme="majorHAnsi" w:eastAsia="Arial" w:hAnsiTheme="majorHAnsi" w:cstheme="majorHAnsi"/>
          <w:sz w:val="24"/>
          <w:szCs w:val="24"/>
        </w:rPr>
      </w:pPr>
    </w:p>
    <w:p w14:paraId="10A22F67" w14:textId="77777777" w:rsidR="0047215D" w:rsidRDefault="0047215D" w:rsidP="00F03A59">
      <w:pPr>
        <w:spacing w:line="258" w:lineRule="auto"/>
        <w:jc w:val="both"/>
        <w:rPr>
          <w:rFonts w:asciiTheme="majorHAnsi" w:eastAsia="Arial" w:hAnsiTheme="majorHAnsi" w:cstheme="majorHAnsi"/>
          <w:sz w:val="24"/>
          <w:szCs w:val="24"/>
        </w:rPr>
      </w:pPr>
    </w:p>
    <w:p w14:paraId="014C0389" w14:textId="77777777" w:rsidR="0047215D" w:rsidRDefault="0047215D" w:rsidP="00F03A59">
      <w:pPr>
        <w:spacing w:line="258" w:lineRule="auto"/>
        <w:jc w:val="both"/>
        <w:rPr>
          <w:rFonts w:asciiTheme="majorHAnsi" w:eastAsia="Arial" w:hAnsiTheme="majorHAnsi" w:cstheme="majorHAnsi"/>
          <w:sz w:val="24"/>
          <w:szCs w:val="24"/>
        </w:rPr>
      </w:pPr>
    </w:p>
    <w:p w14:paraId="459383C4" w14:textId="77777777" w:rsidR="0047215D" w:rsidRDefault="0047215D" w:rsidP="00F03A59">
      <w:pPr>
        <w:spacing w:line="258" w:lineRule="auto"/>
        <w:jc w:val="both"/>
        <w:rPr>
          <w:rFonts w:asciiTheme="majorHAnsi" w:eastAsia="Arial" w:hAnsiTheme="majorHAnsi" w:cstheme="majorHAnsi"/>
          <w:sz w:val="24"/>
          <w:szCs w:val="24"/>
        </w:rPr>
      </w:pPr>
    </w:p>
    <w:p w14:paraId="034A28D6" w14:textId="77777777" w:rsidR="0047215D" w:rsidRPr="00121A9E" w:rsidRDefault="0047215D" w:rsidP="00F03A59">
      <w:pPr>
        <w:spacing w:line="258" w:lineRule="auto"/>
        <w:jc w:val="both"/>
        <w:rPr>
          <w:rFonts w:asciiTheme="majorHAnsi" w:eastAsia="Arial" w:hAnsiTheme="majorHAnsi" w:cstheme="majorHAnsi"/>
          <w:sz w:val="24"/>
          <w:szCs w:val="24"/>
        </w:rPr>
      </w:pPr>
    </w:p>
    <w:p w14:paraId="2B322499" w14:textId="77777777" w:rsidR="00B30B15" w:rsidRPr="00121A9E" w:rsidRDefault="00B30B15" w:rsidP="00F03A59">
      <w:pPr>
        <w:spacing w:line="258" w:lineRule="auto"/>
        <w:jc w:val="both"/>
        <w:rPr>
          <w:rFonts w:asciiTheme="majorHAnsi" w:eastAsia="Arial" w:hAnsiTheme="majorHAnsi" w:cstheme="majorHAnsi"/>
          <w:sz w:val="24"/>
          <w:szCs w:val="24"/>
        </w:rPr>
      </w:pPr>
    </w:p>
    <w:p w14:paraId="661007BA" w14:textId="0FFD2835" w:rsidR="000C29FA" w:rsidRPr="00121A9E" w:rsidRDefault="000C29FA" w:rsidP="00596E2C">
      <w:pPr>
        <w:spacing w:after="0"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 xml:space="preserve">The TEACCH Philosophy </w:t>
      </w:r>
      <w:r w:rsidR="00B30B15" w:rsidRPr="00121A9E">
        <w:rPr>
          <w:rFonts w:asciiTheme="majorHAnsi" w:eastAsia="Arial" w:hAnsiTheme="majorHAnsi" w:cstheme="majorHAnsi"/>
          <w:b/>
          <w:sz w:val="24"/>
          <w:szCs w:val="24"/>
          <w:u w:val="single"/>
        </w:rPr>
        <w:t>and PRICE Principles:</w:t>
      </w:r>
      <w:r w:rsidR="00621048" w:rsidRPr="00121A9E">
        <w:rPr>
          <w:rFonts w:asciiTheme="majorHAnsi" w:eastAsia="Arial" w:hAnsiTheme="majorHAnsi" w:cstheme="majorHAnsi"/>
          <w:b/>
          <w:sz w:val="24"/>
          <w:szCs w:val="24"/>
          <w:u w:val="single"/>
        </w:rPr>
        <w:t xml:space="preserve"> (Protecting Rights in a Caring Environment)</w:t>
      </w:r>
    </w:p>
    <w:p w14:paraId="28EA234E" w14:textId="20A7C836" w:rsidR="00A75294" w:rsidRPr="00121A9E" w:rsidRDefault="000C29FA" w:rsidP="00596E2C">
      <w:pPr>
        <w:spacing w:after="0" w:line="276"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TEACCH model </w:t>
      </w:r>
      <w:r w:rsidR="000F0039" w:rsidRPr="00121A9E">
        <w:rPr>
          <w:rFonts w:asciiTheme="majorHAnsi" w:eastAsia="Arial" w:hAnsiTheme="majorHAnsi" w:cstheme="majorHAnsi"/>
          <w:sz w:val="24"/>
          <w:szCs w:val="24"/>
        </w:rPr>
        <w:t xml:space="preserve">and PRICE Principles </w:t>
      </w:r>
      <w:r w:rsidRPr="00121A9E">
        <w:rPr>
          <w:rFonts w:asciiTheme="majorHAnsi" w:eastAsia="Arial" w:hAnsiTheme="majorHAnsi" w:cstheme="majorHAnsi"/>
          <w:sz w:val="24"/>
          <w:szCs w:val="24"/>
        </w:rPr>
        <w:t xml:space="preserve">focus on </w:t>
      </w:r>
      <w:r w:rsidR="00121A9E">
        <w:rPr>
          <w:rFonts w:asciiTheme="majorHAnsi" w:eastAsia="Arial" w:hAnsiTheme="majorHAnsi" w:cstheme="majorHAnsi"/>
          <w:sz w:val="24"/>
          <w:szCs w:val="24"/>
        </w:rPr>
        <w:t xml:space="preserve">identifying the function of the behaviour and working </w:t>
      </w:r>
      <w:r w:rsidR="00CC2452">
        <w:rPr>
          <w:rFonts w:asciiTheme="majorHAnsi" w:eastAsia="Arial" w:hAnsiTheme="majorHAnsi" w:cstheme="majorHAnsi"/>
          <w:sz w:val="24"/>
          <w:szCs w:val="24"/>
        </w:rPr>
        <w:t>with the student to replace inappropriate behaviour.</w:t>
      </w:r>
    </w:p>
    <w:p w14:paraId="19583268" w14:textId="77777777" w:rsidR="00552B2E" w:rsidRPr="00121A9E" w:rsidRDefault="00A75294" w:rsidP="00596E2C">
      <w:pPr>
        <w:spacing w:after="0" w:line="276"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Staff must try to unpick the function of the </w:t>
      </w:r>
      <w:r w:rsidR="00265B6F" w:rsidRPr="00121A9E">
        <w:rPr>
          <w:rFonts w:asciiTheme="majorHAnsi" w:eastAsia="Arial" w:hAnsiTheme="majorHAnsi" w:cstheme="majorHAnsi"/>
          <w:sz w:val="24"/>
          <w:szCs w:val="24"/>
        </w:rPr>
        <w:t>behaviour and replace or adapt this behaviour so that it is more acceptable and appropriate</w:t>
      </w:r>
      <w:r w:rsidR="00552B2E" w:rsidRPr="00121A9E">
        <w:rPr>
          <w:rFonts w:asciiTheme="majorHAnsi" w:eastAsia="Arial" w:hAnsiTheme="majorHAnsi" w:cstheme="majorHAnsi"/>
          <w:sz w:val="24"/>
          <w:szCs w:val="24"/>
        </w:rPr>
        <w:t>.</w:t>
      </w:r>
    </w:p>
    <w:p w14:paraId="6BD8EB9B" w14:textId="45852D8F" w:rsidR="00FF0C22" w:rsidRPr="00121A9E" w:rsidRDefault="007D2BB2" w:rsidP="00596E2C">
      <w:pPr>
        <w:spacing w:after="0" w:line="276"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Th</w:t>
      </w:r>
      <w:r w:rsidR="005A45CE" w:rsidRPr="00121A9E">
        <w:rPr>
          <w:rFonts w:asciiTheme="majorHAnsi" w:eastAsia="Arial" w:hAnsiTheme="majorHAnsi" w:cstheme="majorHAnsi"/>
          <w:sz w:val="24"/>
          <w:szCs w:val="24"/>
        </w:rPr>
        <w:t xml:space="preserve">e </w:t>
      </w:r>
      <w:r w:rsidR="0088553C" w:rsidRPr="00121A9E">
        <w:rPr>
          <w:rFonts w:asciiTheme="majorHAnsi" w:eastAsia="Arial" w:hAnsiTheme="majorHAnsi" w:cstheme="majorHAnsi"/>
          <w:sz w:val="24"/>
          <w:szCs w:val="24"/>
        </w:rPr>
        <w:t xml:space="preserve">functions of the </w:t>
      </w:r>
      <w:r w:rsidR="00B16335" w:rsidRPr="00121A9E">
        <w:rPr>
          <w:rFonts w:asciiTheme="majorHAnsi" w:eastAsia="Arial" w:hAnsiTheme="majorHAnsi" w:cstheme="majorHAnsi"/>
          <w:sz w:val="24"/>
          <w:szCs w:val="24"/>
        </w:rPr>
        <w:t>behaviour</w:t>
      </w:r>
      <w:r w:rsidR="0088553C" w:rsidRPr="00121A9E">
        <w:rPr>
          <w:rFonts w:asciiTheme="majorHAnsi" w:eastAsia="Arial" w:hAnsiTheme="majorHAnsi" w:cstheme="majorHAnsi"/>
          <w:sz w:val="24"/>
          <w:szCs w:val="24"/>
        </w:rPr>
        <w:t xml:space="preserve"> could be the </w:t>
      </w:r>
      <w:r w:rsidR="001F1982" w:rsidRPr="00121A9E">
        <w:rPr>
          <w:rFonts w:asciiTheme="majorHAnsi" w:eastAsia="Arial" w:hAnsiTheme="majorHAnsi" w:cstheme="majorHAnsi"/>
          <w:sz w:val="24"/>
          <w:szCs w:val="24"/>
        </w:rPr>
        <w:t>desire for</w:t>
      </w:r>
      <w:r w:rsidR="00FF0C22" w:rsidRPr="00121A9E">
        <w:rPr>
          <w:rFonts w:asciiTheme="majorHAnsi" w:eastAsia="Arial" w:hAnsiTheme="majorHAnsi" w:cstheme="majorHAnsi"/>
          <w:sz w:val="24"/>
          <w:szCs w:val="24"/>
        </w:rPr>
        <w:t xml:space="preserve"> </w:t>
      </w:r>
    </w:p>
    <w:p w14:paraId="09B2CFF7" w14:textId="12306C97" w:rsidR="00FF0C22" w:rsidRPr="00121A9E" w:rsidRDefault="001F1982" w:rsidP="00596E2C">
      <w:pPr>
        <w:pStyle w:val="ListParagraph"/>
        <w:numPr>
          <w:ilvl w:val="0"/>
          <w:numId w:val="35"/>
        </w:numPr>
        <w:spacing w:after="0" w:line="276" w:lineRule="auto"/>
        <w:jc w:val="both"/>
        <w:rPr>
          <w:rFonts w:asciiTheme="majorHAnsi" w:eastAsia="Arial" w:hAnsiTheme="majorHAnsi" w:cstheme="majorHAnsi"/>
          <w:sz w:val="24"/>
          <w:szCs w:val="24"/>
        </w:rPr>
      </w:pPr>
      <w:r w:rsidRPr="00121A9E">
        <w:rPr>
          <w:rFonts w:asciiTheme="majorHAnsi" w:eastAsia="Arial" w:hAnsiTheme="majorHAnsi" w:cstheme="majorHAnsi"/>
          <w:b/>
          <w:bCs/>
          <w:sz w:val="24"/>
          <w:szCs w:val="24"/>
        </w:rPr>
        <w:t>s</w:t>
      </w:r>
      <w:r w:rsidR="00FF0C22" w:rsidRPr="00121A9E">
        <w:rPr>
          <w:rFonts w:asciiTheme="majorHAnsi" w:eastAsia="Arial" w:hAnsiTheme="majorHAnsi" w:cstheme="majorHAnsi"/>
          <w:b/>
          <w:bCs/>
          <w:sz w:val="24"/>
          <w:szCs w:val="24"/>
        </w:rPr>
        <w:t xml:space="preserve">ocial </w:t>
      </w:r>
      <w:r w:rsidR="005F211B" w:rsidRPr="00121A9E">
        <w:rPr>
          <w:rFonts w:asciiTheme="majorHAnsi" w:eastAsia="Arial" w:hAnsiTheme="majorHAnsi" w:cstheme="majorHAnsi"/>
          <w:b/>
          <w:bCs/>
          <w:sz w:val="24"/>
          <w:szCs w:val="24"/>
        </w:rPr>
        <w:t>attention:</w:t>
      </w:r>
      <w:r w:rsidR="005F211B" w:rsidRPr="00121A9E">
        <w:rPr>
          <w:rFonts w:asciiTheme="majorHAnsi" w:eastAsia="Arial" w:hAnsiTheme="majorHAnsi" w:cstheme="majorHAnsi"/>
          <w:sz w:val="24"/>
          <w:szCs w:val="24"/>
        </w:rPr>
        <w:t xml:space="preserve"> behaving in a particular way is a </w:t>
      </w:r>
      <w:r w:rsidR="005F211B" w:rsidRPr="00121A9E">
        <w:rPr>
          <w:rFonts w:asciiTheme="majorHAnsi" w:eastAsia="Arial" w:hAnsiTheme="majorHAnsi" w:cstheme="majorHAnsi"/>
          <w:i/>
          <w:iCs/>
          <w:sz w:val="24"/>
          <w:szCs w:val="24"/>
        </w:rPr>
        <w:t>reliable</w:t>
      </w:r>
      <w:r w:rsidR="005F211B" w:rsidRPr="00121A9E">
        <w:rPr>
          <w:rFonts w:asciiTheme="majorHAnsi" w:eastAsia="Arial" w:hAnsiTheme="majorHAnsi" w:cstheme="majorHAnsi"/>
          <w:sz w:val="24"/>
          <w:szCs w:val="24"/>
        </w:rPr>
        <w:t xml:space="preserve"> way of gaining attention.</w:t>
      </w:r>
    </w:p>
    <w:p w14:paraId="1ACB3814" w14:textId="4ACDA4F6" w:rsidR="00FF0C22" w:rsidRPr="00121A9E" w:rsidRDefault="001F1982" w:rsidP="00596E2C">
      <w:pPr>
        <w:pStyle w:val="ListParagraph"/>
        <w:numPr>
          <w:ilvl w:val="0"/>
          <w:numId w:val="35"/>
        </w:numPr>
        <w:spacing w:after="0" w:line="276" w:lineRule="auto"/>
        <w:jc w:val="both"/>
        <w:rPr>
          <w:rFonts w:asciiTheme="majorHAnsi" w:eastAsia="Arial" w:hAnsiTheme="majorHAnsi" w:cstheme="majorHAnsi"/>
          <w:sz w:val="24"/>
          <w:szCs w:val="24"/>
        </w:rPr>
      </w:pPr>
      <w:r w:rsidRPr="00121A9E">
        <w:rPr>
          <w:rFonts w:asciiTheme="majorHAnsi" w:eastAsia="Arial" w:hAnsiTheme="majorHAnsi" w:cstheme="majorHAnsi"/>
          <w:b/>
          <w:bCs/>
          <w:sz w:val="24"/>
          <w:szCs w:val="24"/>
        </w:rPr>
        <w:t>s</w:t>
      </w:r>
      <w:r w:rsidR="00FF0C22" w:rsidRPr="00121A9E">
        <w:rPr>
          <w:rFonts w:asciiTheme="majorHAnsi" w:eastAsia="Arial" w:hAnsiTheme="majorHAnsi" w:cstheme="majorHAnsi"/>
          <w:b/>
          <w:bCs/>
          <w:sz w:val="24"/>
          <w:szCs w:val="24"/>
        </w:rPr>
        <w:t>ensory</w:t>
      </w:r>
      <w:r w:rsidR="005F211B" w:rsidRPr="00121A9E">
        <w:rPr>
          <w:rFonts w:asciiTheme="majorHAnsi" w:eastAsia="Arial" w:hAnsiTheme="majorHAnsi" w:cstheme="majorHAnsi"/>
          <w:b/>
          <w:bCs/>
          <w:sz w:val="24"/>
          <w:szCs w:val="24"/>
        </w:rPr>
        <w:t>:</w:t>
      </w:r>
      <w:r w:rsidR="005F211B" w:rsidRPr="00121A9E">
        <w:rPr>
          <w:rFonts w:asciiTheme="majorHAnsi" w:eastAsia="Arial" w:hAnsiTheme="majorHAnsi" w:cstheme="majorHAnsi"/>
          <w:sz w:val="24"/>
          <w:szCs w:val="24"/>
        </w:rPr>
        <w:t xml:space="preserve"> </w:t>
      </w:r>
      <w:r w:rsidR="00596E2C" w:rsidRPr="00121A9E">
        <w:rPr>
          <w:rFonts w:asciiTheme="majorHAnsi" w:eastAsia="Arial" w:hAnsiTheme="majorHAnsi" w:cstheme="majorHAnsi"/>
          <w:sz w:val="24"/>
          <w:szCs w:val="24"/>
        </w:rPr>
        <w:t xml:space="preserve">behaving in a particular way is a </w:t>
      </w:r>
      <w:r w:rsidR="00596E2C" w:rsidRPr="00121A9E">
        <w:rPr>
          <w:rFonts w:asciiTheme="majorHAnsi" w:eastAsia="Arial" w:hAnsiTheme="majorHAnsi" w:cstheme="majorHAnsi"/>
          <w:i/>
          <w:iCs/>
          <w:sz w:val="24"/>
          <w:szCs w:val="24"/>
        </w:rPr>
        <w:t>reliable</w:t>
      </w:r>
      <w:r w:rsidR="00596E2C" w:rsidRPr="00121A9E">
        <w:rPr>
          <w:rFonts w:asciiTheme="majorHAnsi" w:eastAsia="Arial" w:hAnsiTheme="majorHAnsi" w:cstheme="majorHAnsi"/>
          <w:sz w:val="24"/>
          <w:szCs w:val="24"/>
        </w:rPr>
        <w:t xml:space="preserve"> way of satiating a sensory need. </w:t>
      </w:r>
    </w:p>
    <w:p w14:paraId="58FE142A" w14:textId="5BE5F55C" w:rsidR="00FF0C22" w:rsidRPr="00121A9E" w:rsidRDefault="001F1982" w:rsidP="00596E2C">
      <w:pPr>
        <w:pStyle w:val="ListParagraph"/>
        <w:numPr>
          <w:ilvl w:val="0"/>
          <w:numId w:val="35"/>
        </w:numPr>
        <w:spacing w:after="0" w:line="276" w:lineRule="auto"/>
        <w:jc w:val="both"/>
        <w:rPr>
          <w:rFonts w:asciiTheme="majorHAnsi" w:eastAsia="Arial" w:hAnsiTheme="majorHAnsi" w:cstheme="majorHAnsi"/>
          <w:sz w:val="24"/>
          <w:szCs w:val="24"/>
        </w:rPr>
      </w:pPr>
      <w:r w:rsidRPr="00121A9E">
        <w:rPr>
          <w:rFonts w:asciiTheme="majorHAnsi" w:eastAsia="Arial" w:hAnsiTheme="majorHAnsi" w:cstheme="majorHAnsi"/>
          <w:b/>
          <w:bCs/>
          <w:sz w:val="24"/>
          <w:szCs w:val="24"/>
        </w:rPr>
        <w:t>a</w:t>
      </w:r>
      <w:r w:rsidR="00FF0C22" w:rsidRPr="00121A9E">
        <w:rPr>
          <w:rFonts w:asciiTheme="majorHAnsi" w:eastAsia="Arial" w:hAnsiTheme="majorHAnsi" w:cstheme="majorHAnsi"/>
          <w:b/>
          <w:bCs/>
          <w:sz w:val="24"/>
          <w:szCs w:val="24"/>
        </w:rPr>
        <w:t>voidance</w:t>
      </w:r>
      <w:r w:rsidRPr="00121A9E">
        <w:rPr>
          <w:rFonts w:asciiTheme="majorHAnsi" w:eastAsia="Arial" w:hAnsiTheme="majorHAnsi" w:cstheme="majorHAnsi"/>
          <w:b/>
          <w:bCs/>
          <w:sz w:val="24"/>
          <w:szCs w:val="24"/>
        </w:rPr>
        <w:t xml:space="preserve"> or escape</w:t>
      </w:r>
      <w:r w:rsidR="005A1B47" w:rsidRPr="00121A9E">
        <w:rPr>
          <w:rFonts w:asciiTheme="majorHAnsi" w:eastAsia="Arial" w:hAnsiTheme="majorHAnsi" w:cstheme="majorHAnsi"/>
          <w:sz w:val="24"/>
          <w:szCs w:val="24"/>
        </w:rPr>
        <w:t xml:space="preserve">; behaving in a particular way is a </w:t>
      </w:r>
      <w:r w:rsidR="005A1B47" w:rsidRPr="00121A9E">
        <w:rPr>
          <w:rFonts w:asciiTheme="majorHAnsi" w:eastAsia="Arial" w:hAnsiTheme="majorHAnsi" w:cstheme="majorHAnsi"/>
          <w:i/>
          <w:iCs/>
          <w:sz w:val="24"/>
          <w:szCs w:val="24"/>
        </w:rPr>
        <w:t>reliable</w:t>
      </w:r>
      <w:r w:rsidR="005A1B47" w:rsidRPr="00121A9E">
        <w:rPr>
          <w:rFonts w:asciiTheme="majorHAnsi" w:eastAsia="Arial" w:hAnsiTheme="majorHAnsi" w:cstheme="majorHAnsi"/>
          <w:sz w:val="24"/>
          <w:szCs w:val="24"/>
        </w:rPr>
        <w:t xml:space="preserve"> way of escaping from or avoiding a particular activity.</w:t>
      </w:r>
    </w:p>
    <w:p w14:paraId="79C3F712" w14:textId="4BB4B764" w:rsidR="00FF0C22" w:rsidRPr="00121A9E" w:rsidRDefault="001F1982" w:rsidP="00596E2C">
      <w:pPr>
        <w:pStyle w:val="ListParagraph"/>
        <w:numPr>
          <w:ilvl w:val="0"/>
          <w:numId w:val="35"/>
        </w:numPr>
        <w:spacing w:after="0" w:line="276" w:lineRule="auto"/>
        <w:jc w:val="both"/>
        <w:rPr>
          <w:rFonts w:asciiTheme="majorHAnsi" w:eastAsia="Arial" w:hAnsiTheme="majorHAnsi" w:cstheme="majorHAnsi"/>
          <w:sz w:val="24"/>
          <w:szCs w:val="24"/>
        </w:rPr>
      </w:pPr>
      <w:proofErr w:type="gramStart"/>
      <w:r w:rsidRPr="00121A9E">
        <w:rPr>
          <w:rFonts w:asciiTheme="majorHAnsi" w:eastAsia="Arial" w:hAnsiTheme="majorHAnsi" w:cstheme="majorHAnsi"/>
          <w:b/>
          <w:bCs/>
          <w:sz w:val="24"/>
          <w:szCs w:val="24"/>
        </w:rPr>
        <w:t>t</w:t>
      </w:r>
      <w:r w:rsidR="00FF0C22" w:rsidRPr="00121A9E">
        <w:rPr>
          <w:rFonts w:asciiTheme="majorHAnsi" w:eastAsia="Arial" w:hAnsiTheme="majorHAnsi" w:cstheme="majorHAnsi"/>
          <w:b/>
          <w:bCs/>
          <w:sz w:val="24"/>
          <w:szCs w:val="24"/>
        </w:rPr>
        <w:t>angible</w:t>
      </w:r>
      <w:r w:rsidRPr="00121A9E">
        <w:rPr>
          <w:rFonts w:asciiTheme="majorHAnsi" w:eastAsia="Arial" w:hAnsiTheme="majorHAnsi" w:cstheme="majorHAnsi"/>
          <w:b/>
          <w:bCs/>
          <w:sz w:val="24"/>
          <w:szCs w:val="24"/>
        </w:rPr>
        <w:t>;</w:t>
      </w:r>
      <w:proofErr w:type="gramEnd"/>
      <w:r w:rsidRPr="00121A9E">
        <w:rPr>
          <w:rFonts w:asciiTheme="majorHAnsi" w:eastAsia="Arial" w:hAnsiTheme="majorHAnsi" w:cstheme="majorHAnsi"/>
          <w:sz w:val="24"/>
          <w:szCs w:val="24"/>
        </w:rPr>
        <w:t xml:space="preserve"> </w:t>
      </w:r>
      <w:r w:rsidR="00596E2C" w:rsidRPr="00121A9E">
        <w:rPr>
          <w:rFonts w:asciiTheme="majorHAnsi" w:eastAsia="Arial" w:hAnsiTheme="majorHAnsi" w:cstheme="majorHAnsi"/>
          <w:sz w:val="24"/>
          <w:szCs w:val="24"/>
        </w:rPr>
        <w:t xml:space="preserve">behaving in a particular way is a </w:t>
      </w:r>
      <w:r w:rsidR="00596E2C" w:rsidRPr="00121A9E">
        <w:rPr>
          <w:rFonts w:asciiTheme="majorHAnsi" w:eastAsia="Arial" w:hAnsiTheme="majorHAnsi" w:cstheme="majorHAnsi"/>
          <w:i/>
          <w:iCs/>
          <w:sz w:val="24"/>
          <w:szCs w:val="24"/>
        </w:rPr>
        <w:t>reliable</w:t>
      </w:r>
      <w:r w:rsidR="00596E2C" w:rsidRPr="00121A9E">
        <w:rPr>
          <w:rFonts w:asciiTheme="majorHAnsi" w:eastAsia="Arial" w:hAnsiTheme="majorHAnsi" w:cstheme="majorHAnsi"/>
          <w:sz w:val="24"/>
          <w:szCs w:val="24"/>
        </w:rPr>
        <w:t xml:space="preserve"> way of gaining access to preferred items or activities.</w:t>
      </w:r>
    </w:p>
    <w:p w14:paraId="2BA226A1" w14:textId="77777777" w:rsidR="000C29FA" w:rsidRPr="00121A9E" w:rsidRDefault="000C29FA" w:rsidP="000C29FA">
      <w:pPr>
        <w:spacing w:line="176" w:lineRule="exact"/>
        <w:rPr>
          <w:rFonts w:asciiTheme="majorHAnsi" w:eastAsia="Times New Roman" w:hAnsiTheme="majorHAnsi" w:cstheme="majorHAnsi"/>
          <w:sz w:val="24"/>
          <w:szCs w:val="24"/>
        </w:rPr>
      </w:pPr>
    </w:p>
    <w:p w14:paraId="17AD93B2" w14:textId="6EA524DC" w:rsidR="000C29FA" w:rsidRPr="00121A9E" w:rsidRDefault="00552B2E" w:rsidP="728A51B2">
      <w:pPr>
        <w:spacing w:line="253" w:lineRule="exact"/>
        <w:rPr>
          <w:rFonts w:asciiTheme="majorHAnsi" w:eastAsia="Times New Roman" w:hAnsiTheme="majorHAnsi" w:cstheme="majorBidi"/>
          <w:sz w:val="24"/>
          <w:szCs w:val="24"/>
        </w:rPr>
      </w:pPr>
      <w:r w:rsidRPr="728A51B2">
        <w:rPr>
          <w:rFonts w:asciiTheme="majorHAnsi" w:eastAsia="Arial" w:hAnsiTheme="majorHAnsi" w:cstheme="majorBidi"/>
          <w:sz w:val="24"/>
          <w:szCs w:val="24"/>
        </w:rPr>
        <w:t xml:space="preserve">Staff must try to unpick the function of the behaviour and replace or adapt this behaviour so that it is more </w:t>
      </w:r>
      <w:r w:rsidR="2DA62BFF" w:rsidRPr="728A51B2">
        <w:rPr>
          <w:rFonts w:asciiTheme="majorHAnsi" w:eastAsia="Arial" w:hAnsiTheme="majorHAnsi" w:cstheme="majorBidi"/>
          <w:sz w:val="24"/>
          <w:szCs w:val="24"/>
        </w:rPr>
        <w:t xml:space="preserve">socially </w:t>
      </w:r>
      <w:r w:rsidRPr="728A51B2">
        <w:rPr>
          <w:rFonts w:asciiTheme="majorHAnsi" w:eastAsia="Arial" w:hAnsiTheme="majorHAnsi" w:cstheme="majorBidi"/>
          <w:sz w:val="24"/>
          <w:szCs w:val="24"/>
        </w:rPr>
        <w:t>acceptable and appropriate</w:t>
      </w:r>
      <w:r w:rsidR="722D7572" w:rsidRPr="728A51B2">
        <w:rPr>
          <w:rFonts w:asciiTheme="majorHAnsi" w:eastAsia="Arial" w:hAnsiTheme="majorHAnsi" w:cstheme="majorBidi"/>
          <w:sz w:val="24"/>
          <w:szCs w:val="24"/>
        </w:rPr>
        <w:t>.</w:t>
      </w:r>
    </w:p>
    <w:p w14:paraId="40D06B3C" w14:textId="3823100D" w:rsidR="000C29FA" w:rsidRPr="00121A9E" w:rsidRDefault="000C29FA" w:rsidP="728A51B2">
      <w:pPr>
        <w:spacing w:line="257"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By teaching new skills, engineering the environment whilst skills are acquired, adding structure and visual clarity, most </w:t>
      </w:r>
      <w:r w:rsidR="000232AF" w:rsidRPr="728A51B2">
        <w:rPr>
          <w:rFonts w:asciiTheme="majorHAnsi" w:eastAsia="Arial" w:hAnsiTheme="majorHAnsi" w:cstheme="majorBidi"/>
          <w:sz w:val="24"/>
          <w:szCs w:val="24"/>
        </w:rPr>
        <w:t>challenging</w:t>
      </w:r>
      <w:r w:rsidRPr="728A51B2">
        <w:rPr>
          <w:rFonts w:asciiTheme="majorHAnsi" w:eastAsia="Arial" w:hAnsiTheme="majorHAnsi" w:cstheme="majorBidi"/>
          <w:sz w:val="24"/>
          <w:szCs w:val="24"/>
        </w:rPr>
        <w:t xml:space="preserve"> behaviours can be reduced</w:t>
      </w:r>
      <w:r w:rsidR="000232AF" w:rsidRPr="728A51B2">
        <w:rPr>
          <w:rFonts w:asciiTheme="majorHAnsi" w:eastAsia="Arial" w:hAnsiTheme="majorHAnsi" w:cstheme="majorBidi"/>
          <w:sz w:val="24"/>
          <w:szCs w:val="24"/>
        </w:rPr>
        <w:t xml:space="preserve"> or adapted</w:t>
      </w:r>
      <w:r w:rsidR="148A2E2E" w:rsidRPr="728A51B2">
        <w:rPr>
          <w:rFonts w:asciiTheme="majorHAnsi" w:eastAsia="Arial" w:hAnsiTheme="majorHAnsi" w:cstheme="majorBidi"/>
          <w:sz w:val="24"/>
          <w:szCs w:val="24"/>
        </w:rPr>
        <w:t xml:space="preserve"> given time and consistency.</w:t>
      </w:r>
    </w:p>
    <w:p w14:paraId="0DE4B5B7" w14:textId="77777777" w:rsidR="000C29FA" w:rsidRPr="00121A9E" w:rsidRDefault="000C29FA" w:rsidP="000C29FA">
      <w:pPr>
        <w:spacing w:line="198" w:lineRule="exact"/>
        <w:rPr>
          <w:rFonts w:asciiTheme="majorHAnsi" w:eastAsia="Times New Roman" w:hAnsiTheme="majorHAnsi" w:cstheme="majorHAnsi"/>
          <w:sz w:val="24"/>
          <w:szCs w:val="24"/>
        </w:rPr>
      </w:pPr>
    </w:p>
    <w:p w14:paraId="66204FF1" w14:textId="57A51BAA" w:rsidR="000C29FA" w:rsidRPr="00121A9E" w:rsidRDefault="000C29FA" w:rsidP="00CC2452">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The process for changing behaviour is cyclical:</w:t>
      </w:r>
    </w:p>
    <w:p w14:paraId="4DCB97AA" w14:textId="77777777" w:rsidR="000C29FA" w:rsidRPr="00121A9E" w:rsidRDefault="000C29FA" w:rsidP="000C29FA">
      <w:pPr>
        <w:numPr>
          <w:ilvl w:val="0"/>
          <w:numId w:val="10"/>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Collect history/data/observe all behaviour to obtain a picture of the child.</w:t>
      </w:r>
    </w:p>
    <w:p w14:paraId="2DBF0D7D" w14:textId="77777777" w:rsidR="000C29FA" w:rsidRPr="00121A9E" w:rsidRDefault="000C29FA" w:rsidP="000C29FA">
      <w:pPr>
        <w:spacing w:line="68" w:lineRule="exact"/>
        <w:rPr>
          <w:rFonts w:asciiTheme="majorHAnsi" w:eastAsia="Arial" w:hAnsiTheme="majorHAnsi" w:cstheme="majorHAnsi"/>
          <w:sz w:val="24"/>
          <w:szCs w:val="24"/>
        </w:rPr>
      </w:pPr>
    </w:p>
    <w:p w14:paraId="0440E05A" w14:textId="77777777" w:rsidR="000C29FA" w:rsidRPr="00121A9E" w:rsidRDefault="000C29FA" w:rsidP="000C29FA">
      <w:pPr>
        <w:numPr>
          <w:ilvl w:val="0"/>
          <w:numId w:val="10"/>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Consider child’s individual deficits of autism in relationship to the problem.</w:t>
      </w:r>
    </w:p>
    <w:p w14:paraId="6B62F1B3" w14:textId="77777777" w:rsidR="000C29FA" w:rsidRPr="00121A9E" w:rsidRDefault="000C29FA" w:rsidP="000C29FA">
      <w:pPr>
        <w:spacing w:line="71" w:lineRule="exact"/>
        <w:rPr>
          <w:rFonts w:asciiTheme="majorHAnsi" w:eastAsia="Arial" w:hAnsiTheme="majorHAnsi" w:cstheme="majorHAnsi"/>
          <w:sz w:val="24"/>
          <w:szCs w:val="24"/>
        </w:rPr>
      </w:pPr>
    </w:p>
    <w:p w14:paraId="202BF513" w14:textId="78F18E48" w:rsidR="000C29FA" w:rsidRPr="00121A9E" w:rsidRDefault="000C29FA" w:rsidP="000C29FA">
      <w:pPr>
        <w:numPr>
          <w:ilvl w:val="0"/>
          <w:numId w:val="10"/>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Decide on one change</w:t>
      </w:r>
      <w:r w:rsidR="000232AF" w:rsidRPr="00121A9E">
        <w:rPr>
          <w:rFonts w:asciiTheme="majorHAnsi" w:eastAsia="Arial" w:hAnsiTheme="majorHAnsi" w:cstheme="majorHAnsi"/>
          <w:sz w:val="24"/>
          <w:szCs w:val="24"/>
        </w:rPr>
        <w:t>, linked to the function of the behaviour</w:t>
      </w:r>
      <w:r w:rsidR="000014C8" w:rsidRPr="00121A9E">
        <w:rPr>
          <w:rFonts w:asciiTheme="majorHAnsi" w:eastAsia="Arial" w:hAnsiTheme="majorHAnsi" w:cstheme="majorHAnsi"/>
          <w:sz w:val="24"/>
          <w:szCs w:val="24"/>
        </w:rPr>
        <w:t>.</w:t>
      </w:r>
    </w:p>
    <w:p w14:paraId="02F2C34E" w14:textId="77777777" w:rsidR="000C29FA" w:rsidRPr="00121A9E" w:rsidRDefault="000C29FA" w:rsidP="000C29FA">
      <w:pPr>
        <w:spacing w:line="68" w:lineRule="exact"/>
        <w:rPr>
          <w:rFonts w:asciiTheme="majorHAnsi" w:eastAsia="Arial" w:hAnsiTheme="majorHAnsi" w:cstheme="majorHAnsi"/>
          <w:sz w:val="24"/>
          <w:szCs w:val="24"/>
        </w:rPr>
      </w:pPr>
    </w:p>
    <w:p w14:paraId="524CE089" w14:textId="77777777" w:rsidR="000C29FA" w:rsidRPr="00121A9E" w:rsidRDefault="000C29FA" w:rsidP="000C29FA">
      <w:pPr>
        <w:numPr>
          <w:ilvl w:val="0"/>
          <w:numId w:val="10"/>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Trial.</w:t>
      </w:r>
    </w:p>
    <w:p w14:paraId="680A4E5D" w14:textId="77777777" w:rsidR="000C29FA" w:rsidRPr="00121A9E" w:rsidRDefault="000C29FA" w:rsidP="000C29FA">
      <w:pPr>
        <w:spacing w:line="68" w:lineRule="exact"/>
        <w:rPr>
          <w:rFonts w:asciiTheme="majorHAnsi" w:eastAsia="Arial" w:hAnsiTheme="majorHAnsi" w:cstheme="majorHAnsi"/>
          <w:sz w:val="24"/>
          <w:szCs w:val="24"/>
        </w:rPr>
      </w:pPr>
    </w:p>
    <w:p w14:paraId="77B8682D" w14:textId="77777777" w:rsidR="000C29FA" w:rsidRPr="00121A9E" w:rsidRDefault="000C29FA" w:rsidP="000C29FA">
      <w:pPr>
        <w:numPr>
          <w:ilvl w:val="0"/>
          <w:numId w:val="10"/>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Review.</w:t>
      </w:r>
    </w:p>
    <w:p w14:paraId="19219836" w14:textId="77777777" w:rsidR="000C29FA" w:rsidRPr="00121A9E" w:rsidRDefault="000C29FA" w:rsidP="000C29FA">
      <w:pPr>
        <w:tabs>
          <w:tab w:val="left" w:pos="700"/>
        </w:tabs>
        <w:spacing w:line="0" w:lineRule="atLeast"/>
        <w:rPr>
          <w:rFonts w:asciiTheme="majorHAnsi" w:eastAsia="Arial" w:hAnsiTheme="majorHAnsi" w:cstheme="majorHAnsi"/>
          <w:sz w:val="24"/>
          <w:szCs w:val="24"/>
        </w:rPr>
      </w:pPr>
    </w:p>
    <w:p w14:paraId="185A12E7" w14:textId="77777777" w:rsidR="000C29FA" w:rsidRPr="00121A9E" w:rsidRDefault="000C29FA" w:rsidP="000C29FA">
      <w:pPr>
        <w:spacing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If a child continues to display behaviour patterns which are dangerous to themselves or others or are highly intrusive to a positive learning environment, it may be necessary to monitor triggers and set up specific interventions. Such interventions would be monitored and discussed with parents and other professionals, including Educational Psychology Services.</w:t>
      </w:r>
    </w:p>
    <w:p w14:paraId="55CD972E" w14:textId="2DFBF5F1" w:rsidR="007802FC" w:rsidRPr="00121A9E" w:rsidRDefault="000C29FA" w:rsidP="000C29FA">
      <w:pPr>
        <w:spacing w:line="25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TEACCH model, and ethos of the academy, addresses antecedents first and </w:t>
      </w:r>
      <w:r w:rsidR="000014C8" w:rsidRPr="00121A9E">
        <w:rPr>
          <w:rFonts w:asciiTheme="majorHAnsi" w:eastAsia="Arial" w:hAnsiTheme="majorHAnsi" w:cstheme="majorHAnsi"/>
          <w:sz w:val="24"/>
          <w:szCs w:val="24"/>
        </w:rPr>
        <w:t>the function</w:t>
      </w:r>
      <w:r w:rsidRPr="00121A9E">
        <w:rPr>
          <w:rFonts w:asciiTheme="majorHAnsi" w:eastAsia="Arial" w:hAnsiTheme="majorHAnsi" w:cstheme="majorHAnsi"/>
          <w:sz w:val="24"/>
          <w:szCs w:val="24"/>
        </w:rPr>
        <w:t xml:space="preserve"> of the behaviour</w:t>
      </w:r>
      <w:r w:rsidR="000014C8"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Appropriate behaviours are taught and reinforced. We focus on ‘the positive’ and refocusing negative behaviour to beha</w:t>
      </w:r>
      <w:r w:rsidR="007802FC" w:rsidRPr="00121A9E">
        <w:rPr>
          <w:rFonts w:asciiTheme="majorHAnsi" w:eastAsia="Arial" w:hAnsiTheme="majorHAnsi" w:cstheme="majorHAnsi"/>
          <w:sz w:val="24"/>
          <w:szCs w:val="24"/>
        </w:rPr>
        <w:t>viour that is more appropriate</w:t>
      </w:r>
      <w:r w:rsidR="00674E65" w:rsidRPr="00121A9E">
        <w:rPr>
          <w:rFonts w:asciiTheme="majorHAnsi" w:eastAsia="Arial" w:hAnsiTheme="majorHAnsi" w:cstheme="majorHAnsi"/>
          <w:sz w:val="24"/>
          <w:szCs w:val="24"/>
        </w:rPr>
        <w:t xml:space="preserve"> but linked to the function of their behaviour. </w:t>
      </w:r>
    </w:p>
    <w:p w14:paraId="296FEF7D" w14:textId="77777777" w:rsidR="007802FC" w:rsidRPr="00121A9E" w:rsidRDefault="007802FC" w:rsidP="000C29FA">
      <w:pPr>
        <w:spacing w:line="258" w:lineRule="auto"/>
        <w:jc w:val="both"/>
        <w:rPr>
          <w:rFonts w:asciiTheme="majorHAnsi" w:eastAsia="Arial" w:hAnsiTheme="majorHAnsi" w:cstheme="majorHAnsi"/>
          <w:sz w:val="24"/>
          <w:szCs w:val="24"/>
        </w:rPr>
      </w:pPr>
    </w:p>
    <w:p w14:paraId="52F65A96" w14:textId="77777777" w:rsidR="009861B4" w:rsidRPr="00121A9E" w:rsidRDefault="009861B4" w:rsidP="000C29FA">
      <w:pPr>
        <w:spacing w:line="258" w:lineRule="auto"/>
        <w:jc w:val="both"/>
        <w:rPr>
          <w:rFonts w:asciiTheme="majorHAnsi" w:eastAsia="Arial" w:hAnsiTheme="majorHAnsi" w:cstheme="majorHAnsi"/>
          <w:sz w:val="24"/>
          <w:szCs w:val="24"/>
        </w:rPr>
      </w:pPr>
    </w:p>
    <w:p w14:paraId="6300119D" w14:textId="77777777" w:rsidR="009861B4" w:rsidRPr="00121A9E" w:rsidRDefault="009861B4" w:rsidP="000C29FA">
      <w:pPr>
        <w:spacing w:line="258" w:lineRule="auto"/>
        <w:jc w:val="both"/>
        <w:rPr>
          <w:rFonts w:asciiTheme="majorHAnsi" w:eastAsia="Arial" w:hAnsiTheme="majorHAnsi" w:cstheme="majorHAnsi"/>
          <w:sz w:val="24"/>
          <w:szCs w:val="24"/>
        </w:rPr>
      </w:pPr>
    </w:p>
    <w:p w14:paraId="561CC694" w14:textId="77777777" w:rsidR="009861B4" w:rsidRPr="00121A9E" w:rsidRDefault="009861B4" w:rsidP="000C29FA">
      <w:pPr>
        <w:spacing w:line="258" w:lineRule="auto"/>
        <w:jc w:val="both"/>
        <w:rPr>
          <w:rFonts w:asciiTheme="majorHAnsi" w:eastAsia="Arial" w:hAnsiTheme="majorHAnsi" w:cstheme="majorHAnsi"/>
          <w:sz w:val="24"/>
          <w:szCs w:val="24"/>
        </w:rPr>
      </w:pPr>
    </w:p>
    <w:p w14:paraId="3F9302A2" w14:textId="77777777" w:rsidR="009861B4" w:rsidRPr="00121A9E" w:rsidRDefault="009861B4" w:rsidP="000C29FA">
      <w:pPr>
        <w:spacing w:line="258" w:lineRule="auto"/>
        <w:jc w:val="both"/>
        <w:rPr>
          <w:rFonts w:asciiTheme="majorHAnsi" w:eastAsia="Arial" w:hAnsiTheme="majorHAnsi" w:cstheme="majorHAnsi"/>
          <w:sz w:val="24"/>
          <w:szCs w:val="24"/>
        </w:rPr>
      </w:pPr>
    </w:p>
    <w:p w14:paraId="6D8F2FD9" w14:textId="77777777" w:rsidR="009861B4" w:rsidRPr="00121A9E" w:rsidRDefault="009861B4" w:rsidP="000C29FA">
      <w:pPr>
        <w:spacing w:line="258" w:lineRule="auto"/>
        <w:jc w:val="both"/>
        <w:rPr>
          <w:rFonts w:asciiTheme="majorHAnsi" w:eastAsia="Arial" w:hAnsiTheme="majorHAnsi" w:cstheme="majorHAnsi"/>
          <w:sz w:val="24"/>
          <w:szCs w:val="24"/>
        </w:rPr>
      </w:pPr>
    </w:p>
    <w:p w14:paraId="08351AB3" w14:textId="77777777" w:rsidR="007802FC" w:rsidRPr="00121A9E" w:rsidRDefault="007802FC" w:rsidP="007802FC">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lastRenderedPageBreak/>
        <w:t>Rewards</w:t>
      </w:r>
    </w:p>
    <w:p w14:paraId="67731383" w14:textId="060EC514" w:rsidR="007802FC" w:rsidRPr="00121A9E" w:rsidRDefault="007802FC" w:rsidP="728A51B2">
      <w:pPr>
        <w:spacing w:line="258"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We may use fixed interests as rewards for positive behaviour, even if these are not traditional educational/learning activities. We may also utilise these times</w:t>
      </w:r>
      <w:r w:rsidR="003B02FC" w:rsidRPr="728A51B2">
        <w:rPr>
          <w:rFonts w:asciiTheme="majorHAnsi" w:eastAsia="Arial" w:hAnsiTheme="majorHAnsi" w:cstheme="majorBidi"/>
          <w:sz w:val="24"/>
          <w:szCs w:val="24"/>
        </w:rPr>
        <w:t xml:space="preserve"> to</w:t>
      </w:r>
      <w:r w:rsidRPr="728A51B2">
        <w:rPr>
          <w:rFonts w:asciiTheme="majorHAnsi" w:eastAsia="Arial" w:hAnsiTheme="majorHAnsi" w:cstheme="majorBidi"/>
          <w:sz w:val="24"/>
          <w:szCs w:val="24"/>
        </w:rPr>
        <w:t xml:space="preserve"> teach play and social skills </w:t>
      </w:r>
      <w:r w:rsidR="6A11DD57" w:rsidRPr="728A51B2">
        <w:rPr>
          <w:rFonts w:asciiTheme="majorHAnsi" w:eastAsia="Arial" w:hAnsiTheme="majorHAnsi" w:cstheme="majorBidi"/>
          <w:sz w:val="24"/>
          <w:szCs w:val="24"/>
        </w:rPr>
        <w:t>e.g.</w:t>
      </w:r>
      <w:r w:rsidRPr="728A51B2">
        <w:rPr>
          <w:rFonts w:asciiTheme="majorHAnsi" w:eastAsia="Arial" w:hAnsiTheme="majorHAnsi" w:cstheme="majorBidi"/>
          <w:sz w:val="24"/>
          <w:szCs w:val="24"/>
        </w:rPr>
        <w:t xml:space="preserve"> turn-taking.</w:t>
      </w:r>
    </w:p>
    <w:p w14:paraId="3E69AA88" w14:textId="5CBE2874" w:rsidR="007802FC" w:rsidRPr="00121A9E" w:rsidRDefault="007802FC" w:rsidP="728A51B2">
      <w:pPr>
        <w:spacing w:line="276"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Positive behaviours can be reinforced with clear specific verbal/visual feedback. Each class has a reward system suited to the needs and motivators of that </w:t>
      </w:r>
      <w:r w:rsidR="31D7BB36" w:rsidRPr="728A51B2">
        <w:rPr>
          <w:rFonts w:asciiTheme="majorHAnsi" w:eastAsia="Arial" w:hAnsiTheme="majorHAnsi" w:cstheme="majorBidi"/>
          <w:sz w:val="24"/>
          <w:szCs w:val="24"/>
        </w:rPr>
        <w:t>group</w:t>
      </w:r>
      <w:r w:rsidRPr="728A51B2">
        <w:rPr>
          <w:rFonts w:asciiTheme="majorHAnsi" w:eastAsia="Arial" w:hAnsiTheme="majorHAnsi" w:cstheme="majorBidi"/>
          <w:sz w:val="24"/>
          <w:szCs w:val="24"/>
        </w:rPr>
        <w:t xml:space="preserve"> or individuals.</w:t>
      </w:r>
      <w:r w:rsidR="3FA22BD9" w:rsidRPr="728A51B2">
        <w:rPr>
          <w:rFonts w:asciiTheme="majorHAnsi" w:eastAsia="Arial" w:hAnsiTheme="majorHAnsi" w:cstheme="majorBidi"/>
          <w:sz w:val="24"/>
          <w:szCs w:val="24"/>
        </w:rPr>
        <w:t xml:space="preserve"> </w:t>
      </w:r>
    </w:p>
    <w:p w14:paraId="5D04C1EA" w14:textId="6637A9E0" w:rsidR="007802FC" w:rsidRPr="00121A9E" w:rsidRDefault="3FA22BD9" w:rsidP="728A51B2">
      <w:pPr>
        <w:spacing w:line="276"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Students need to be motivated by what they are working towards.</w:t>
      </w:r>
    </w:p>
    <w:p w14:paraId="7194DBDC" w14:textId="77777777" w:rsidR="007802FC" w:rsidRPr="00121A9E" w:rsidRDefault="007802FC" w:rsidP="007802FC">
      <w:pPr>
        <w:spacing w:line="276" w:lineRule="auto"/>
        <w:jc w:val="both"/>
        <w:rPr>
          <w:rFonts w:asciiTheme="majorHAnsi" w:eastAsia="Arial" w:hAnsiTheme="majorHAnsi" w:cstheme="majorHAnsi"/>
          <w:sz w:val="24"/>
          <w:szCs w:val="24"/>
        </w:rPr>
        <w:sectPr w:rsidR="007802FC" w:rsidRPr="00121A9E">
          <w:footerReference w:type="default" r:id="rId17"/>
          <w:pgSz w:w="11900" w:h="16838"/>
          <w:pgMar w:top="409" w:right="1306" w:bottom="0" w:left="1200" w:header="0" w:footer="0" w:gutter="0"/>
          <w:cols w:space="0" w:equalWidth="0">
            <w:col w:w="9400"/>
          </w:cols>
          <w:docGrid w:linePitch="360"/>
        </w:sectPr>
      </w:pPr>
    </w:p>
    <w:p w14:paraId="769D0D3C" w14:textId="77777777" w:rsidR="007802FC" w:rsidRPr="00121A9E" w:rsidRDefault="007802FC" w:rsidP="007802FC">
      <w:pPr>
        <w:spacing w:line="200" w:lineRule="exact"/>
        <w:rPr>
          <w:rFonts w:asciiTheme="majorHAnsi" w:eastAsia="Times New Roman" w:hAnsiTheme="majorHAnsi" w:cstheme="majorHAnsi"/>
          <w:sz w:val="24"/>
          <w:szCs w:val="24"/>
        </w:rPr>
      </w:pPr>
    </w:p>
    <w:p w14:paraId="621DB4B8" w14:textId="77777777" w:rsidR="007802FC" w:rsidRPr="00CC2452" w:rsidRDefault="00BE2E85" w:rsidP="00BE2E85">
      <w:pPr>
        <w:spacing w:line="0" w:lineRule="atLeast"/>
        <w:ind w:left="20"/>
        <w:rPr>
          <w:rFonts w:asciiTheme="majorHAnsi" w:eastAsia="Arial" w:hAnsiTheme="majorHAnsi" w:cstheme="majorHAnsi"/>
          <w:b/>
          <w:bCs/>
          <w:sz w:val="24"/>
          <w:szCs w:val="24"/>
          <w:u w:val="single"/>
        </w:rPr>
      </w:pPr>
      <w:r w:rsidRPr="00CC2452">
        <w:rPr>
          <w:rFonts w:asciiTheme="majorHAnsi" w:eastAsia="Arial" w:hAnsiTheme="majorHAnsi" w:cstheme="majorHAnsi"/>
          <w:b/>
          <w:bCs/>
          <w:sz w:val="24"/>
          <w:szCs w:val="24"/>
          <w:u w:val="single"/>
        </w:rPr>
        <w:t>Types of Reward</w:t>
      </w:r>
    </w:p>
    <w:p w14:paraId="49F056AE" w14:textId="1990A5A8" w:rsidR="007802FC" w:rsidRPr="00121A9E" w:rsidRDefault="007802FC" w:rsidP="007802FC">
      <w:pPr>
        <w:spacing w:line="276" w:lineRule="auto"/>
        <w:ind w:left="2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Rewards for behaviour are clearly given as rewards for positive behaviours, linking to the </w:t>
      </w:r>
      <w:r w:rsidR="009861B4" w:rsidRPr="00121A9E">
        <w:rPr>
          <w:rFonts w:asciiTheme="majorHAnsi" w:eastAsia="Arial" w:hAnsiTheme="majorHAnsi" w:cstheme="majorHAnsi"/>
          <w:sz w:val="24"/>
          <w:szCs w:val="24"/>
        </w:rPr>
        <w:t>‘stop/</w:t>
      </w:r>
      <w:r w:rsidRPr="00121A9E">
        <w:rPr>
          <w:rFonts w:asciiTheme="majorHAnsi" w:eastAsia="Arial" w:hAnsiTheme="majorHAnsi" w:cstheme="majorHAnsi"/>
          <w:sz w:val="24"/>
          <w:szCs w:val="24"/>
        </w:rPr>
        <w:t>start</w:t>
      </w:r>
      <w:r w:rsidR="00637533" w:rsidRPr="00121A9E">
        <w:rPr>
          <w:rFonts w:asciiTheme="majorHAnsi" w:eastAsia="Arial" w:hAnsiTheme="majorHAnsi" w:cstheme="majorHAnsi"/>
          <w:sz w:val="24"/>
          <w:szCs w:val="24"/>
        </w:rPr>
        <w:t>’</w:t>
      </w:r>
      <w:r w:rsidRPr="00121A9E">
        <w:rPr>
          <w:rFonts w:asciiTheme="majorHAnsi" w:eastAsia="Arial" w:hAnsiTheme="majorHAnsi" w:cstheme="majorHAnsi"/>
          <w:sz w:val="24"/>
          <w:szCs w:val="24"/>
        </w:rPr>
        <w:t xml:space="preserve"> behaviours of the adapted 1, 2, 3 Magic programme.</w:t>
      </w:r>
    </w:p>
    <w:p w14:paraId="332DBC93" w14:textId="77777777" w:rsidR="007802FC" w:rsidRPr="00121A9E" w:rsidRDefault="007802FC" w:rsidP="007802FC">
      <w:pPr>
        <w:spacing w:line="276" w:lineRule="auto"/>
        <w:ind w:left="20"/>
        <w:rPr>
          <w:rFonts w:asciiTheme="majorHAnsi" w:eastAsia="Arial" w:hAnsiTheme="majorHAnsi" w:cstheme="majorHAnsi"/>
          <w:sz w:val="24"/>
          <w:szCs w:val="24"/>
        </w:rPr>
      </w:pPr>
      <w:r w:rsidRPr="00121A9E">
        <w:rPr>
          <w:rFonts w:asciiTheme="majorHAnsi" w:eastAsia="Arial" w:hAnsiTheme="majorHAnsi" w:cstheme="majorHAnsi"/>
          <w:sz w:val="24"/>
          <w:szCs w:val="24"/>
        </w:rPr>
        <w:t>For some children, the concept of a clear FINISH is sufficient reward to positively complete an activity.  For others, the learnt routine of – first you work, then you play – choose - is equally rewarding.</w:t>
      </w:r>
    </w:p>
    <w:p w14:paraId="0242DE2F" w14:textId="77777777" w:rsidR="007802FC" w:rsidRPr="00121A9E" w:rsidRDefault="007802FC" w:rsidP="007802FC">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Other rewards may be:</w:t>
      </w:r>
    </w:p>
    <w:p w14:paraId="5B9676CA" w14:textId="77777777" w:rsidR="007802FC" w:rsidRPr="00121A9E" w:rsidRDefault="007802FC" w:rsidP="007802FC">
      <w:pPr>
        <w:numPr>
          <w:ilvl w:val="0"/>
          <w:numId w:val="11"/>
        </w:numPr>
        <w:tabs>
          <w:tab w:val="left" w:pos="740"/>
        </w:tabs>
        <w:spacing w:after="0" w:line="258" w:lineRule="auto"/>
        <w:ind w:left="74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Tangible rewards – particularly in group situations where intrinsic motivation may not initially be high, but anxiety brought on by social proximity and strange surroundings may be high.</w:t>
      </w:r>
    </w:p>
    <w:p w14:paraId="54CD245A" w14:textId="77777777" w:rsidR="007802FC" w:rsidRPr="00121A9E" w:rsidRDefault="007802FC" w:rsidP="007802FC">
      <w:pPr>
        <w:spacing w:line="72" w:lineRule="exact"/>
        <w:rPr>
          <w:rFonts w:asciiTheme="majorHAnsi" w:eastAsia="Arial" w:hAnsiTheme="majorHAnsi" w:cstheme="majorHAnsi"/>
          <w:sz w:val="24"/>
          <w:szCs w:val="24"/>
        </w:rPr>
      </w:pPr>
    </w:p>
    <w:p w14:paraId="3E167D30" w14:textId="77777777" w:rsidR="007802FC" w:rsidRPr="00121A9E" w:rsidRDefault="007802FC" w:rsidP="007802FC">
      <w:pPr>
        <w:numPr>
          <w:ilvl w:val="0"/>
          <w:numId w:val="11"/>
        </w:numPr>
        <w:tabs>
          <w:tab w:val="left" w:pos="740"/>
        </w:tabs>
        <w:spacing w:after="0" w:line="0" w:lineRule="atLeast"/>
        <w:ind w:left="74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Intrinsic rewards – individual strengths and interests incorporated into tasks.</w:t>
      </w:r>
    </w:p>
    <w:p w14:paraId="1231BE67" w14:textId="77777777" w:rsidR="007802FC" w:rsidRPr="00121A9E" w:rsidRDefault="007802FC" w:rsidP="007802FC">
      <w:pPr>
        <w:spacing w:line="131" w:lineRule="exact"/>
        <w:rPr>
          <w:rFonts w:asciiTheme="majorHAnsi" w:eastAsia="Arial" w:hAnsiTheme="majorHAnsi" w:cstheme="majorHAnsi"/>
          <w:sz w:val="24"/>
          <w:szCs w:val="24"/>
        </w:rPr>
      </w:pPr>
    </w:p>
    <w:p w14:paraId="6C940197" w14:textId="00FA34A0" w:rsidR="007802FC" w:rsidRPr="00121A9E" w:rsidRDefault="007802FC" w:rsidP="728A51B2">
      <w:pPr>
        <w:numPr>
          <w:ilvl w:val="0"/>
          <w:numId w:val="11"/>
        </w:numPr>
        <w:tabs>
          <w:tab w:val="left" w:pos="740"/>
        </w:tabs>
        <w:spacing w:after="0" w:line="0" w:lineRule="atLeast"/>
        <w:ind w:left="740" w:hanging="370"/>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Positive reinforcement – verbal and gesture, </w:t>
      </w:r>
      <w:r w:rsidR="4429AAD1" w:rsidRPr="728A51B2">
        <w:rPr>
          <w:rFonts w:asciiTheme="majorHAnsi" w:eastAsia="Arial" w:hAnsiTheme="majorHAnsi" w:cstheme="majorBidi"/>
          <w:sz w:val="24"/>
          <w:szCs w:val="24"/>
        </w:rPr>
        <w:t>stickers or cert</w:t>
      </w:r>
      <w:r w:rsidRPr="728A51B2">
        <w:rPr>
          <w:rFonts w:asciiTheme="majorHAnsi" w:eastAsia="Arial" w:hAnsiTheme="majorHAnsi" w:cstheme="majorBidi"/>
          <w:sz w:val="24"/>
          <w:szCs w:val="24"/>
        </w:rPr>
        <w:t>ificates awarded in assembly.</w:t>
      </w:r>
    </w:p>
    <w:p w14:paraId="36FEB5B0" w14:textId="77777777" w:rsidR="007802FC" w:rsidRPr="00121A9E" w:rsidRDefault="007802FC" w:rsidP="007802FC">
      <w:pPr>
        <w:spacing w:line="128" w:lineRule="exact"/>
        <w:rPr>
          <w:rFonts w:asciiTheme="majorHAnsi" w:eastAsia="Arial" w:hAnsiTheme="majorHAnsi" w:cstheme="majorHAnsi"/>
          <w:sz w:val="24"/>
          <w:szCs w:val="24"/>
        </w:rPr>
      </w:pPr>
    </w:p>
    <w:p w14:paraId="6EA7A5A4" w14:textId="77777777" w:rsidR="007802FC" w:rsidRPr="00121A9E" w:rsidRDefault="007802FC" w:rsidP="007802FC">
      <w:pPr>
        <w:numPr>
          <w:ilvl w:val="0"/>
          <w:numId w:val="11"/>
        </w:numPr>
        <w:tabs>
          <w:tab w:val="left" w:pos="740"/>
        </w:tabs>
        <w:spacing w:after="0" w:line="0" w:lineRule="atLeast"/>
        <w:ind w:left="74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Social reinforcement – praise</w:t>
      </w:r>
    </w:p>
    <w:p w14:paraId="30D7AA69" w14:textId="77777777" w:rsidR="007802FC" w:rsidRPr="00121A9E" w:rsidRDefault="007802FC" w:rsidP="007802FC">
      <w:pPr>
        <w:spacing w:line="131" w:lineRule="exact"/>
        <w:rPr>
          <w:rFonts w:asciiTheme="majorHAnsi" w:eastAsia="Arial" w:hAnsiTheme="majorHAnsi" w:cstheme="majorHAnsi"/>
          <w:sz w:val="24"/>
          <w:szCs w:val="24"/>
        </w:rPr>
      </w:pPr>
    </w:p>
    <w:p w14:paraId="56315AA2" w14:textId="77777777" w:rsidR="007802FC" w:rsidRPr="00121A9E" w:rsidRDefault="007802FC" w:rsidP="007802FC">
      <w:pPr>
        <w:numPr>
          <w:ilvl w:val="0"/>
          <w:numId w:val="11"/>
        </w:numPr>
        <w:tabs>
          <w:tab w:val="left" w:pos="740"/>
        </w:tabs>
        <w:spacing w:after="0" w:line="258" w:lineRule="auto"/>
        <w:ind w:left="74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Token rewards – classes may have a token reward system designed for their </w:t>
      </w:r>
      <w:proofErr w:type="gramStart"/>
      <w:r w:rsidRPr="00121A9E">
        <w:rPr>
          <w:rFonts w:asciiTheme="majorHAnsi" w:eastAsia="Arial" w:hAnsiTheme="majorHAnsi" w:cstheme="majorHAnsi"/>
          <w:sz w:val="24"/>
          <w:szCs w:val="24"/>
        </w:rPr>
        <w:t>particular group</w:t>
      </w:r>
      <w:proofErr w:type="gramEnd"/>
      <w:r w:rsidRPr="00121A9E">
        <w:rPr>
          <w:rFonts w:asciiTheme="majorHAnsi" w:eastAsia="Arial" w:hAnsiTheme="majorHAnsi" w:cstheme="majorHAnsi"/>
          <w:sz w:val="24"/>
          <w:szCs w:val="24"/>
        </w:rPr>
        <w:t>. The class team will decide on the types of rewards such as stickers/smiley faces/token.  The reward system may offer a group reward such as a chosen ‘out and about’ or special time in school.</w:t>
      </w:r>
    </w:p>
    <w:p w14:paraId="7196D064" w14:textId="77777777" w:rsidR="007802FC" w:rsidRPr="00121A9E" w:rsidRDefault="007802FC" w:rsidP="007802FC">
      <w:pPr>
        <w:spacing w:line="176" w:lineRule="exact"/>
        <w:rPr>
          <w:rFonts w:asciiTheme="majorHAnsi" w:eastAsia="Times New Roman" w:hAnsiTheme="majorHAnsi" w:cstheme="majorHAnsi"/>
          <w:sz w:val="24"/>
          <w:szCs w:val="24"/>
        </w:rPr>
      </w:pPr>
    </w:p>
    <w:p w14:paraId="554650BC" w14:textId="77777777" w:rsidR="007802FC" w:rsidRPr="00121A9E" w:rsidRDefault="007802FC" w:rsidP="007802FC">
      <w:pPr>
        <w:pStyle w:val="ListParagraph"/>
        <w:numPr>
          <w:ilvl w:val="0"/>
          <w:numId w:val="12"/>
        </w:numPr>
        <w:spacing w:line="276"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Competence rewards – Principal certificates, swimming certificates, sports certificates for achievement.</w:t>
      </w:r>
    </w:p>
    <w:p w14:paraId="34FF1C98" w14:textId="77777777" w:rsidR="007802FC" w:rsidRPr="00121A9E" w:rsidRDefault="007802FC" w:rsidP="007802FC">
      <w:pPr>
        <w:pStyle w:val="ListParagraph"/>
        <w:spacing w:line="276" w:lineRule="auto"/>
        <w:ind w:left="740"/>
        <w:jc w:val="both"/>
        <w:rPr>
          <w:rFonts w:asciiTheme="majorHAnsi" w:eastAsia="Arial" w:hAnsiTheme="majorHAnsi" w:cstheme="majorHAnsi"/>
          <w:sz w:val="24"/>
          <w:szCs w:val="24"/>
        </w:rPr>
      </w:pPr>
    </w:p>
    <w:p w14:paraId="2EF53EC1" w14:textId="77777777" w:rsidR="007802FC" w:rsidRPr="00121A9E" w:rsidRDefault="007802FC" w:rsidP="00701C16">
      <w:pPr>
        <w:pStyle w:val="ListParagraph"/>
        <w:numPr>
          <w:ilvl w:val="0"/>
          <w:numId w:val="12"/>
        </w:numPr>
        <w:spacing w:line="276" w:lineRule="auto"/>
        <w:jc w:val="both"/>
        <w:rPr>
          <w:rFonts w:asciiTheme="majorHAnsi" w:eastAsia="Arial" w:hAnsiTheme="majorHAnsi" w:cstheme="majorHAnsi"/>
          <w:i/>
          <w:sz w:val="24"/>
          <w:szCs w:val="24"/>
        </w:rPr>
      </w:pPr>
      <w:r w:rsidRPr="00121A9E">
        <w:rPr>
          <w:rFonts w:asciiTheme="majorHAnsi" w:eastAsia="Arial" w:hAnsiTheme="majorHAnsi" w:cstheme="majorHAnsi"/>
          <w:sz w:val="24"/>
          <w:szCs w:val="24"/>
        </w:rPr>
        <w:t xml:space="preserve">Academy Star of the Week and recognition that catches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being good - leading to a special mention in our phase assemblies on the topic: </w:t>
      </w:r>
      <w:r w:rsidRPr="00121A9E">
        <w:rPr>
          <w:rFonts w:asciiTheme="majorHAnsi" w:eastAsia="Arial" w:hAnsiTheme="majorHAnsi" w:cstheme="majorHAnsi"/>
          <w:i/>
          <w:sz w:val="24"/>
          <w:szCs w:val="24"/>
        </w:rPr>
        <w:t>“What Have You Done Today to Make You Feel Proud?”</w:t>
      </w:r>
    </w:p>
    <w:p w14:paraId="6D072C0D" w14:textId="77777777" w:rsidR="00701C16" w:rsidRPr="00121A9E" w:rsidRDefault="00701C16" w:rsidP="00701C16">
      <w:pPr>
        <w:spacing w:line="276" w:lineRule="auto"/>
        <w:jc w:val="both"/>
        <w:rPr>
          <w:rFonts w:asciiTheme="majorHAnsi" w:eastAsia="Arial" w:hAnsiTheme="majorHAnsi" w:cstheme="majorHAnsi"/>
          <w:i/>
          <w:sz w:val="24"/>
          <w:szCs w:val="24"/>
        </w:rPr>
      </w:pPr>
    </w:p>
    <w:p w14:paraId="63D12273" w14:textId="77777777" w:rsidR="00950DB8" w:rsidRPr="00121A9E" w:rsidRDefault="00950DB8" w:rsidP="00701C16">
      <w:pPr>
        <w:spacing w:line="276" w:lineRule="auto"/>
        <w:jc w:val="both"/>
        <w:rPr>
          <w:rFonts w:asciiTheme="majorHAnsi" w:eastAsia="Arial" w:hAnsiTheme="majorHAnsi" w:cstheme="majorHAnsi"/>
          <w:i/>
          <w:sz w:val="24"/>
          <w:szCs w:val="24"/>
        </w:rPr>
      </w:pPr>
    </w:p>
    <w:p w14:paraId="1382E3C6" w14:textId="77777777" w:rsidR="00950DB8" w:rsidRPr="00121A9E" w:rsidRDefault="00950DB8" w:rsidP="00701C16">
      <w:pPr>
        <w:spacing w:line="276" w:lineRule="auto"/>
        <w:jc w:val="both"/>
        <w:rPr>
          <w:rFonts w:asciiTheme="majorHAnsi" w:eastAsia="Arial" w:hAnsiTheme="majorHAnsi" w:cstheme="majorHAnsi"/>
          <w:i/>
          <w:sz w:val="24"/>
          <w:szCs w:val="24"/>
        </w:rPr>
      </w:pPr>
    </w:p>
    <w:p w14:paraId="17040247" w14:textId="77777777" w:rsidR="00950DB8" w:rsidRDefault="00950DB8" w:rsidP="00701C16">
      <w:pPr>
        <w:spacing w:line="276" w:lineRule="auto"/>
        <w:jc w:val="both"/>
        <w:rPr>
          <w:rFonts w:asciiTheme="majorHAnsi" w:eastAsia="Arial" w:hAnsiTheme="majorHAnsi" w:cstheme="majorHAnsi"/>
          <w:i/>
          <w:sz w:val="24"/>
          <w:szCs w:val="24"/>
        </w:rPr>
      </w:pPr>
    </w:p>
    <w:p w14:paraId="4C1611FE" w14:textId="77777777" w:rsidR="0047215D" w:rsidRPr="00121A9E" w:rsidRDefault="0047215D" w:rsidP="00701C16">
      <w:pPr>
        <w:spacing w:line="276" w:lineRule="auto"/>
        <w:jc w:val="both"/>
        <w:rPr>
          <w:rFonts w:asciiTheme="majorHAnsi" w:eastAsia="Arial" w:hAnsiTheme="majorHAnsi" w:cstheme="majorHAnsi"/>
          <w:i/>
          <w:sz w:val="24"/>
          <w:szCs w:val="24"/>
        </w:rPr>
      </w:pPr>
    </w:p>
    <w:p w14:paraId="0744E160" w14:textId="77777777" w:rsidR="00F56B34" w:rsidRPr="00121A9E" w:rsidRDefault="00F56B34" w:rsidP="00701C16">
      <w:pPr>
        <w:spacing w:line="0" w:lineRule="atLeast"/>
        <w:ind w:left="20"/>
        <w:rPr>
          <w:rFonts w:asciiTheme="majorHAnsi" w:eastAsia="Arial" w:hAnsiTheme="majorHAnsi" w:cstheme="majorHAnsi"/>
          <w:b/>
          <w:sz w:val="24"/>
          <w:szCs w:val="24"/>
          <w:u w:val="single"/>
        </w:rPr>
      </w:pPr>
    </w:p>
    <w:p w14:paraId="52E9E239" w14:textId="6E305D0B" w:rsidR="00701C16" w:rsidRPr="00121A9E" w:rsidRDefault="00701C16" w:rsidP="728A51B2">
      <w:pPr>
        <w:spacing w:line="0" w:lineRule="atLeast"/>
        <w:rPr>
          <w:rFonts w:asciiTheme="majorHAnsi" w:eastAsia="Arial" w:hAnsiTheme="majorHAnsi" w:cstheme="majorBidi"/>
          <w:b/>
          <w:bCs/>
          <w:sz w:val="24"/>
          <w:szCs w:val="24"/>
          <w:u w:val="single"/>
        </w:rPr>
      </w:pPr>
      <w:r w:rsidRPr="728A51B2">
        <w:rPr>
          <w:rFonts w:asciiTheme="majorHAnsi" w:eastAsia="Arial" w:hAnsiTheme="majorHAnsi" w:cstheme="majorBidi"/>
          <w:b/>
          <w:bCs/>
          <w:sz w:val="24"/>
          <w:szCs w:val="24"/>
          <w:u w:val="single"/>
        </w:rPr>
        <w:lastRenderedPageBreak/>
        <w:t>Sanctions</w:t>
      </w:r>
    </w:p>
    <w:p w14:paraId="4445663A" w14:textId="52FDBF31" w:rsidR="00701C16" w:rsidRPr="00121A9E" w:rsidRDefault="00701C16" w:rsidP="00701C16">
      <w:pPr>
        <w:spacing w:line="252" w:lineRule="auto"/>
        <w:ind w:left="2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All classes will establish group expectations for the STOP behaviours in line with the adapted 1, 2, 3 Magic programme. Children are encouraged to take responsibility </w:t>
      </w:r>
      <w:r w:rsidR="00CA430E" w:rsidRPr="00121A9E">
        <w:rPr>
          <w:rFonts w:asciiTheme="majorHAnsi" w:eastAsia="Arial" w:hAnsiTheme="majorHAnsi" w:cstheme="majorHAnsi"/>
          <w:sz w:val="24"/>
          <w:szCs w:val="24"/>
        </w:rPr>
        <w:t xml:space="preserve">for </w:t>
      </w:r>
      <w:r w:rsidR="00637533" w:rsidRPr="00121A9E">
        <w:rPr>
          <w:rFonts w:asciiTheme="majorHAnsi" w:eastAsia="Arial" w:hAnsiTheme="majorHAnsi" w:cstheme="majorHAnsi"/>
          <w:sz w:val="24"/>
          <w:szCs w:val="24"/>
        </w:rPr>
        <w:t>and understand</w:t>
      </w:r>
      <w:r w:rsidRPr="00121A9E">
        <w:rPr>
          <w:rFonts w:asciiTheme="majorHAnsi" w:eastAsia="Arial" w:hAnsiTheme="majorHAnsi" w:cstheme="majorHAnsi"/>
          <w:sz w:val="24"/>
          <w:szCs w:val="24"/>
        </w:rPr>
        <w:t xml:space="preserve"> their own emotions</w:t>
      </w:r>
      <w:r w:rsidR="00637533" w:rsidRPr="00121A9E">
        <w:rPr>
          <w:rFonts w:asciiTheme="majorHAnsi" w:eastAsia="Arial" w:hAnsiTheme="majorHAnsi" w:cstheme="majorHAnsi"/>
          <w:sz w:val="24"/>
          <w:szCs w:val="24"/>
        </w:rPr>
        <w:t xml:space="preserve"> and </w:t>
      </w:r>
      <w:proofErr w:type="gramStart"/>
      <w:r w:rsidR="00637533" w:rsidRPr="00121A9E">
        <w:rPr>
          <w:rFonts w:asciiTheme="majorHAnsi" w:eastAsia="Arial" w:hAnsiTheme="majorHAnsi" w:cstheme="majorHAnsi"/>
          <w:sz w:val="24"/>
          <w:szCs w:val="24"/>
        </w:rPr>
        <w:t>actions</w:t>
      </w:r>
      <w:r w:rsidRPr="00121A9E">
        <w:rPr>
          <w:rFonts w:asciiTheme="majorHAnsi" w:eastAsia="Arial" w:hAnsiTheme="majorHAnsi" w:cstheme="majorHAnsi"/>
          <w:sz w:val="24"/>
          <w:szCs w:val="24"/>
        </w:rPr>
        <w:t>;</w:t>
      </w:r>
      <w:proofErr w:type="gramEnd"/>
      <w:r w:rsidR="00CA430E" w:rsidRPr="00121A9E">
        <w:rPr>
          <w:rFonts w:asciiTheme="majorHAnsi" w:eastAsia="Arial" w:hAnsiTheme="majorHAnsi" w:cstheme="majorHAnsi"/>
          <w:sz w:val="24"/>
          <w:szCs w:val="24"/>
        </w:rPr>
        <w:t xml:space="preserve"> and how their actions impact others</w:t>
      </w:r>
      <w:r w:rsidR="00AF7460" w:rsidRPr="00121A9E">
        <w:rPr>
          <w:rFonts w:asciiTheme="majorHAnsi" w:eastAsia="Arial" w:hAnsiTheme="majorHAnsi" w:cstheme="majorHAnsi"/>
          <w:sz w:val="24"/>
          <w:szCs w:val="24"/>
        </w:rPr>
        <w:t>.</w:t>
      </w:r>
      <w:r w:rsidRPr="00121A9E">
        <w:rPr>
          <w:rFonts w:asciiTheme="majorHAnsi" w:eastAsia="Arial" w:hAnsiTheme="majorHAnsi" w:cstheme="majorHAnsi"/>
          <w:sz w:val="24"/>
          <w:szCs w:val="24"/>
        </w:rPr>
        <w:t xml:space="preserve"> </w:t>
      </w:r>
      <w:r w:rsidR="00AF7460" w:rsidRPr="00121A9E">
        <w:rPr>
          <w:rFonts w:asciiTheme="majorHAnsi" w:eastAsia="Arial" w:hAnsiTheme="majorHAnsi" w:cstheme="majorHAnsi"/>
          <w:sz w:val="24"/>
          <w:szCs w:val="24"/>
        </w:rPr>
        <w:t>W</w:t>
      </w:r>
      <w:r w:rsidRPr="00121A9E">
        <w:rPr>
          <w:rFonts w:asciiTheme="majorHAnsi" w:eastAsia="Arial" w:hAnsiTheme="majorHAnsi" w:cstheme="majorHAnsi"/>
          <w:sz w:val="24"/>
          <w:szCs w:val="24"/>
        </w:rPr>
        <w:t>ithin each class base there are a variety of structures to support the teaching, learning and implementation of this.</w:t>
      </w:r>
    </w:p>
    <w:p w14:paraId="716A67D8" w14:textId="70F99E69" w:rsidR="00701C16" w:rsidRPr="00121A9E" w:rsidRDefault="00701C16" w:rsidP="00701C16">
      <w:pPr>
        <w:spacing w:line="252" w:lineRule="auto"/>
        <w:ind w:left="2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However, sanctions as a method of discipline or changing behaviour with </w:t>
      </w:r>
      <w:r w:rsidR="00A765A4">
        <w:rPr>
          <w:rFonts w:asciiTheme="majorHAnsi" w:eastAsia="Arial" w:hAnsiTheme="majorHAnsi" w:cstheme="majorHAnsi"/>
          <w:sz w:val="24"/>
          <w:szCs w:val="24"/>
        </w:rPr>
        <w:t>A</w:t>
      </w:r>
      <w:r w:rsidRPr="00121A9E">
        <w:rPr>
          <w:rFonts w:asciiTheme="majorHAnsi" w:eastAsia="Arial" w:hAnsiTheme="majorHAnsi" w:cstheme="majorHAnsi"/>
          <w:sz w:val="24"/>
          <w:szCs w:val="24"/>
        </w:rPr>
        <w:t xml:space="preserve">utistic children are not generally considered successful unless alternative behaviours are encouraged and planned for carefully – to change a behaviour you must offer an alternative </w:t>
      </w:r>
      <w:proofErr w:type="gramStart"/>
      <w:r w:rsidRPr="00121A9E">
        <w:rPr>
          <w:rFonts w:asciiTheme="majorHAnsi" w:eastAsia="Arial" w:hAnsiTheme="majorHAnsi" w:cstheme="majorHAnsi"/>
          <w:sz w:val="24"/>
          <w:szCs w:val="24"/>
        </w:rPr>
        <w:t>behaviour</w:t>
      </w:r>
      <w:proofErr w:type="gramEnd"/>
      <w:r w:rsidRPr="00121A9E">
        <w:rPr>
          <w:rFonts w:asciiTheme="majorHAnsi" w:eastAsia="Arial" w:hAnsiTheme="majorHAnsi" w:cstheme="majorHAnsi"/>
          <w:sz w:val="24"/>
          <w:szCs w:val="24"/>
        </w:rPr>
        <w:t xml:space="preserve"> or the child may then create their own.</w:t>
      </w:r>
    </w:p>
    <w:p w14:paraId="32A51CF0" w14:textId="499A8BB3" w:rsidR="00CB3A23" w:rsidRDefault="00701C16" w:rsidP="00CB3A23">
      <w:pPr>
        <w:spacing w:line="0" w:lineRule="atLeast"/>
        <w:ind w:left="2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Social pressures may not be effective because of lack of social empathy and relatedness.  Consequences are not effective unless the child is able to make the connection between </w:t>
      </w:r>
      <w:r w:rsidR="00A05702">
        <w:rPr>
          <w:rFonts w:asciiTheme="majorHAnsi" w:eastAsia="Arial" w:hAnsiTheme="majorHAnsi" w:cstheme="majorHAnsi"/>
          <w:sz w:val="24"/>
          <w:szCs w:val="24"/>
        </w:rPr>
        <w:t>their behaviour</w:t>
      </w:r>
      <w:r w:rsidR="00CB3A23" w:rsidRPr="00121A9E">
        <w:rPr>
          <w:rFonts w:asciiTheme="majorHAnsi" w:eastAsia="Arial" w:hAnsiTheme="majorHAnsi" w:cstheme="majorHAnsi"/>
          <w:sz w:val="24"/>
          <w:szCs w:val="24"/>
        </w:rPr>
        <w:t xml:space="preserve"> and the consequence.</w:t>
      </w:r>
    </w:p>
    <w:p w14:paraId="76041F13" w14:textId="122F53A2" w:rsidR="00A05702" w:rsidRPr="00121A9E" w:rsidRDefault="00A05702" w:rsidP="00CB3A23">
      <w:pPr>
        <w:spacing w:line="0" w:lineRule="atLeast"/>
        <w:ind w:left="20"/>
        <w:rPr>
          <w:rFonts w:asciiTheme="majorHAnsi" w:eastAsia="Arial" w:hAnsiTheme="majorHAnsi" w:cstheme="majorHAnsi"/>
          <w:sz w:val="24"/>
          <w:szCs w:val="24"/>
        </w:rPr>
      </w:pPr>
      <w:r>
        <w:rPr>
          <w:rFonts w:asciiTheme="majorHAnsi" w:eastAsia="Arial" w:hAnsiTheme="majorHAnsi" w:cstheme="majorHAnsi"/>
          <w:sz w:val="24"/>
          <w:szCs w:val="24"/>
        </w:rPr>
        <w:t xml:space="preserve">There may, at times be natural consequences applied that will help the student understand the consequences of their actions for </w:t>
      </w:r>
      <w:proofErr w:type="gramStart"/>
      <w:r>
        <w:rPr>
          <w:rFonts w:asciiTheme="majorHAnsi" w:eastAsia="Arial" w:hAnsiTheme="majorHAnsi" w:cstheme="majorHAnsi"/>
          <w:sz w:val="24"/>
          <w:szCs w:val="24"/>
        </w:rPr>
        <w:t>example;</w:t>
      </w:r>
      <w:proofErr w:type="gramEnd"/>
      <w:r>
        <w:rPr>
          <w:rFonts w:asciiTheme="majorHAnsi" w:eastAsia="Arial" w:hAnsiTheme="majorHAnsi" w:cstheme="majorHAnsi"/>
          <w:sz w:val="24"/>
          <w:szCs w:val="24"/>
        </w:rPr>
        <w:t xml:space="preserve"> </w:t>
      </w:r>
      <w:r w:rsidR="003D7739">
        <w:rPr>
          <w:rFonts w:asciiTheme="majorHAnsi" w:eastAsia="Arial" w:hAnsiTheme="majorHAnsi" w:cstheme="majorHAnsi"/>
          <w:sz w:val="24"/>
          <w:szCs w:val="24"/>
        </w:rPr>
        <w:t xml:space="preserve">they empty boxes on the floor, they pick it up or help pick it up or they break an </w:t>
      </w:r>
      <w:r w:rsidR="00B72C9D">
        <w:rPr>
          <w:rFonts w:asciiTheme="majorHAnsi" w:eastAsia="Arial" w:hAnsiTheme="majorHAnsi" w:cstheme="majorHAnsi"/>
          <w:sz w:val="24"/>
          <w:szCs w:val="24"/>
        </w:rPr>
        <w:t>iPad</w:t>
      </w:r>
      <w:r w:rsidR="003D7739">
        <w:rPr>
          <w:rFonts w:asciiTheme="majorHAnsi" w:eastAsia="Arial" w:hAnsiTheme="majorHAnsi" w:cstheme="majorHAnsi"/>
          <w:sz w:val="24"/>
          <w:szCs w:val="24"/>
        </w:rPr>
        <w:t xml:space="preserve">, they cannot use it again as it is broken. </w:t>
      </w:r>
    </w:p>
    <w:p w14:paraId="48A21919" w14:textId="77777777" w:rsidR="00CB3A23" w:rsidRPr="00121A9E" w:rsidRDefault="00CB3A23" w:rsidP="00CB3A23">
      <w:pPr>
        <w:spacing w:line="0" w:lineRule="atLeast"/>
        <w:ind w:left="20"/>
        <w:rPr>
          <w:rFonts w:asciiTheme="majorHAnsi" w:eastAsia="Arial" w:hAnsiTheme="majorHAnsi" w:cstheme="majorHAnsi"/>
          <w:sz w:val="24"/>
          <w:szCs w:val="24"/>
        </w:rPr>
      </w:pPr>
    </w:p>
    <w:p w14:paraId="1A78893D"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2D0BE7C9"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581927A6"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6A65F1A9"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40A489EF"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2328C3AD"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692C1686"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6814C4A2"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4936D8FB"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1D8E7418"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483DBA67"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3AB9A518"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25539C5F"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60470A95"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2FBEEF8B"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386A2A3A"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27EA0C29"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57C1B736"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01B955EC"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3608624B"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4171476E"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4D8D95F8"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004BE73D" w14:textId="77777777" w:rsidR="00A270C3" w:rsidRPr="00121A9E" w:rsidRDefault="00A270C3" w:rsidP="00CB3A23">
      <w:pPr>
        <w:spacing w:line="0" w:lineRule="atLeast"/>
        <w:rPr>
          <w:rFonts w:asciiTheme="majorHAnsi" w:eastAsia="Arial" w:hAnsiTheme="majorHAnsi" w:cstheme="majorHAnsi"/>
          <w:b/>
          <w:sz w:val="24"/>
          <w:szCs w:val="24"/>
          <w:u w:val="single"/>
        </w:rPr>
      </w:pPr>
    </w:p>
    <w:p w14:paraId="5FD9464F" w14:textId="6AC0F2BF" w:rsidR="00CB3A23" w:rsidRPr="00121A9E" w:rsidRDefault="00CB3A23" w:rsidP="00CB3A23">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 xml:space="preserve">Calming Areas </w:t>
      </w:r>
    </w:p>
    <w:p w14:paraId="099B43EC" w14:textId="77777777" w:rsidR="00CB3A23" w:rsidRPr="00121A9E" w:rsidRDefault="00CB3A23" w:rsidP="00CB3A23">
      <w:pPr>
        <w:spacing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academy has designated areas for use by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to support them in regulating their behaviours.  These include:</w:t>
      </w:r>
    </w:p>
    <w:p w14:paraId="1D50EAA8" w14:textId="77777777" w:rsidR="00CB3A23" w:rsidRPr="00121A9E" w:rsidRDefault="00CB3A23" w:rsidP="00CB3A23">
      <w:pPr>
        <w:numPr>
          <w:ilvl w:val="0"/>
          <w:numId w:val="13"/>
        </w:numPr>
        <w:spacing w:after="0"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Work bays </w:t>
      </w:r>
    </w:p>
    <w:p w14:paraId="57B2EC7E" w14:textId="77777777" w:rsidR="00CB3A23" w:rsidRPr="00121A9E" w:rsidRDefault="00CB3A23" w:rsidP="00CB3A23">
      <w:pPr>
        <w:numPr>
          <w:ilvl w:val="0"/>
          <w:numId w:val="13"/>
        </w:numPr>
        <w:spacing w:after="0"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Waiting chairs</w:t>
      </w:r>
    </w:p>
    <w:p w14:paraId="799A4BD3" w14:textId="6320BAEB" w:rsidR="00CB3A23" w:rsidRPr="00121A9E" w:rsidRDefault="00CB3A23" w:rsidP="00CB3A23">
      <w:pPr>
        <w:numPr>
          <w:ilvl w:val="0"/>
          <w:numId w:val="13"/>
        </w:numPr>
        <w:spacing w:after="0"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Time away from the group on another table/in another </w:t>
      </w:r>
      <w:r w:rsidR="00CB7F84" w:rsidRPr="00121A9E">
        <w:rPr>
          <w:rFonts w:asciiTheme="majorHAnsi" w:eastAsia="Arial" w:hAnsiTheme="majorHAnsi" w:cstheme="majorHAnsi"/>
          <w:sz w:val="24"/>
          <w:szCs w:val="24"/>
        </w:rPr>
        <w:t xml:space="preserve">agreed </w:t>
      </w:r>
      <w:r w:rsidRPr="00121A9E">
        <w:rPr>
          <w:rFonts w:asciiTheme="majorHAnsi" w:eastAsia="Arial" w:hAnsiTheme="majorHAnsi" w:cstheme="majorHAnsi"/>
          <w:sz w:val="24"/>
          <w:szCs w:val="24"/>
        </w:rPr>
        <w:t>area</w:t>
      </w:r>
    </w:p>
    <w:p w14:paraId="3ACF687E" w14:textId="727400BC" w:rsidR="00CB3A23" w:rsidRPr="00121A9E" w:rsidRDefault="00CB3A23" w:rsidP="00CB3A23">
      <w:pPr>
        <w:numPr>
          <w:ilvl w:val="0"/>
          <w:numId w:val="13"/>
        </w:numPr>
        <w:spacing w:after="0" w:line="252" w:lineRule="auto"/>
        <w:jc w:val="both"/>
        <w:rPr>
          <w:rFonts w:asciiTheme="majorHAnsi" w:eastAsia="Arial" w:hAnsiTheme="majorHAnsi" w:cstheme="majorHAnsi"/>
          <w:sz w:val="24"/>
          <w:szCs w:val="24"/>
        </w:rPr>
      </w:pPr>
      <w:r w:rsidRPr="728A51B2">
        <w:rPr>
          <w:rFonts w:asciiTheme="majorHAnsi" w:eastAsia="Arial" w:hAnsiTheme="majorHAnsi" w:cstheme="majorBidi"/>
          <w:sz w:val="24"/>
          <w:szCs w:val="24"/>
        </w:rPr>
        <w:t xml:space="preserve">Calm rooms/Time alone areas – these are for safe calming down when 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’s behaviour has reached a point where they can no longer remain in the classroom/work area </w:t>
      </w:r>
      <w:proofErr w:type="gramStart"/>
      <w:r w:rsidRPr="728A51B2">
        <w:rPr>
          <w:rFonts w:asciiTheme="majorHAnsi" w:eastAsia="Arial" w:hAnsiTheme="majorHAnsi" w:cstheme="majorBidi"/>
          <w:sz w:val="24"/>
          <w:szCs w:val="24"/>
        </w:rPr>
        <w:t>safely</w:t>
      </w:r>
      <w:proofErr w:type="gramEnd"/>
      <w:r w:rsidR="00C4320E">
        <w:rPr>
          <w:rFonts w:asciiTheme="majorHAnsi" w:eastAsia="Arial" w:hAnsiTheme="majorHAnsi" w:cstheme="majorBidi"/>
          <w:sz w:val="24"/>
          <w:szCs w:val="24"/>
        </w:rPr>
        <w:t xml:space="preserve"> but they are able to make the safe choice to be away from others. </w:t>
      </w:r>
    </w:p>
    <w:p w14:paraId="731FFA0C" w14:textId="101F6530" w:rsidR="7BC03A7B" w:rsidRDefault="7BC03A7B" w:rsidP="728A51B2">
      <w:pPr>
        <w:numPr>
          <w:ilvl w:val="0"/>
          <w:numId w:val="13"/>
        </w:numPr>
        <w:spacing w:after="0" w:line="252"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The field/courtyard</w:t>
      </w:r>
    </w:p>
    <w:p w14:paraId="6BD18F9B" w14:textId="77777777" w:rsidR="00CB3A23" w:rsidRPr="00121A9E" w:rsidRDefault="00CB3A23" w:rsidP="00CB3A23">
      <w:pPr>
        <w:spacing w:line="252" w:lineRule="auto"/>
        <w:jc w:val="both"/>
        <w:rPr>
          <w:rFonts w:asciiTheme="majorHAnsi" w:eastAsia="Arial" w:hAnsiTheme="majorHAnsi" w:cstheme="majorHAnsi"/>
          <w:sz w:val="24"/>
          <w:szCs w:val="24"/>
        </w:rPr>
      </w:pPr>
    </w:p>
    <w:p w14:paraId="3E3B2AF6" w14:textId="45EE1AF3" w:rsidR="00CB3A23" w:rsidRPr="00121A9E" w:rsidRDefault="003B02FC" w:rsidP="00CB3A23">
      <w:pPr>
        <w:spacing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Students</w:t>
      </w:r>
      <w:r w:rsidR="00CB3A23" w:rsidRPr="00121A9E">
        <w:rPr>
          <w:rFonts w:asciiTheme="majorHAnsi" w:eastAsia="Arial" w:hAnsiTheme="majorHAnsi" w:cstheme="majorHAnsi"/>
          <w:sz w:val="24"/>
          <w:szCs w:val="24"/>
        </w:rPr>
        <w:t xml:space="preserve"> are taught to recognise their rising anxiety levels and encouraged to take themselves to a calming down area. If they are unable to achieve this themselves it may, on occasion, be necessary to physically remove them </w:t>
      </w:r>
      <w:r w:rsidR="00CB7F84" w:rsidRPr="00121A9E">
        <w:rPr>
          <w:rFonts w:asciiTheme="majorHAnsi" w:eastAsia="Arial" w:hAnsiTheme="majorHAnsi" w:cstheme="majorHAnsi"/>
          <w:sz w:val="24"/>
          <w:szCs w:val="24"/>
        </w:rPr>
        <w:t xml:space="preserve">from the situation to calm down. </w:t>
      </w:r>
      <w:r w:rsidR="00CB3A23" w:rsidRPr="00121A9E">
        <w:rPr>
          <w:rFonts w:asciiTheme="majorHAnsi" w:eastAsia="Arial" w:hAnsiTheme="majorHAnsi" w:cstheme="majorHAnsi"/>
          <w:sz w:val="24"/>
          <w:szCs w:val="24"/>
        </w:rPr>
        <w:t>A record is kept of all time spent in time-alone area</w:t>
      </w:r>
      <w:r w:rsidR="009E2D3B" w:rsidRPr="00121A9E">
        <w:rPr>
          <w:rFonts w:asciiTheme="majorHAnsi" w:eastAsia="Arial" w:hAnsiTheme="majorHAnsi" w:cstheme="majorHAnsi"/>
          <w:sz w:val="24"/>
          <w:szCs w:val="24"/>
        </w:rPr>
        <w:t xml:space="preserve"> when they are unable to join the class and access their learning. </w:t>
      </w:r>
    </w:p>
    <w:p w14:paraId="238601FE" w14:textId="77777777" w:rsidR="00CB3A23" w:rsidRPr="00121A9E" w:rsidRDefault="00CB3A23" w:rsidP="00CB3A23">
      <w:pPr>
        <w:spacing w:line="0" w:lineRule="atLeast"/>
        <w:rPr>
          <w:rFonts w:asciiTheme="majorHAnsi" w:eastAsia="Arial" w:hAnsiTheme="majorHAnsi" w:cstheme="majorHAnsi"/>
          <w:sz w:val="24"/>
          <w:szCs w:val="24"/>
        </w:rPr>
      </w:pPr>
    </w:p>
    <w:p w14:paraId="2DE9DD56" w14:textId="77777777" w:rsidR="00774F10" w:rsidRPr="00121A9E" w:rsidRDefault="00774F10" w:rsidP="00CB3A23">
      <w:pPr>
        <w:spacing w:line="0" w:lineRule="atLeast"/>
        <w:rPr>
          <w:rFonts w:asciiTheme="majorHAnsi" w:eastAsia="Arial" w:hAnsiTheme="majorHAnsi" w:cstheme="majorHAnsi"/>
          <w:sz w:val="24"/>
          <w:szCs w:val="24"/>
        </w:rPr>
      </w:pPr>
    </w:p>
    <w:p w14:paraId="5B6D7A40" w14:textId="77777777" w:rsidR="00774F10" w:rsidRPr="00121A9E" w:rsidRDefault="00774F10" w:rsidP="00CB3A23">
      <w:pPr>
        <w:spacing w:line="0" w:lineRule="atLeast"/>
        <w:rPr>
          <w:rFonts w:asciiTheme="majorHAnsi" w:eastAsia="Arial" w:hAnsiTheme="majorHAnsi" w:cstheme="majorHAnsi"/>
          <w:sz w:val="24"/>
          <w:szCs w:val="24"/>
        </w:rPr>
      </w:pPr>
    </w:p>
    <w:p w14:paraId="6B430129" w14:textId="77777777" w:rsidR="00774F10" w:rsidRPr="00121A9E" w:rsidRDefault="00774F10" w:rsidP="00CB3A23">
      <w:pPr>
        <w:spacing w:line="0" w:lineRule="atLeast"/>
        <w:rPr>
          <w:rFonts w:asciiTheme="majorHAnsi" w:eastAsia="Arial" w:hAnsiTheme="majorHAnsi" w:cstheme="majorHAnsi"/>
          <w:sz w:val="24"/>
          <w:szCs w:val="24"/>
        </w:rPr>
      </w:pPr>
    </w:p>
    <w:p w14:paraId="3401ABAE" w14:textId="77777777" w:rsidR="00774F10" w:rsidRPr="00121A9E" w:rsidRDefault="00774F10" w:rsidP="00CB3A23">
      <w:pPr>
        <w:spacing w:line="0" w:lineRule="atLeast"/>
        <w:rPr>
          <w:rFonts w:asciiTheme="majorHAnsi" w:eastAsia="Arial" w:hAnsiTheme="majorHAnsi" w:cstheme="majorHAnsi"/>
          <w:sz w:val="24"/>
          <w:szCs w:val="24"/>
        </w:rPr>
      </w:pPr>
    </w:p>
    <w:p w14:paraId="61CD247A" w14:textId="77777777" w:rsidR="00774F10" w:rsidRPr="00121A9E" w:rsidRDefault="00774F10" w:rsidP="00CB3A23">
      <w:pPr>
        <w:spacing w:line="0" w:lineRule="atLeast"/>
        <w:rPr>
          <w:rFonts w:asciiTheme="majorHAnsi" w:eastAsia="Arial" w:hAnsiTheme="majorHAnsi" w:cstheme="majorHAnsi"/>
          <w:sz w:val="24"/>
          <w:szCs w:val="24"/>
        </w:rPr>
      </w:pPr>
    </w:p>
    <w:p w14:paraId="2DD73749" w14:textId="77777777" w:rsidR="00774F10" w:rsidRPr="00121A9E" w:rsidRDefault="00774F10" w:rsidP="00CB3A23">
      <w:pPr>
        <w:spacing w:line="0" w:lineRule="atLeast"/>
        <w:rPr>
          <w:rFonts w:asciiTheme="majorHAnsi" w:eastAsia="Arial" w:hAnsiTheme="majorHAnsi" w:cstheme="majorHAnsi"/>
          <w:sz w:val="24"/>
          <w:szCs w:val="24"/>
        </w:rPr>
      </w:pPr>
    </w:p>
    <w:p w14:paraId="60F7BE24" w14:textId="77777777" w:rsidR="00774F10" w:rsidRPr="00121A9E" w:rsidRDefault="00774F10" w:rsidP="00CB3A23">
      <w:pPr>
        <w:spacing w:line="0" w:lineRule="atLeast"/>
        <w:rPr>
          <w:rFonts w:asciiTheme="majorHAnsi" w:eastAsia="Arial" w:hAnsiTheme="majorHAnsi" w:cstheme="majorHAnsi"/>
          <w:sz w:val="24"/>
          <w:szCs w:val="24"/>
        </w:rPr>
      </w:pPr>
    </w:p>
    <w:p w14:paraId="7507B7EC" w14:textId="77777777" w:rsidR="00774F10" w:rsidRPr="00121A9E" w:rsidRDefault="00774F10" w:rsidP="00CB3A23">
      <w:pPr>
        <w:spacing w:line="0" w:lineRule="atLeast"/>
        <w:rPr>
          <w:rFonts w:asciiTheme="majorHAnsi" w:eastAsia="Arial" w:hAnsiTheme="majorHAnsi" w:cstheme="majorHAnsi"/>
          <w:sz w:val="24"/>
          <w:szCs w:val="24"/>
        </w:rPr>
      </w:pPr>
    </w:p>
    <w:p w14:paraId="48A31662" w14:textId="77777777" w:rsidR="00774F10" w:rsidRPr="00121A9E" w:rsidRDefault="00774F10" w:rsidP="00CB3A23">
      <w:pPr>
        <w:spacing w:line="0" w:lineRule="atLeast"/>
        <w:rPr>
          <w:rFonts w:asciiTheme="majorHAnsi" w:eastAsia="Arial" w:hAnsiTheme="majorHAnsi" w:cstheme="majorHAnsi"/>
          <w:sz w:val="24"/>
          <w:szCs w:val="24"/>
        </w:rPr>
      </w:pPr>
    </w:p>
    <w:p w14:paraId="656558B6" w14:textId="77777777" w:rsidR="00774F10" w:rsidRPr="00121A9E" w:rsidRDefault="00774F10" w:rsidP="00CB3A23">
      <w:pPr>
        <w:spacing w:line="0" w:lineRule="atLeast"/>
        <w:rPr>
          <w:rFonts w:asciiTheme="majorHAnsi" w:eastAsia="Arial" w:hAnsiTheme="majorHAnsi" w:cstheme="majorHAnsi"/>
          <w:sz w:val="24"/>
          <w:szCs w:val="24"/>
        </w:rPr>
      </w:pPr>
    </w:p>
    <w:p w14:paraId="050B369E" w14:textId="77777777" w:rsidR="00774F10" w:rsidRPr="00121A9E" w:rsidRDefault="00774F10" w:rsidP="00CB3A23">
      <w:pPr>
        <w:spacing w:line="0" w:lineRule="atLeast"/>
        <w:rPr>
          <w:rFonts w:asciiTheme="majorHAnsi" w:eastAsia="Arial" w:hAnsiTheme="majorHAnsi" w:cstheme="majorHAnsi"/>
          <w:sz w:val="24"/>
          <w:szCs w:val="24"/>
        </w:rPr>
      </w:pPr>
    </w:p>
    <w:p w14:paraId="651F9FBC" w14:textId="77777777" w:rsidR="00774F10" w:rsidRPr="00121A9E" w:rsidRDefault="00774F10" w:rsidP="00CB3A23">
      <w:pPr>
        <w:spacing w:line="0" w:lineRule="atLeast"/>
        <w:rPr>
          <w:rFonts w:asciiTheme="majorHAnsi" w:eastAsia="Arial" w:hAnsiTheme="majorHAnsi" w:cstheme="majorHAnsi"/>
          <w:sz w:val="24"/>
          <w:szCs w:val="24"/>
        </w:rPr>
      </w:pPr>
    </w:p>
    <w:p w14:paraId="7089C492" w14:textId="77777777" w:rsidR="00774F10" w:rsidRPr="00121A9E" w:rsidRDefault="00774F10" w:rsidP="00CB3A23">
      <w:pPr>
        <w:spacing w:line="0" w:lineRule="atLeast"/>
        <w:rPr>
          <w:rFonts w:asciiTheme="majorHAnsi" w:eastAsia="Arial" w:hAnsiTheme="majorHAnsi" w:cstheme="majorHAnsi"/>
          <w:sz w:val="24"/>
          <w:szCs w:val="24"/>
        </w:rPr>
      </w:pPr>
    </w:p>
    <w:p w14:paraId="72293BB7" w14:textId="77777777" w:rsidR="00774F10" w:rsidRPr="00121A9E" w:rsidRDefault="00774F10" w:rsidP="00CB3A23">
      <w:pPr>
        <w:spacing w:line="0" w:lineRule="atLeast"/>
        <w:rPr>
          <w:rFonts w:asciiTheme="majorHAnsi" w:eastAsia="Arial" w:hAnsiTheme="majorHAnsi" w:cstheme="majorHAnsi"/>
          <w:sz w:val="24"/>
          <w:szCs w:val="24"/>
        </w:rPr>
      </w:pPr>
    </w:p>
    <w:p w14:paraId="10202215" w14:textId="77777777" w:rsidR="00774F10" w:rsidRPr="00121A9E" w:rsidRDefault="00774F10" w:rsidP="00CB3A23">
      <w:pPr>
        <w:spacing w:line="0" w:lineRule="atLeast"/>
        <w:rPr>
          <w:rFonts w:asciiTheme="majorHAnsi" w:eastAsia="Arial" w:hAnsiTheme="majorHAnsi" w:cstheme="majorHAnsi"/>
          <w:sz w:val="24"/>
          <w:szCs w:val="24"/>
        </w:rPr>
      </w:pPr>
    </w:p>
    <w:p w14:paraId="0DE6DBBF" w14:textId="77777777" w:rsidR="00774F10" w:rsidRPr="00121A9E" w:rsidRDefault="00774F10" w:rsidP="00CB3A23">
      <w:pPr>
        <w:spacing w:line="0" w:lineRule="atLeast"/>
        <w:rPr>
          <w:rFonts w:asciiTheme="majorHAnsi" w:eastAsia="Arial" w:hAnsiTheme="majorHAnsi" w:cstheme="majorHAnsi"/>
          <w:sz w:val="24"/>
          <w:szCs w:val="24"/>
        </w:rPr>
      </w:pPr>
    </w:p>
    <w:p w14:paraId="5B2B02FF" w14:textId="77777777" w:rsidR="00774F10" w:rsidRPr="00121A9E" w:rsidRDefault="00774F10" w:rsidP="00CB3A23">
      <w:pPr>
        <w:spacing w:line="0" w:lineRule="atLeast"/>
        <w:rPr>
          <w:rFonts w:asciiTheme="majorHAnsi" w:eastAsia="Arial" w:hAnsiTheme="majorHAnsi" w:cstheme="majorHAnsi"/>
          <w:sz w:val="24"/>
          <w:szCs w:val="24"/>
        </w:rPr>
      </w:pPr>
    </w:p>
    <w:p w14:paraId="686C4C66" w14:textId="77777777" w:rsidR="00774F10" w:rsidRPr="00121A9E" w:rsidRDefault="00774F10" w:rsidP="00CB3A23">
      <w:pPr>
        <w:spacing w:line="0" w:lineRule="atLeast"/>
        <w:rPr>
          <w:rFonts w:asciiTheme="majorHAnsi" w:eastAsia="Arial" w:hAnsiTheme="majorHAnsi" w:cstheme="majorHAnsi"/>
          <w:sz w:val="24"/>
          <w:szCs w:val="24"/>
        </w:rPr>
      </w:pPr>
    </w:p>
    <w:p w14:paraId="5DF9D1DE" w14:textId="77777777" w:rsidR="00A270C3" w:rsidRPr="00121A9E" w:rsidRDefault="00A270C3" w:rsidP="00CB3A23">
      <w:pPr>
        <w:spacing w:line="0" w:lineRule="atLeast"/>
        <w:rPr>
          <w:rFonts w:asciiTheme="majorHAnsi" w:eastAsia="Arial" w:hAnsiTheme="majorHAnsi" w:cstheme="majorHAnsi"/>
          <w:sz w:val="24"/>
          <w:szCs w:val="24"/>
        </w:rPr>
      </w:pPr>
    </w:p>
    <w:p w14:paraId="7CEE733F" w14:textId="77777777" w:rsidR="00A270C3" w:rsidRPr="00121A9E" w:rsidRDefault="00A270C3" w:rsidP="00CB3A23">
      <w:pPr>
        <w:spacing w:line="0" w:lineRule="atLeast"/>
        <w:rPr>
          <w:rFonts w:asciiTheme="majorHAnsi" w:eastAsia="Arial" w:hAnsiTheme="majorHAnsi" w:cstheme="majorHAnsi"/>
          <w:sz w:val="24"/>
          <w:szCs w:val="24"/>
        </w:rPr>
      </w:pPr>
    </w:p>
    <w:p w14:paraId="3833440C" w14:textId="77777777" w:rsidR="00A270C3" w:rsidRPr="00121A9E" w:rsidRDefault="00A270C3" w:rsidP="00CB3A23">
      <w:pPr>
        <w:spacing w:line="0" w:lineRule="atLeast"/>
        <w:rPr>
          <w:rFonts w:asciiTheme="majorHAnsi" w:eastAsia="Arial" w:hAnsiTheme="majorHAnsi" w:cstheme="majorHAnsi"/>
          <w:sz w:val="24"/>
          <w:szCs w:val="24"/>
        </w:rPr>
      </w:pPr>
    </w:p>
    <w:p w14:paraId="5295FBA7" w14:textId="77777777" w:rsidR="00A270C3" w:rsidRPr="00121A9E" w:rsidRDefault="00A270C3" w:rsidP="728A51B2">
      <w:pPr>
        <w:spacing w:line="0" w:lineRule="atLeast"/>
        <w:rPr>
          <w:rFonts w:asciiTheme="majorHAnsi" w:eastAsia="Arial" w:hAnsiTheme="majorHAnsi" w:cstheme="majorBidi"/>
          <w:sz w:val="24"/>
          <w:szCs w:val="24"/>
        </w:rPr>
      </w:pPr>
    </w:p>
    <w:p w14:paraId="0F3CABC7" w14:textId="0382F18B" w:rsidR="00CB3A23" w:rsidRPr="00121A9E" w:rsidRDefault="00BE2E85" w:rsidP="00CB3A23">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Getting the Most from Schedules as a Tool to Managing B</w:t>
      </w:r>
      <w:r w:rsidR="00CB3A23" w:rsidRPr="00121A9E">
        <w:rPr>
          <w:rFonts w:asciiTheme="majorHAnsi" w:eastAsia="Arial" w:hAnsiTheme="majorHAnsi" w:cstheme="majorHAnsi"/>
          <w:b/>
          <w:sz w:val="24"/>
          <w:szCs w:val="24"/>
          <w:u w:val="single"/>
        </w:rPr>
        <w:t>ehaviour</w:t>
      </w:r>
    </w:p>
    <w:p w14:paraId="726D9534" w14:textId="77777777" w:rsidR="00CB3A23" w:rsidRPr="00121A9E" w:rsidRDefault="00CB3A23" w:rsidP="00CB3A23">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Tasks and activities should </w:t>
      </w:r>
      <w:r w:rsidRPr="00121A9E">
        <w:rPr>
          <w:rFonts w:asciiTheme="majorHAnsi" w:eastAsia="Arial" w:hAnsiTheme="majorHAnsi" w:cstheme="majorHAnsi"/>
          <w:b/>
          <w:sz w:val="24"/>
          <w:szCs w:val="24"/>
        </w:rPr>
        <w:t>MOTIVATE</w:t>
      </w:r>
      <w:r w:rsidRPr="00121A9E">
        <w:rPr>
          <w:rFonts w:asciiTheme="majorHAnsi" w:eastAsia="Arial" w:hAnsiTheme="majorHAnsi" w:cstheme="majorHAnsi"/>
          <w:sz w:val="24"/>
          <w:szCs w:val="24"/>
        </w:rPr>
        <w:t xml:space="preserve"> - therefore:</w:t>
      </w:r>
    </w:p>
    <w:p w14:paraId="241753AC" w14:textId="77777777" w:rsidR="00CB3A23" w:rsidRPr="00121A9E" w:rsidRDefault="00CB3A23" w:rsidP="00CB3A23">
      <w:pPr>
        <w:numPr>
          <w:ilvl w:val="0"/>
          <w:numId w:val="14"/>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We work from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strengths and interests.</w:t>
      </w:r>
    </w:p>
    <w:p w14:paraId="5B08B5D1" w14:textId="77777777" w:rsidR="00CB3A23" w:rsidRPr="00121A9E" w:rsidRDefault="00CB3A23" w:rsidP="00CB3A23">
      <w:pPr>
        <w:spacing w:line="92" w:lineRule="exact"/>
        <w:rPr>
          <w:rFonts w:asciiTheme="majorHAnsi" w:eastAsia="Arial" w:hAnsiTheme="majorHAnsi" w:cstheme="majorHAnsi"/>
          <w:sz w:val="24"/>
          <w:szCs w:val="24"/>
        </w:rPr>
      </w:pPr>
    </w:p>
    <w:p w14:paraId="5CBFD84E" w14:textId="77777777" w:rsidR="00CB3A23" w:rsidRPr="00121A9E" w:rsidRDefault="00CB3A23" w:rsidP="00CB3A23">
      <w:pPr>
        <w:numPr>
          <w:ilvl w:val="0"/>
          <w:numId w:val="14"/>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We focus on emerging and mastered skills.</w:t>
      </w:r>
    </w:p>
    <w:p w14:paraId="16DEB4AB" w14:textId="77777777" w:rsidR="00CB3A23" w:rsidRPr="00121A9E" w:rsidRDefault="00CB3A23" w:rsidP="00CB3A23">
      <w:pPr>
        <w:spacing w:line="92" w:lineRule="exact"/>
        <w:rPr>
          <w:rFonts w:asciiTheme="majorHAnsi" w:eastAsia="Arial" w:hAnsiTheme="majorHAnsi" w:cstheme="majorHAnsi"/>
          <w:sz w:val="24"/>
          <w:szCs w:val="24"/>
        </w:rPr>
      </w:pPr>
    </w:p>
    <w:p w14:paraId="070B1D44" w14:textId="77777777" w:rsidR="00CB3A23" w:rsidRPr="00121A9E" w:rsidRDefault="00CB3A23" w:rsidP="00CB3A23">
      <w:pPr>
        <w:numPr>
          <w:ilvl w:val="0"/>
          <w:numId w:val="14"/>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Skills are taught on a 1:1 basis, before being used independently.</w:t>
      </w:r>
    </w:p>
    <w:p w14:paraId="0AD9C6F4" w14:textId="77777777" w:rsidR="00CB3A23" w:rsidRPr="00121A9E" w:rsidRDefault="00CB3A23" w:rsidP="00CB3A23">
      <w:pPr>
        <w:spacing w:line="90" w:lineRule="exact"/>
        <w:rPr>
          <w:rFonts w:asciiTheme="majorHAnsi" w:eastAsia="Arial" w:hAnsiTheme="majorHAnsi" w:cstheme="majorHAnsi"/>
          <w:sz w:val="24"/>
          <w:szCs w:val="24"/>
        </w:rPr>
      </w:pPr>
    </w:p>
    <w:p w14:paraId="5C79C296" w14:textId="77777777" w:rsidR="00CB3A23" w:rsidRPr="00121A9E" w:rsidRDefault="00CB3A23" w:rsidP="00CB3A23">
      <w:pPr>
        <w:numPr>
          <w:ilvl w:val="0"/>
          <w:numId w:val="14"/>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Activities are visually structured and taught by passive observation.</w:t>
      </w:r>
    </w:p>
    <w:p w14:paraId="4B1F511A" w14:textId="77777777" w:rsidR="00CB3A23" w:rsidRPr="00121A9E" w:rsidRDefault="00CB3A23" w:rsidP="00CB3A23">
      <w:pPr>
        <w:spacing w:line="92" w:lineRule="exact"/>
        <w:rPr>
          <w:rFonts w:asciiTheme="majorHAnsi" w:eastAsia="Arial" w:hAnsiTheme="majorHAnsi" w:cstheme="majorHAnsi"/>
          <w:sz w:val="24"/>
          <w:szCs w:val="24"/>
        </w:rPr>
      </w:pPr>
    </w:p>
    <w:p w14:paraId="55FED92C" w14:textId="77777777" w:rsidR="00CB3A23" w:rsidRPr="00121A9E" w:rsidRDefault="00CB3A23" w:rsidP="00CB3A23">
      <w:pPr>
        <w:numPr>
          <w:ilvl w:val="0"/>
          <w:numId w:val="14"/>
        </w:numPr>
        <w:tabs>
          <w:tab w:val="left" w:pos="720"/>
        </w:tabs>
        <w:spacing w:after="0" w:line="278" w:lineRule="auto"/>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A realistic time framework is set to take account of individual attention span and allow time for reward.</w:t>
      </w:r>
    </w:p>
    <w:p w14:paraId="65F9C3DC" w14:textId="77777777" w:rsidR="00CB3A23" w:rsidRPr="00121A9E" w:rsidRDefault="00CB3A23" w:rsidP="00CB3A23">
      <w:pPr>
        <w:spacing w:line="11" w:lineRule="exact"/>
        <w:rPr>
          <w:rFonts w:asciiTheme="majorHAnsi" w:eastAsia="Arial" w:hAnsiTheme="majorHAnsi" w:cstheme="majorHAnsi"/>
          <w:sz w:val="24"/>
          <w:szCs w:val="24"/>
        </w:rPr>
      </w:pPr>
    </w:p>
    <w:p w14:paraId="4ED05555" w14:textId="77777777" w:rsidR="00CB3A23" w:rsidRPr="00121A9E" w:rsidRDefault="00CB3A23" w:rsidP="00CB3A23">
      <w:pPr>
        <w:numPr>
          <w:ilvl w:val="0"/>
          <w:numId w:val="14"/>
        </w:numPr>
        <w:tabs>
          <w:tab w:val="left" w:pos="720"/>
        </w:tabs>
        <w:spacing w:after="0" w:line="278" w:lineRule="auto"/>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Activities are individualised for each child and, when appropriate, in a personalised work bay.</w:t>
      </w:r>
    </w:p>
    <w:p w14:paraId="5023141B" w14:textId="77777777" w:rsidR="00CB3A23" w:rsidRPr="00121A9E" w:rsidRDefault="00CB3A23" w:rsidP="00CB3A23">
      <w:pPr>
        <w:spacing w:line="175" w:lineRule="exact"/>
        <w:rPr>
          <w:rFonts w:asciiTheme="majorHAnsi" w:eastAsia="Times New Roman" w:hAnsiTheme="majorHAnsi" w:cstheme="majorHAnsi"/>
          <w:sz w:val="24"/>
          <w:szCs w:val="24"/>
        </w:rPr>
      </w:pPr>
    </w:p>
    <w:p w14:paraId="6426864D" w14:textId="77777777" w:rsidR="00CB3A23" w:rsidRPr="00121A9E" w:rsidRDefault="00CB3A23" w:rsidP="00CB3A23">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Tasks and activities should </w:t>
      </w:r>
      <w:r w:rsidRPr="00121A9E">
        <w:rPr>
          <w:rFonts w:asciiTheme="majorHAnsi" w:eastAsia="Arial" w:hAnsiTheme="majorHAnsi" w:cstheme="majorHAnsi"/>
          <w:b/>
          <w:sz w:val="24"/>
          <w:szCs w:val="24"/>
        </w:rPr>
        <w:t>REWARD</w:t>
      </w:r>
      <w:r w:rsidRPr="00121A9E">
        <w:rPr>
          <w:rFonts w:asciiTheme="majorHAnsi" w:eastAsia="Arial" w:hAnsiTheme="majorHAnsi" w:cstheme="majorHAnsi"/>
          <w:sz w:val="24"/>
          <w:szCs w:val="24"/>
        </w:rPr>
        <w:t xml:space="preserve"> - therefore they are sequenced to reinforce:</w:t>
      </w:r>
    </w:p>
    <w:p w14:paraId="3830918D" w14:textId="77777777" w:rsidR="00CB3A23" w:rsidRPr="00121A9E" w:rsidRDefault="00CB3A23" w:rsidP="00CB3A23">
      <w:pPr>
        <w:numPr>
          <w:ilvl w:val="0"/>
          <w:numId w:val="15"/>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First work / then play.</w:t>
      </w:r>
    </w:p>
    <w:p w14:paraId="1F3B1409" w14:textId="77777777" w:rsidR="00CB3A23" w:rsidRPr="00121A9E" w:rsidRDefault="00CB3A23" w:rsidP="00CB3A23">
      <w:pPr>
        <w:spacing w:line="90" w:lineRule="exact"/>
        <w:rPr>
          <w:rFonts w:asciiTheme="majorHAnsi" w:eastAsia="Arial" w:hAnsiTheme="majorHAnsi" w:cstheme="majorHAnsi"/>
          <w:sz w:val="24"/>
          <w:szCs w:val="24"/>
        </w:rPr>
      </w:pPr>
    </w:p>
    <w:p w14:paraId="4E64FE4F" w14:textId="77777777" w:rsidR="00CB3A23" w:rsidRPr="00121A9E" w:rsidRDefault="00CB3A23" w:rsidP="00CB3A23">
      <w:pPr>
        <w:numPr>
          <w:ilvl w:val="0"/>
          <w:numId w:val="15"/>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First non-preferred / then preferred OR</w:t>
      </w:r>
    </w:p>
    <w:p w14:paraId="562C75D1" w14:textId="77777777" w:rsidR="00CB3A23" w:rsidRPr="00121A9E" w:rsidRDefault="00CB3A23" w:rsidP="00CB3A23">
      <w:pPr>
        <w:spacing w:line="92" w:lineRule="exact"/>
        <w:rPr>
          <w:rFonts w:asciiTheme="majorHAnsi" w:eastAsia="Arial" w:hAnsiTheme="majorHAnsi" w:cstheme="majorHAnsi"/>
          <w:sz w:val="24"/>
          <w:szCs w:val="24"/>
        </w:rPr>
      </w:pPr>
    </w:p>
    <w:p w14:paraId="2857E9D5" w14:textId="77777777" w:rsidR="00CB3A23" w:rsidRPr="00121A9E" w:rsidRDefault="00CB3A23" w:rsidP="00CB3A23">
      <w:pPr>
        <w:numPr>
          <w:ilvl w:val="0"/>
          <w:numId w:val="15"/>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Non-preferred sandwiched between two preferred.</w:t>
      </w:r>
    </w:p>
    <w:p w14:paraId="664355AD" w14:textId="77777777" w:rsidR="00CB3A23" w:rsidRPr="00121A9E" w:rsidRDefault="00CB3A23" w:rsidP="00CB3A23">
      <w:pPr>
        <w:spacing w:line="253" w:lineRule="exact"/>
        <w:rPr>
          <w:rFonts w:asciiTheme="majorHAnsi" w:eastAsia="Times New Roman" w:hAnsiTheme="majorHAnsi" w:cstheme="majorHAnsi"/>
          <w:sz w:val="24"/>
          <w:szCs w:val="24"/>
        </w:rPr>
      </w:pPr>
    </w:p>
    <w:p w14:paraId="364177B4" w14:textId="77777777" w:rsidR="00BE2E85" w:rsidRPr="00121A9E" w:rsidRDefault="00CB3A23" w:rsidP="00843B34">
      <w:pPr>
        <w:spacing w:line="480" w:lineRule="auto"/>
        <w:ind w:right="178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Where anxiety is high or in group situations, additional rewards may be </w:t>
      </w:r>
      <w:r w:rsidR="00843B34" w:rsidRPr="00121A9E">
        <w:rPr>
          <w:rFonts w:asciiTheme="majorHAnsi" w:eastAsia="Arial" w:hAnsiTheme="majorHAnsi" w:cstheme="majorHAnsi"/>
          <w:sz w:val="24"/>
          <w:szCs w:val="24"/>
        </w:rPr>
        <w:t>added.</w:t>
      </w:r>
    </w:p>
    <w:p w14:paraId="1A965116" w14:textId="77777777" w:rsidR="009450E3" w:rsidRPr="00121A9E" w:rsidRDefault="009450E3" w:rsidP="00843B34">
      <w:pPr>
        <w:spacing w:line="480" w:lineRule="auto"/>
        <w:ind w:right="1780"/>
        <w:rPr>
          <w:rFonts w:asciiTheme="majorHAnsi" w:eastAsia="Arial" w:hAnsiTheme="majorHAnsi" w:cstheme="majorHAnsi"/>
          <w:b/>
          <w:sz w:val="24"/>
          <w:szCs w:val="24"/>
          <w:u w:val="single"/>
        </w:rPr>
      </w:pPr>
    </w:p>
    <w:p w14:paraId="2E7B2D86"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5680C2DB"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7CAC3199"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606EEFA0"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5F03914C"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768952CF"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22F182A7" w14:textId="77777777" w:rsidR="00774F10" w:rsidRPr="00121A9E" w:rsidRDefault="00774F10" w:rsidP="00843B34">
      <w:pPr>
        <w:spacing w:line="480" w:lineRule="auto"/>
        <w:ind w:right="1780"/>
        <w:rPr>
          <w:rFonts w:asciiTheme="majorHAnsi" w:eastAsia="Arial" w:hAnsiTheme="majorHAnsi" w:cstheme="majorHAnsi"/>
          <w:b/>
          <w:sz w:val="24"/>
          <w:szCs w:val="24"/>
          <w:u w:val="single"/>
        </w:rPr>
      </w:pPr>
    </w:p>
    <w:p w14:paraId="2E5F9824" w14:textId="50EDFD51" w:rsidR="00D7549C" w:rsidRDefault="00D7549C" w:rsidP="728A51B2">
      <w:pPr>
        <w:spacing w:line="480" w:lineRule="auto"/>
        <w:ind w:right="1780"/>
        <w:rPr>
          <w:rFonts w:asciiTheme="majorHAnsi" w:eastAsia="Arial" w:hAnsiTheme="majorHAnsi" w:cstheme="majorBidi"/>
          <w:b/>
          <w:bCs/>
          <w:sz w:val="24"/>
          <w:szCs w:val="24"/>
          <w:u w:val="single"/>
        </w:rPr>
      </w:pPr>
    </w:p>
    <w:p w14:paraId="64817F36" w14:textId="77777777" w:rsidR="00977F36" w:rsidRPr="00121A9E" w:rsidRDefault="00977F36" w:rsidP="728A51B2">
      <w:pPr>
        <w:spacing w:line="480" w:lineRule="auto"/>
        <w:ind w:right="1780"/>
        <w:rPr>
          <w:rFonts w:asciiTheme="majorHAnsi" w:eastAsia="Arial" w:hAnsiTheme="majorHAnsi" w:cstheme="majorBidi"/>
          <w:b/>
          <w:bCs/>
          <w:sz w:val="24"/>
          <w:szCs w:val="24"/>
          <w:u w:val="single"/>
        </w:rPr>
      </w:pPr>
    </w:p>
    <w:p w14:paraId="3CAD493E" w14:textId="77777777" w:rsidR="00BE2E85" w:rsidRPr="00121A9E" w:rsidRDefault="00843B34" w:rsidP="00843B34">
      <w:pPr>
        <w:spacing w:line="480" w:lineRule="auto"/>
        <w:ind w:right="1780"/>
        <w:rPr>
          <w:rFonts w:asciiTheme="majorHAnsi" w:eastAsia="Arial" w:hAnsiTheme="majorHAnsi" w:cstheme="majorHAnsi"/>
          <w:b/>
          <w:sz w:val="24"/>
          <w:szCs w:val="24"/>
          <w:u w:val="single"/>
        </w:rPr>
      </w:pPr>
      <w:r w:rsidRPr="728A51B2">
        <w:rPr>
          <w:rFonts w:asciiTheme="majorHAnsi" w:eastAsia="Arial" w:hAnsiTheme="majorHAnsi" w:cstheme="majorBidi"/>
          <w:b/>
          <w:bCs/>
          <w:sz w:val="24"/>
          <w:szCs w:val="24"/>
          <w:u w:val="single"/>
        </w:rPr>
        <w:lastRenderedPageBreak/>
        <w:t>Managing behaviour in group situations</w:t>
      </w:r>
    </w:p>
    <w:p w14:paraId="0E0FF39D" w14:textId="549BC53C" w:rsidR="3BB3ECA3" w:rsidRDefault="3BB3ECA3" w:rsidP="728A51B2">
      <w:pPr>
        <w:spacing w:line="258"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Each class has clear guidelines for stop and start behaviours and rules of the class in line with the adapted programme of 1,2,3 Magic. </w:t>
      </w:r>
    </w:p>
    <w:p w14:paraId="5C282C05" w14:textId="77777777" w:rsidR="00843B34" w:rsidRPr="00121A9E" w:rsidRDefault="00843B34" w:rsidP="00843B34">
      <w:pPr>
        <w:spacing w:line="25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W</w:t>
      </w:r>
      <w:r w:rsidR="00BE2E85" w:rsidRPr="00121A9E">
        <w:rPr>
          <w:rFonts w:asciiTheme="majorHAnsi" w:eastAsia="Arial" w:hAnsiTheme="majorHAnsi" w:cstheme="majorHAnsi"/>
          <w:sz w:val="24"/>
          <w:szCs w:val="24"/>
        </w:rPr>
        <w:t xml:space="preserve">e plan for each individual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All the person-centred planning and structu</w:t>
      </w:r>
      <w:r w:rsidR="00BE2E85" w:rsidRPr="00121A9E">
        <w:rPr>
          <w:rFonts w:asciiTheme="majorHAnsi" w:eastAsia="Arial" w:hAnsiTheme="majorHAnsi" w:cstheme="majorHAnsi"/>
          <w:sz w:val="24"/>
          <w:szCs w:val="24"/>
        </w:rPr>
        <w:t xml:space="preserve">re that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require for individual work is considered. In addition, account is taken of how the children affect each other.</w:t>
      </w:r>
    </w:p>
    <w:p w14:paraId="7DF4E37C" w14:textId="77777777" w:rsidR="00843B34" w:rsidRPr="00121A9E" w:rsidRDefault="00843B34" w:rsidP="00843B34">
      <w:pPr>
        <w:spacing w:line="194" w:lineRule="exact"/>
        <w:rPr>
          <w:rFonts w:asciiTheme="majorHAnsi" w:eastAsia="Times New Roman" w:hAnsiTheme="majorHAnsi" w:cstheme="majorHAnsi"/>
          <w:sz w:val="24"/>
          <w:szCs w:val="24"/>
        </w:rPr>
      </w:pPr>
    </w:p>
    <w:p w14:paraId="106BED59" w14:textId="597C2733" w:rsidR="00843B34" w:rsidRPr="00121A9E" w:rsidRDefault="00843B34" w:rsidP="00BE2E85">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Therefore, </w:t>
      </w:r>
      <w:r w:rsidR="00BE2E85" w:rsidRPr="00121A9E">
        <w:rPr>
          <w:rFonts w:asciiTheme="majorHAnsi" w:eastAsia="Arial" w:hAnsiTheme="majorHAnsi" w:cstheme="majorHAnsi"/>
          <w:sz w:val="24"/>
          <w:szCs w:val="24"/>
        </w:rPr>
        <w:t xml:space="preserve">the staff </w:t>
      </w:r>
      <w:r w:rsidRPr="00121A9E">
        <w:rPr>
          <w:rFonts w:asciiTheme="majorHAnsi" w:eastAsia="Arial" w:hAnsiTheme="majorHAnsi" w:cstheme="majorHAnsi"/>
          <w:sz w:val="24"/>
          <w:szCs w:val="24"/>
        </w:rPr>
        <w:t>consider</w:t>
      </w:r>
      <w:r w:rsidR="00BE2E85" w:rsidRPr="00121A9E">
        <w:rPr>
          <w:rFonts w:asciiTheme="majorHAnsi" w:eastAsia="Arial" w:hAnsiTheme="majorHAnsi" w:cstheme="majorHAnsi"/>
          <w:sz w:val="24"/>
          <w:szCs w:val="24"/>
        </w:rPr>
        <w:t>:</w:t>
      </w:r>
    </w:p>
    <w:p w14:paraId="06B43356" w14:textId="77777777" w:rsidR="00843B34" w:rsidRPr="00121A9E" w:rsidRDefault="00843B34" w:rsidP="00C81401">
      <w:pPr>
        <w:pStyle w:val="ListParagraph"/>
        <w:numPr>
          <w:ilvl w:val="0"/>
          <w:numId w:val="37"/>
        </w:numPr>
        <w:tabs>
          <w:tab w:val="left" w:pos="720"/>
        </w:tabs>
        <w:spacing w:after="0"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Physical layout and barriers.</w:t>
      </w:r>
    </w:p>
    <w:p w14:paraId="44FB30F8" w14:textId="77777777" w:rsidR="00843B34" w:rsidRPr="00121A9E" w:rsidRDefault="00843B34" w:rsidP="00843B34">
      <w:pPr>
        <w:spacing w:line="44" w:lineRule="exact"/>
        <w:rPr>
          <w:rFonts w:asciiTheme="majorHAnsi" w:eastAsia="Arial" w:hAnsiTheme="majorHAnsi" w:cstheme="majorHAnsi"/>
          <w:sz w:val="24"/>
          <w:szCs w:val="24"/>
        </w:rPr>
      </w:pPr>
    </w:p>
    <w:p w14:paraId="1A20595A" w14:textId="77777777" w:rsidR="00843B34" w:rsidRPr="00121A9E" w:rsidRDefault="00843B34" w:rsidP="00C81401">
      <w:pPr>
        <w:pStyle w:val="ListParagraph"/>
        <w:numPr>
          <w:ilvl w:val="0"/>
          <w:numId w:val="37"/>
        </w:numPr>
        <w:tabs>
          <w:tab w:val="left" w:pos="720"/>
        </w:tabs>
        <w:spacing w:after="0"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Personal space and proximity.</w:t>
      </w:r>
    </w:p>
    <w:p w14:paraId="1DA6542E" w14:textId="77777777" w:rsidR="00843B34" w:rsidRPr="00121A9E" w:rsidRDefault="00843B34" w:rsidP="00843B34">
      <w:pPr>
        <w:spacing w:line="47" w:lineRule="exact"/>
        <w:rPr>
          <w:rFonts w:asciiTheme="majorHAnsi" w:eastAsia="Arial" w:hAnsiTheme="majorHAnsi" w:cstheme="majorHAnsi"/>
          <w:sz w:val="24"/>
          <w:szCs w:val="24"/>
        </w:rPr>
      </w:pPr>
    </w:p>
    <w:p w14:paraId="5966236B" w14:textId="77777777" w:rsidR="00843B34" w:rsidRPr="00121A9E" w:rsidRDefault="00843B34" w:rsidP="00C81401">
      <w:pPr>
        <w:pStyle w:val="ListParagraph"/>
        <w:numPr>
          <w:ilvl w:val="0"/>
          <w:numId w:val="37"/>
        </w:numPr>
        <w:tabs>
          <w:tab w:val="left" w:pos="720"/>
        </w:tabs>
        <w:spacing w:after="0"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Routes and access to materials.</w:t>
      </w:r>
    </w:p>
    <w:p w14:paraId="3041E394" w14:textId="77777777" w:rsidR="00843B34" w:rsidRPr="00121A9E" w:rsidRDefault="00843B34" w:rsidP="00843B34">
      <w:pPr>
        <w:spacing w:line="44" w:lineRule="exact"/>
        <w:rPr>
          <w:rFonts w:asciiTheme="majorHAnsi" w:eastAsia="Arial" w:hAnsiTheme="majorHAnsi" w:cstheme="majorHAnsi"/>
          <w:sz w:val="24"/>
          <w:szCs w:val="24"/>
        </w:rPr>
      </w:pPr>
    </w:p>
    <w:p w14:paraId="1E5D835A" w14:textId="77777777" w:rsidR="00843B34" w:rsidRPr="00121A9E" w:rsidRDefault="00843B34" w:rsidP="00C81401">
      <w:pPr>
        <w:pStyle w:val="ListParagraph"/>
        <w:numPr>
          <w:ilvl w:val="0"/>
          <w:numId w:val="37"/>
        </w:numPr>
        <w:tabs>
          <w:tab w:val="left" w:pos="720"/>
        </w:tabs>
        <w:spacing w:after="0"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Noise levels.</w:t>
      </w:r>
    </w:p>
    <w:p w14:paraId="722B00AE" w14:textId="77777777" w:rsidR="00843B34" w:rsidRPr="00121A9E" w:rsidRDefault="00843B34" w:rsidP="00843B34">
      <w:pPr>
        <w:spacing w:line="47" w:lineRule="exact"/>
        <w:rPr>
          <w:rFonts w:asciiTheme="majorHAnsi" w:eastAsia="Arial" w:hAnsiTheme="majorHAnsi" w:cstheme="majorHAnsi"/>
          <w:sz w:val="24"/>
          <w:szCs w:val="24"/>
        </w:rPr>
      </w:pPr>
    </w:p>
    <w:p w14:paraId="4A3FACC0" w14:textId="7527FB53" w:rsidR="00843B34" w:rsidRPr="00121A9E" w:rsidRDefault="001D29EC" w:rsidP="00C81401">
      <w:pPr>
        <w:pStyle w:val="ListParagraph"/>
        <w:numPr>
          <w:ilvl w:val="0"/>
          <w:numId w:val="37"/>
        </w:numPr>
        <w:tabs>
          <w:tab w:val="left" w:pos="720"/>
        </w:tabs>
        <w:spacing w:after="0" w:line="0" w:lineRule="atLeast"/>
        <w:rPr>
          <w:rFonts w:asciiTheme="majorHAnsi" w:eastAsia="Arial" w:hAnsiTheme="majorHAnsi" w:cstheme="majorHAnsi"/>
          <w:sz w:val="24"/>
          <w:szCs w:val="24"/>
        </w:rPr>
      </w:pPr>
      <w:r>
        <w:rPr>
          <w:rFonts w:asciiTheme="majorHAnsi" w:eastAsia="Arial" w:hAnsiTheme="majorHAnsi" w:cstheme="majorHAnsi"/>
          <w:sz w:val="24"/>
          <w:szCs w:val="24"/>
        </w:rPr>
        <w:t>Calming spaces.</w:t>
      </w:r>
    </w:p>
    <w:p w14:paraId="42C6D796" w14:textId="77777777" w:rsidR="00843B34" w:rsidRPr="00121A9E" w:rsidRDefault="00843B34" w:rsidP="00843B34">
      <w:pPr>
        <w:spacing w:line="44" w:lineRule="exact"/>
        <w:rPr>
          <w:rFonts w:asciiTheme="majorHAnsi" w:eastAsia="Arial" w:hAnsiTheme="majorHAnsi" w:cstheme="majorHAnsi"/>
          <w:sz w:val="24"/>
          <w:szCs w:val="24"/>
        </w:rPr>
      </w:pPr>
    </w:p>
    <w:p w14:paraId="0669F28E" w14:textId="5DF5AE16" w:rsidR="00843B34" w:rsidRPr="00121A9E" w:rsidRDefault="00843B34" w:rsidP="728A51B2">
      <w:pPr>
        <w:pStyle w:val="ListParagraph"/>
        <w:numPr>
          <w:ilvl w:val="0"/>
          <w:numId w:val="37"/>
        </w:numPr>
        <w:tabs>
          <w:tab w:val="left" w:pos="720"/>
        </w:tabs>
        <w:spacing w:after="0" w:line="0" w:lineRule="atLeast"/>
        <w:rPr>
          <w:rFonts w:asciiTheme="majorHAnsi" w:eastAsia="Arial" w:hAnsiTheme="majorHAnsi" w:cstheme="majorBidi"/>
          <w:sz w:val="24"/>
          <w:szCs w:val="24"/>
        </w:rPr>
      </w:pPr>
      <w:r w:rsidRPr="728A51B2">
        <w:rPr>
          <w:rFonts w:asciiTheme="majorHAnsi" w:eastAsia="Arial" w:hAnsiTheme="majorHAnsi" w:cstheme="majorBidi"/>
          <w:sz w:val="24"/>
          <w:szCs w:val="24"/>
        </w:rPr>
        <w:t>Skill levels.</w:t>
      </w:r>
    </w:p>
    <w:p w14:paraId="6E1831B3" w14:textId="77777777" w:rsidR="00843B34" w:rsidRPr="00121A9E" w:rsidRDefault="00843B34" w:rsidP="00843B34">
      <w:pPr>
        <w:spacing w:line="47" w:lineRule="exact"/>
        <w:rPr>
          <w:rFonts w:asciiTheme="majorHAnsi" w:eastAsia="Arial" w:hAnsiTheme="majorHAnsi" w:cstheme="majorHAnsi"/>
          <w:sz w:val="24"/>
          <w:szCs w:val="24"/>
        </w:rPr>
      </w:pPr>
    </w:p>
    <w:p w14:paraId="16973F1C" w14:textId="17464859" w:rsidR="00843B34" w:rsidRPr="00121A9E" w:rsidRDefault="409070B3" w:rsidP="728A51B2">
      <w:pPr>
        <w:pStyle w:val="ListParagraph"/>
        <w:numPr>
          <w:ilvl w:val="0"/>
          <w:numId w:val="37"/>
        </w:numPr>
        <w:tabs>
          <w:tab w:val="left" w:pos="720"/>
        </w:tabs>
        <w:spacing w:after="0" w:line="0" w:lineRule="atLeast"/>
        <w:rPr>
          <w:rFonts w:asciiTheme="majorHAnsi" w:eastAsia="Arial" w:hAnsiTheme="majorHAnsi" w:cstheme="majorBidi"/>
          <w:sz w:val="24"/>
          <w:szCs w:val="24"/>
        </w:rPr>
      </w:pPr>
      <w:r w:rsidRPr="728A51B2">
        <w:rPr>
          <w:rFonts w:asciiTheme="majorHAnsi" w:eastAsia="Arial" w:hAnsiTheme="majorHAnsi" w:cstheme="majorBidi"/>
          <w:sz w:val="24"/>
          <w:szCs w:val="24"/>
        </w:rPr>
        <w:t>Adapted</w:t>
      </w:r>
      <w:r w:rsidR="00843B34" w:rsidRPr="728A51B2">
        <w:rPr>
          <w:rFonts w:asciiTheme="majorHAnsi" w:eastAsia="Arial" w:hAnsiTheme="majorHAnsi" w:cstheme="majorBidi"/>
          <w:sz w:val="24"/>
          <w:szCs w:val="24"/>
        </w:rPr>
        <w:t xml:space="preserve"> </w:t>
      </w:r>
      <w:r w:rsidR="4B0370D7" w:rsidRPr="728A51B2">
        <w:rPr>
          <w:rFonts w:asciiTheme="majorHAnsi" w:eastAsia="Arial" w:hAnsiTheme="majorHAnsi" w:cstheme="majorBidi"/>
          <w:sz w:val="24"/>
          <w:szCs w:val="24"/>
        </w:rPr>
        <w:t>w</w:t>
      </w:r>
      <w:r w:rsidR="008C7DAF" w:rsidRPr="728A51B2">
        <w:rPr>
          <w:rFonts w:asciiTheme="majorHAnsi" w:eastAsia="Arial" w:hAnsiTheme="majorHAnsi" w:cstheme="majorBidi"/>
          <w:sz w:val="24"/>
          <w:szCs w:val="24"/>
        </w:rPr>
        <w:t>ork</w:t>
      </w:r>
      <w:r w:rsidR="7B8AF27B" w:rsidRPr="728A51B2">
        <w:rPr>
          <w:rFonts w:asciiTheme="majorHAnsi" w:eastAsia="Arial" w:hAnsiTheme="majorHAnsi" w:cstheme="majorBidi"/>
          <w:sz w:val="24"/>
          <w:szCs w:val="24"/>
        </w:rPr>
        <w:t xml:space="preserve"> </w:t>
      </w:r>
      <w:r w:rsidR="008C7DAF" w:rsidRPr="728A51B2">
        <w:rPr>
          <w:rFonts w:asciiTheme="majorHAnsi" w:eastAsia="Arial" w:hAnsiTheme="majorHAnsi" w:cstheme="majorBidi"/>
          <w:sz w:val="24"/>
          <w:szCs w:val="24"/>
        </w:rPr>
        <w:t>systems</w:t>
      </w:r>
      <w:r w:rsidR="00843B34" w:rsidRPr="728A51B2">
        <w:rPr>
          <w:rFonts w:asciiTheme="majorHAnsi" w:eastAsia="Arial" w:hAnsiTheme="majorHAnsi" w:cstheme="majorBidi"/>
          <w:sz w:val="24"/>
          <w:szCs w:val="24"/>
        </w:rPr>
        <w:t>.</w:t>
      </w:r>
    </w:p>
    <w:p w14:paraId="54E11D2A" w14:textId="77777777" w:rsidR="00843B34" w:rsidRPr="00121A9E" w:rsidRDefault="00843B34" w:rsidP="00843B34">
      <w:pPr>
        <w:spacing w:line="47" w:lineRule="exact"/>
        <w:rPr>
          <w:rFonts w:asciiTheme="majorHAnsi" w:eastAsia="Arial" w:hAnsiTheme="majorHAnsi" w:cstheme="majorHAnsi"/>
          <w:sz w:val="24"/>
          <w:szCs w:val="24"/>
        </w:rPr>
      </w:pPr>
    </w:p>
    <w:p w14:paraId="7C079288" w14:textId="77777777" w:rsidR="00843B34" w:rsidRPr="00121A9E" w:rsidRDefault="00843B34" w:rsidP="00C81401">
      <w:pPr>
        <w:pStyle w:val="ListParagraph"/>
        <w:numPr>
          <w:ilvl w:val="0"/>
          <w:numId w:val="37"/>
        </w:numPr>
        <w:tabs>
          <w:tab w:val="left" w:pos="720"/>
        </w:tabs>
        <w:spacing w:after="0" w:line="260" w:lineRule="auto"/>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Motivation to be in </w:t>
      </w:r>
      <w:r w:rsidR="00BE2E85" w:rsidRPr="00121A9E">
        <w:rPr>
          <w:rFonts w:asciiTheme="majorHAnsi" w:eastAsia="Arial" w:hAnsiTheme="majorHAnsi" w:cstheme="majorHAnsi"/>
          <w:sz w:val="24"/>
          <w:szCs w:val="24"/>
        </w:rPr>
        <w:t>a group – using everyone’s</w:t>
      </w:r>
      <w:r w:rsidRPr="00121A9E">
        <w:rPr>
          <w:rFonts w:asciiTheme="majorHAnsi" w:eastAsia="Arial" w:hAnsiTheme="majorHAnsi" w:cstheme="majorHAnsi"/>
          <w:sz w:val="24"/>
          <w:szCs w:val="24"/>
        </w:rPr>
        <w:t xml:space="preserve"> skills and interests as part of the shared task.</w:t>
      </w:r>
    </w:p>
    <w:p w14:paraId="31126E5D" w14:textId="77777777" w:rsidR="00843B34" w:rsidRPr="00121A9E" w:rsidRDefault="00843B34" w:rsidP="00843B34">
      <w:pPr>
        <w:spacing w:line="1" w:lineRule="exact"/>
        <w:rPr>
          <w:rFonts w:asciiTheme="majorHAnsi" w:eastAsia="Arial" w:hAnsiTheme="majorHAnsi" w:cstheme="majorHAnsi"/>
          <w:sz w:val="24"/>
          <w:szCs w:val="24"/>
        </w:rPr>
      </w:pPr>
    </w:p>
    <w:p w14:paraId="2DE403A5" w14:textId="6D3315B1" w:rsidR="00BE2E85" w:rsidRPr="00121A9E" w:rsidRDefault="00BE2E85" w:rsidP="00C81401">
      <w:pPr>
        <w:pStyle w:val="ListParagraph"/>
        <w:numPr>
          <w:ilvl w:val="0"/>
          <w:numId w:val="37"/>
        </w:numPr>
        <w:tabs>
          <w:tab w:val="left" w:pos="720"/>
        </w:tabs>
        <w:spacing w:after="0" w:line="278" w:lineRule="auto"/>
        <w:rPr>
          <w:rFonts w:asciiTheme="majorHAnsi" w:eastAsia="Arial" w:hAnsiTheme="majorHAnsi" w:cstheme="majorHAnsi"/>
          <w:sz w:val="24"/>
          <w:szCs w:val="24"/>
        </w:rPr>
        <w:sectPr w:rsidR="00BE2E85" w:rsidRPr="00121A9E" w:rsidSect="00843B34">
          <w:type w:val="continuous"/>
          <w:pgSz w:w="11900" w:h="16838"/>
          <w:pgMar w:top="404" w:right="1306" w:bottom="0" w:left="1200" w:header="0" w:footer="0" w:gutter="0"/>
          <w:cols w:space="0" w:equalWidth="0">
            <w:col w:w="9400"/>
          </w:cols>
          <w:docGrid w:linePitch="360"/>
        </w:sectPr>
      </w:pPr>
      <w:r w:rsidRPr="00121A9E">
        <w:rPr>
          <w:rFonts w:asciiTheme="majorHAnsi" w:eastAsia="Arial" w:hAnsiTheme="majorHAnsi" w:cstheme="majorHAnsi"/>
          <w:sz w:val="24"/>
          <w:szCs w:val="24"/>
        </w:rPr>
        <w:t>Social issues – turn-</w:t>
      </w:r>
      <w:r w:rsidR="00843B34" w:rsidRPr="00121A9E">
        <w:rPr>
          <w:rFonts w:asciiTheme="majorHAnsi" w:eastAsia="Arial" w:hAnsiTheme="majorHAnsi" w:cstheme="majorHAnsi"/>
          <w:sz w:val="24"/>
          <w:szCs w:val="24"/>
        </w:rPr>
        <w:t>taking, waiting, requesting, empathy</w:t>
      </w:r>
      <w:r w:rsidRPr="00121A9E">
        <w:rPr>
          <w:rFonts w:asciiTheme="majorHAnsi" w:eastAsia="Arial" w:hAnsiTheme="majorHAnsi" w:cstheme="majorHAnsi"/>
          <w:sz w:val="24"/>
          <w:szCs w:val="24"/>
        </w:rPr>
        <w:t xml:space="preserve"> – structured situations are planned for to practice these skills</w:t>
      </w:r>
    </w:p>
    <w:p w14:paraId="62431CDC" w14:textId="77777777" w:rsidR="00843B34" w:rsidRPr="00121A9E" w:rsidRDefault="00843B34" w:rsidP="00843B34">
      <w:pPr>
        <w:spacing w:line="0" w:lineRule="atLeast"/>
        <w:rPr>
          <w:rFonts w:asciiTheme="majorHAnsi" w:eastAsia="Arial" w:hAnsiTheme="majorHAnsi" w:cstheme="majorHAnsi"/>
          <w:sz w:val="24"/>
          <w:szCs w:val="24"/>
        </w:rPr>
        <w:sectPr w:rsidR="00843B34" w:rsidRPr="00121A9E">
          <w:type w:val="continuous"/>
          <w:pgSz w:w="11900" w:h="16838"/>
          <w:pgMar w:top="404" w:right="1306" w:bottom="0" w:left="1200" w:header="0" w:footer="0" w:gutter="0"/>
          <w:cols w:space="0" w:equalWidth="0">
            <w:col w:w="9400"/>
          </w:cols>
          <w:docGrid w:linePitch="360"/>
        </w:sectPr>
      </w:pPr>
    </w:p>
    <w:p w14:paraId="48A8DB7C" w14:textId="5A3B5AEC" w:rsidR="00BE2E85" w:rsidRPr="00121A9E" w:rsidRDefault="00BE2E85" w:rsidP="728A51B2">
      <w:pPr>
        <w:pStyle w:val="ListParagraph"/>
        <w:numPr>
          <w:ilvl w:val="0"/>
          <w:numId w:val="37"/>
        </w:numPr>
        <w:tabs>
          <w:tab w:val="left" w:pos="720"/>
        </w:tabs>
        <w:spacing w:after="0" w:line="255" w:lineRule="auto"/>
        <w:jc w:val="both"/>
        <w:rPr>
          <w:rFonts w:asciiTheme="majorHAnsi" w:eastAsia="Arial" w:hAnsiTheme="majorHAnsi" w:cstheme="majorBidi"/>
          <w:sz w:val="24"/>
          <w:szCs w:val="24"/>
        </w:rPr>
      </w:pPr>
      <w:bookmarkStart w:id="0" w:name="page6"/>
      <w:bookmarkEnd w:id="0"/>
      <w:r w:rsidRPr="728A51B2">
        <w:rPr>
          <w:rFonts w:asciiTheme="majorHAnsi" w:eastAsia="Arial" w:hAnsiTheme="majorHAnsi" w:cstheme="majorBidi"/>
          <w:sz w:val="24"/>
          <w:szCs w:val="24"/>
        </w:rPr>
        <w:t>Reinforcements such as tangible rewards</w:t>
      </w:r>
      <w:r w:rsidR="00843B34" w:rsidRPr="728A51B2">
        <w:rPr>
          <w:rFonts w:asciiTheme="majorHAnsi" w:eastAsia="Arial" w:hAnsiTheme="majorHAnsi" w:cstheme="majorBidi"/>
          <w:sz w:val="24"/>
          <w:szCs w:val="24"/>
        </w:rPr>
        <w:t xml:space="preserve"> and tokens to increase motivation and reduce anxiety </w:t>
      </w:r>
      <w:r w:rsidR="354302A0" w:rsidRPr="728A51B2">
        <w:rPr>
          <w:rFonts w:asciiTheme="majorHAnsi" w:eastAsia="Arial" w:hAnsiTheme="majorHAnsi" w:cstheme="majorBidi"/>
          <w:sz w:val="24"/>
          <w:szCs w:val="24"/>
        </w:rPr>
        <w:t>to</w:t>
      </w:r>
      <w:r w:rsidR="00843B34" w:rsidRPr="728A51B2">
        <w:rPr>
          <w:rFonts w:asciiTheme="majorHAnsi" w:eastAsia="Arial" w:hAnsiTheme="majorHAnsi" w:cstheme="majorBidi"/>
          <w:sz w:val="24"/>
          <w:szCs w:val="24"/>
        </w:rPr>
        <w:t xml:space="preserve"> teach group participation.</w:t>
      </w:r>
    </w:p>
    <w:p w14:paraId="49E398E2" w14:textId="77777777" w:rsidR="00BE2E85" w:rsidRPr="00121A9E" w:rsidRDefault="00BE2E85" w:rsidP="00BE2E85">
      <w:pPr>
        <w:tabs>
          <w:tab w:val="left" w:pos="720"/>
        </w:tabs>
        <w:spacing w:after="0" w:line="255" w:lineRule="auto"/>
        <w:jc w:val="both"/>
        <w:rPr>
          <w:rFonts w:asciiTheme="majorHAnsi" w:eastAsia="Arial" w:hAnsiTheme="majorHAnsi" w:cstheme="majorHAnsi"/>
          <w:sz w:val="24"/>
          <w:szCs w:val="24"/>
        </w:rPr>
      </w:pPr>
    </w:p>
    <w:p w14:paraId="0CA3285C" w14:textId="67588179" w:rsidR="000F3C1C" w:rsidRPr="00121A9E" w:rsidRDefault="00BE2E85" w:rsidP="00C81401">
      <w:pPr>
        <w:pStyle w:val="ListParagraph"/>
        <w:numPr>
          <w:ilvl w:val="0"/>
          <w:numId w:val="37"/>
        </w:numPr>
        <w:tabs>
          <w:tab w:val="left" w:pos="720"/>
        </w:tabs>
        <w:spacing w:after="0" w:line="255"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Praise and rewards </w:t>
      </w:r>
      <w:r w:rsidR="00843B34" w:rsidRPr="00121A9E">
        <w:rPr>
          <w:rFonts w:asciiTheme="majorHAnsi" w:eastAsia="Arial" w:hAnsiTheme="majorHAnsi" w:cstheme="majorHAnsi"/>
          <w:sz w:val="24"/>
          <w:szCs w:val="24"/>
        </w:rPr>
        <w:t>given individually and/or to the whole group.</w:t>
      </w:r>
    </w:p>
    <w:p w14:paraId="29D6B04F" w14:textId="77777777" w:rsidR="000F3C1C" w:rsidRPr="00121A9E" w:rsidRDefault="009450E3" w:rsidP="000F3C1C">
      <w:pPr>
        <w:tabs>
          <w:tab w:val="left" w:pos="720"/>
        </w:tabs>
        <w:spacing w:after="0" w:line="255"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 </w:t>
      </w:r>
    </w:p>
    <w:p w14:paraId="16287F21" w14:textId="77777777" w:rsidR="009450E3" w:rsidRPr="00121A9E" w:rsidRDefault="009450E3" w:rsidP="000F3C1C">
      <w:pPr>
        <w:tabs>
          <w:tab w:val="left" w:pos="720"/>
        </w:tabs>
        <w:spacing w:after="0" w:line="255" w:lineRule="auto"/>
        <w:jc w:val="both"/>
        <w:rPr>
          <w:rFonts w:asciiTheme="majorHAnsi" w:eastAsia="Arial" w:hAnsiTheme="majorHAnsi" w:cstheme="majorHAnsi"/>
          <w:sz w:val="24"/>
          <w:szCs w:val="24"/>
        </w:rPr>
      </w:pPr>
    </w:p>
    <w:p w14:paraId="0146E429"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2ECCF806"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125287E9"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18F66D18"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357A9092"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05162C64"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4349564A"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23C99E2A"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1BEF2158"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67C4DF83"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7C0E8BDF"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353D6FFE"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007EE11F"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72F6DD2F"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503C4940" w14:textId="77777777" w:rsidR="00C81401" w:rsidRPr="00121A9E" w:rsidRDefault="00C81401" w:rsidP="000F3C1C">
      <w:pPr>
        <w:tabs>
          <w:tab w:val="left" w:pos="720"/>
        </w:tabs>
        <w:spacing w:after="0" w:line="255" w:lineRule="auto"/>
        <w:jc w:val="both"/>
        <w:rPr>
          <w:rFonts w:asciiTheme="majorHAnsi" w:eastAsia="Arial" w:hAnsiTheme="majorHAnsi" w:cstheme="majorHAnsi"/>
          <w:sz w:val="24"/>
          <w:szCs w:val="24"/>
        </w:rPr>
      </w:pPr>
    </w:p>
    <w:p w14:paraId="53F53268" w14:textId="77777777" w:rsidR="00977F36" w:rsidRDefault="00977F36" w:rsidP="000F3C1C">
      <w:pPr>
        <w:spacing w:line="0" w:lineRule="atLeast"/>
        <w:rPr>
          <w:rFonts w:asciiTheme="majorHAnsi" w:eastAsia="Arial" w:hAnsiTheme="majorHAnsi" w:cstheme="majorHAnsi"/>
          <w:b/>
          <w:sz w:val="24"/>
          <w:szCs w:val="24"/>
          <w:u w:val="single"/>
        </w:rPr>
      </w:pPr>
    </w:p>
    <w:p w14:paraId="270826B3" w14:textId="56FA1B46" w:rsidR="000F3C1C" w:rsidRPr="00121A9E" w:rsidRDefault="000F3C1C" w:rsidP="000F3C1C">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lastRenderedPageBreak/>
        <w:t>Out in the Community</w:t>
      </w:r>
    </w:p>
    <w:p w14:paraId="09D51760" w14:textId="77777777" w:rsidR="000F3C1C" w:rsidRPr="00121A9E" w:rsidRDefault="000F3C1C" w:rsidP="000F3C1C">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All the issues already mentioned are </w:t>
      </w:r>
      <w:proofErr w:type="gramStart"/>
      <w:r w:rsidRPr="00121A9E">
        <w:rPr>
          <w:rFonts w:asciiTheme="majorHAnsi" w:eastAsia="Arial" w:hAnsiTheme="majorHAnsi" w:cstheme="majorHAnsi"/>
          <w:sz w:val="24"/>
          <w:szCs w:val="24"/>
        </w:rPr>
        <w:t>taken into account</w:t>
      </w:r>
      <w:proofErr w:type="gramEnd"/>
      <w:r w:rsidRPr="00121A9E">
        <w:rPr>
          <w:rFonts w:asciiTheme="majorHAnsi" w:eastAsia="Arial" w:hAnsiTheme="majorHAnsi" w:cstheme="majorHAnsi"/>
          <w:sz w:val="24"/>
          <w:szCs w:val="24"/>
        </w:rPr>
        <w:t xml:space="preserve"> when planning ‘out and about’ activities.</w:t>
      </w:r>
    </w:p>
    <w:p w14:paraId="38B9601A" w14:textId="77777777" w:rsidR="000F3C1C" w:rsidRPr="00121A9E" w:rsidRDefault="000F3C1C" w:rsidP="000F3C1C">
      <w:pPr>
        <w:numPr>
          <w:ilvl w:val="0"/>
          <w:numId w:val="19"/>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Risk assessments are conducted prior to ‘out and about’</w:t>
      </w:r>
    </w:p>
    <w:p w14:paraId="5BE93A62" w14:textId="77777777" w:rsidR="000F3C1C" w:rsidRPr="00121A9E" w:rsidRDefault="000F3C1C" w:rsidP="000F3C1C">
      <w:pPr>
        <w:spacing w:line="56" w:lineRule="exact"/>
        <w:rPr>
          <w:rFonts w:asciiTheme="majorHAnsi" w:eastAsia="Arial" w:hAnsiTheme="majorHAnsi" w:cstheme="majorHAnsi"/>
          <w:sz w:val="24"/>
          <w:szCs w:val="24"/>
        </w:rPr>
      </w:pPr>
    </w:p>
    <w:p w14:paraId="0F7FF5D1" w14:textId="77777777" w:rsidR="000F3C1C" w:rsidRPr="00121A9E" w:rsidRDefault="000F3C1C" w:rsidP="000F3C1C">
      <w:pPr>
        <w:numPr>
          <w:ilvl w:val="0"/>
          <w:numId w:val="19"/>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Skills are practised at the academy </w:t>
      </w:r>
    </w:p>
    <w:p w14:paraId="384BA73E" w14:textId="77777777" w:rsidR="000F3C1C" w:rsidRPr="00121A9E" w:rsidRDefault="000F3C1C" w:rsidP="000F3C1C">
      <w:pPr>
        <w:spacing w:line="54" w:lineRule="exact"/>
        <w:rPr>
          <w:rFonts w:asciiTheme="majorHAnsi" w:eastAsia="Arial" w:hAnsiTheme="majorHAnsi" w:cstheme="majorHAnsi"/>
          <w:sz w:val="24"/>
          <w:szCs w:val="24"/>
        </w:rPr>
      </w:pPr>
    </w:p>
    <w:p w14:paraId="28ACAF5A" w14:textId="77777777" w:rsidR="000F3C1C" w:rsidRPr="00121A9E" w:rsidRDefault="000F3C1C" w:rsidP="000F3C1C">
      <w:pPr>
        <w:numPr>
          <w:ilvl w:val="0"/>
          <w:numId w:val="19"/>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Realistic objectives are set on an individual basis</w:t>
      </w:r>
    </w:p>
    <w:p w14:paraId="34B3F2EB" w14:textId="77777777" w:rsidR="000F3C1C" w:rsidRPr="00121A9E" w:rsidRDefault="000F3C1C" w:rsidP="000F3C1C">
      <w:pPr>
        <w:spacing w:line="54" w:lineRule="exact"/>
        <w:rPr>
          <w:rFonts w:asciiTheme="majorHAnsi" w:eastAsia="Arial" w:hAnsiTheme="majorHAnsi" w:cstheme="majorHAnsi"/>
          <w:sz w:val="24"/>
          <w:szCs w:val="24"/>
        </w:rPr>
      </w:pPr>
    </w:p>
    <w:p w14:paraId="33793CFA" w14:textId="77777777" w:rsidR="000F3C1C" w:rsidRPr="00121A9E" w:rsidRDefault="000F3C1C" w:rsidP="000F3C1C">
      <w:pPr>
        <w:numPr>
          <w:ilvl w:val="0"/>
          <w:numId w:val="19"/>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Mobile schedules and route planners are used to sequence events</w:t>
      </w:r>
    </w:p>
    <w:p w14:paraId="7D34F5C7" w14:textId="77777777" w:rsidR="000F3C1C" w:rsidRPr="00121A9E" w:rsidRDefault="000F3C1C" w:rsidP="000F3C1C">
      <w:pPr>
        <w:spacing w:line="54" w:lineRule="exact"/>
        <w:rPr>
          <w:rFonts w:asciiTheme="majorHAnsi" w:eastAsia="Arial" w:hAnsiTheme="majorHAnsi" w:cstheme="majorHAnsi"/>
          <w:sz w:val="24"/>
          <w:szCs w:val="24"/>
        </w:rPr>
      </w:pPr>
    </w:p>
    <w:p w14:paraId="13A2BEFC" w14:textId="77777777" w:rsidR="000F3C1C" w:rsidRPr="00121A9E" w:rsidRDefault="000F3C1C" w:rsidP="000F3C1C">
      <w:pPr>
        <w:numPr>
          <w:ilvl w:val="0"/>
          <w:numId w:val="19"/>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Activity lists/shopping lists are used to focus attention</w:t>
      </w:r>
    </w:p>
    <w:p w14:paraId="0B4020A7" w14:textId="77777777" w:rsidR="000F3C1C" w:rsidRPr="00121A9E" w:rsidRDefault="000F3C1C" w:rsidP="000F3C1C">
      <w:pPr>
        <w:spacing w:line="56" w:lineRule="exact"/>
        <w:rPr>
          <w:rFonts w:asciiTheme="majorHAnsi" w:eastAsia="Arial" w:hAnsiTheme="majorHAnsi" w:cstheme="majorHAnsi"/>
          <w:sz w:val="24"/>
          <w:szCs w:val="24"/>
        </w:rPr>
      </w:pPr>
    </w:p>
    <w:p w14:paraId="3330956D" w14:textId="77777777" w:rsidR="000F3C1C" w:rsidRPr="00121A9E" w:rsidRDefault="000F3C1C" w:rsidP="000F3C1C">
      <w:pPr>
        <w:numPr>
          <w:ilvl w:val="0"/>
          <w:numId w:val="19"/>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Where possible, individual interests are included in the outing</w:t>
      </w:r>
    </w:p>
    <w:p w14:paraId="1D7B270A" w14:textId="77777777" w:rsidR="000F3C1C" w:rsidRPr="00121A9E" w:rsidRDefault="000F3C1C" w:rsidP="000F3C1C">
      <w:pPr>
        <w:spacing w:line="54" w:lineRule="exact"/>
        <w:rPr>
          <w:rFonts w:asciiTheme="majorHAnsi" w:eastAsia="Arial" w:hAnsiTheme="majorHAnsi" w:cstheme="majorHAnsi"/>
          <w:sz w:val="24"/>
          <w:szCs w:val="24"/>
        </w:rPr>
      </w:pPr>
    </w:p>
    <w:p w14:paraId="7DA07B23" w14:textId="77777777" w:rsidR="000F3C1C" w:rsidRPr="00121A9E" w:rsidRDefault="000F3C1C" w:rsidP="000F3C1C">
      <w:pPr>
        <w:numPr>
          <w:ilvl w:val="0"/>
          <w:numId w:val="19"/>
        </w:numPr>
        <w:tabs>
          <w:tab w:val="left" w:pos="720"/>
        </w:tabs>
        <w:spacing w:after="0" w:line="0" w:lineRule="atLeast"/>
        <w:ind w:left="720" w:hanging="368"/>
        <w:rPr>
          <w:rFonts w:asciiTheme="majorHAnsi" w:eastAsia="Arial" w:hAnsiTheme="majorHAnsi" w:cstheme="majorHAnsi"/>
          <w:sz w:val="24"/>
          <w:szCs w:val="24"/>
        </w:rPr>
      </w:pPr>
      <w:r w:rsidRPr="00121A9E">
        <w:rPr>
          <w:rFonts w:asciiTheme="majorHAnsi" w:eastAsia="Arial" w:hAnsiTheme="majorHAnsi" w:cstheme="majorHAnsi"/>
          <w:sz w:val="24"/>
          <w:szCs w:val="24"/>
        </w:rPr>
        <w:t>Where this is not possible tangible rewards may be included</w:t>
      </w:r>
    </w:p>
    <w:p w14:paraId="4F904CB7" w14:textId="77777777" w:rsidR="000F3C1C" w:rsidRPr="00121A9E" w:rsidRDefault="000F3C1C" w:rsidP="000F3C1C">
      <w:pPr>
        <w:spacing w:line="54" w:lineRule="exact"/>
        <w:rPr>
          <w:rFonts w:asciiTheme="majorHAnsi" w:eastAsia="Arial" w:hAnsiTheme="majorHAnsi" w:cstheme="majorHAnsi"/>
          <w:sz w:val="24"/>
          <w:szCs w:val="24"/>
        </w:rPr>
      </w:pPr>
    </w:p>
    <w:p w14:paraId="060E5161" w14:textId="77777777" w:rsidR="000F3C1C" w:rsidRPr="00121A9E" w:rsidRDefault="000F3C1C" w:rsidP="000F3C1C">
      <w:pPr>
        <w:numPr>
          <w:ilvl w:val="0"/>
          <w:numId w:val="19"/>
        </w:numPr>
        <w:tabs>
          <w:tab w:val="left" w:pos="720"/>
        </w:tabs>
        <w:spacing w:after="0" w:line="0" w:lineRule="atLeast"/>
        <w:ind w:left="720" w:hanging="368"/>
        <w:rPr>
          <w:rFonts w:asciiTheme="majorHAnsi" w:eastAsia="Arial" w:hAnsiTheme="majorHAnsi" w:cstheme="majorHAnsi"/>
          <w:sz w:val="24"/>
          <w:szCs w:val="24"/>
        </w:rPr>
      </w:pPr>
      <w:r w:rsidRPr="00121A9E">
        <w:rPr>
          <w:rFonts w:asciiTheme="majorHAnsi" w:eastAsia="Arial" w:hAnsiTheme="majorHAnsi" w:cstheme="majorHAnsi"/>
          <w:sz w:val="24"/>
          <w:szCs w:val="24"/>
        </w:rPr>
        <w:t>Filler activities and distracters are always carried to help cope with waiting</w:t>
      </w:r>
    </w:p>
    <w:p w14:paraId="06971CD3" w14:textId="77777777" w:rsidR="000F3C1C" w:rsidRPr="00121A9E" w:rsidRDefault="000F3C1C" w:rsidP="000F3C1C">
      <w:pPr>
        <w:spacing w:line="54" w:lineRule="exact"/>
        <w:rPr>
          <w:rFonts w:asciiTheme="majorHAnsi" w:eastAsia="Arial" w:hAnsiTheme="majorHAnsi" w:cstheme="majorHAnsi"/>
          <w:sz w:val="24"/>
          <w:szCs w:val="24"/>
        </w:rPr>
      </w:pPr>
    </w:p>
    <w:p w14:paraId="4DF956C1" w14:textId="77777777" w:rsidR="000F3C1C" w:rsidRPr="00121A9E" w:rsidRDefault="000F3C1C" w:rsidP="000F3C1C">
      <w:pPr>
        <w:numPr>
          <w:ilvl w:val="0"/>
          <w:numId w:val="19"/>
        </w:numPr>
        <w:tabs>
          <w:tab w:val="left" w:pos="720"/>
        </w:tabs>
        <w:spacing w:after="0" w:line="0" w:lineRule="atLeast"/>
        <w:ind w:left="720" w:hanging="368"/>
        <w:rPr>
          <w:rFonts w:asciiTheme="majorHAnsi" w:eastAsia="Arial" w:hAnsiTheme="majorHAnsi" w:cstheme="majorHAnsi"/>
          <w:sz w:val="24"/>
          <w:szCs w:val="24"/>
        </w:rPr>
      </w:pPr>
      <w:r w:rsidRPr="00121A9E">
        <w:rPr>
          <w:rFonts w:asciiTheme="majorHAnsi" w:eastAsia="Arial" w:hAnsiTheme="majorHAnsi" w:cstheme="majorHAnsi"/>
          <w:sz w:val="24"/>
          <w:szCs w:val="24"/>
        </w:rPr>
        <w:t>A mobile phone is carried to summon assistance in emergencies</w:t>
      </w:r>
    </w:p>
    <w:p w14:paraId="2A1F701D" w14:textId="77777777" w:rsidR="000F3C1C" w:rsidRPr="00121A9E" w:rsidRDefault="000F3C1C" w:rsidP="000F3C1C">
      <w:pPr>
        <w:spacing w:line="56" w:lineRule="exact"/>
        <w:rPr>
          <w:rFonts w:asciiTheme="majorHAnsi" w:eastAsia="Arial" w:hAnsiTheme="majorHAnsi" w:cstheme="majorHAnsi"/>
          <w:sz w:val="24"/>
          <w:szCs w:val="24"/>
        </w:rPr>
      </w:pPr>
    </w:p>
    <w:p w14:paraId="11D4C7F3" w14:textId="77777777" w:rsidR="000F3C1C" w:rsidRPr="00121A9E" w:rsidRDefault="000F3C1C" w:rsidP="000F3C1C">
      <w:pPr>
        <w:numPr>
          <w:ilvl w:val="0"/>
          <w:numId w:val="19"/>
        </w:numPr>
        <w:tabs>
          <w:tab w:val="left" w:pos="720"/>
        </w:tabs>
        <w:spacing w:after="0" w:line="0" w:lineRule="atLeast"/>
        <w:ind w:left="720" w:hanging="368"/>
        <w:rPr>
          <w:rFonts w:asciiTheme="majorHAnsi" w:eastAsia="Arial" w:hAnsiTheme="majorHAnsi" w:cstheme="majorHAnsi"/>
          <w:sz w:val="24"/>
          <w:szCs w:val="24"/>
        </w:rPr>
      </w:pPr>
      <w:r w:rsidRPr="00121A9E">
        <w:rPr>
          <w:rFonts w:asciiTheme="majorHAnsi" w:eastAsia="Arial" w:hAnsiTheme="majorHAnsi" w:cstheme="majorHAnsi"/>
          <w:sz w:val="24"/>
          <w:szCs w:val="24"/>
        </w:rPr>
        <w:t>Information slips are carried by staff to hand out if incidents occur</w:t>
      </w:r>
    </w:p>
    <w:p w14:paraId="03EFCA41" w14:textId="77777777" w:rsidR="000F3C1C" w:rsidRPr="00121A9E" w:rsidRDefault="000F3C1C" w:rsidP="000F3C1C">
      <w:pPr>
        <w:spacing w:line="54" w:lineRule="exact"/>
        <w:rPr>
          <w:rFonts w:asciiTheme="majorHAnsi" w:eastAsia="Arial" w:hAnsiTheme="majorHAnsi" w:cstheme="majorHAnsi"/>
          <w:sz w:val="24"/>
          <w:szCs w:val="24"/>
        </w:rPr>
      </w:pPr>
    </w:p>
    <w:p w14:paraId="29252F3A" w14:textId="361F7CE1" w:rsidR="000F3C1C" w:rsidRPr="00121A9E" w:rsidRDefault="000F3C1C" w:rsidP="000F3C1C">
      <w:pPr>
        <w:numPr>
          <w:ilvl w:val="0"/>
          <w:numId w:val="19"/>
        </w:numPr>
        <w:tabs>
          <w:tab w:val="left" w:pos="720"/>
        </w:tabs>
        <w:spacing w:after="0" w:line="0" w:lineRule="atLeast"/>
        <w:ind w:left="720" w:hanging="368"/>
        <w:rPr>
          <w:rFonts w:asciiTheme="majorHAnsi" w:eastAsia="Arial" w:hAnsiTheme="majorHAnsi" w:cstheme="majorHAnsi"/>
          <w:sz w:val="24"/>
          <w:szCs w:val="24"/>
        </w:rPr>
      </w:pPr>
      <w:r w:rsidRPr="00121A9E">
        <w:rPr>
          <w:rFonts w:asciiTheme="majorHAnsi" w:eastAsia="Arial" w:hAnsiTheme="majorHAnsi" w:cstheme="majorHAnsi"/>
          <w:sz w:val="24"/>
          <w:szCs w:val="24"/>
        </w:rPr>
        <w:t>Clear guidelines for behaviour are supported</w:t>
      </w:r>
      <w:r w:rsidR="00C81401" w:rsidRPr="00121A9E">
        <w:rPr>
          <w:rFonts w:asciiTheme="majorHAnsi" w:eastAsia="Arial" w:hAnsiTheme="majorHAnsi" w:cstheme="majorHAnsi"/>
          <w:sz w:val="24"/>
          <w:szCs w:val="24"/>
        </w:rPr>
        <w:t xml:space="preserve"> by visuals. </w:t>
      </w:r>
    </w:p>
    <w:p w14:paraId="5F96A722" w14:textId="77777777" w:rsidR="000F3C1C" w:rsidRPr="00121A9E" w:rsidRDefault="000F3C1C" w:rsidP="000F3C1C">
      <w:pPr>
        <w:spacing w:line="290" w:lineRule="exact"/>
        <w:rPr>
          <w:rFonts w:asciiTheme="majorHAnsi" w:eastAsia="Times New Roman" w:hAnsiTheme="majorHAnsi" w:cstheme="majorHAnsi"/>
          <w:sz w:val="24"/>
          <w:szCs w:val="24"/>
        </w:rPr>
      </w:pPr>
    </w:p>
    <w:p w14:paraId="71754B2E" w14:textId="77777777" w:rsidR="00AA2C1D" w:rsidRPr="00121A9E" w:rsidRDefault="00AA2C1D" w:rsidP="000F3C1C">
      <w:pPr>
        <w:spacing w:line="290" w:lineRule="exact"/>
        <w:rPr>
          <w:rFonts w:asciiTheme="majorHAnsi" w:eastAsia="Times New Roman" w:hAnsiTheme="majorHAnsi" w:cstheme="majorHAnsi"/>
          <w:sz w:val="24"/>
          <w:szCs w:val="24"/>
        </w:rPr>
      </w:pPr>
    </w:p>
    <w:p w14:paraId="0867F1CB" w14:textId="77777777" w:rsidR="00AA2C1D" w:rsidRPr="00121A9E" w:rsidRDefault="00AA2C1D" w:rsidP="000F3C1C">
      <w:pPr>
        <w:spacing w:line="290" w:lineRule="exact"/>
        <w:rPr>
          <w:rFonts w:asciiTheme="majorHAnsi" w:eastAsia="Times New Roman" w:hAnsiTheme="majorHAnsi" w:cstheme="majorHAnsi"/>
          <w:sz w:val="24"/>
          <w:szCs w:val="24"/>
        </w:rPr>
      </w:pPr>
    </w:p>
    <w:p w14:paraId="0863DB8B" w14:textId="77777777" w:rsidR="00AA2C1D" w:rsidRPr="00121A9E" w:rsidRDefault="00AA2C1D" w:rsidP="000F3C1C">
      <w:pPr>
        <w:spacing w:line="290" w:lineRule="exact"/>
        <w:rPr>
          <w:rFonts w:asciiTheme="majorHAnsi" w:eastAsia="Times New Roman" w:hAnsiTheme="majorHAnsi" w:cstheme="majorHAnsi"/>
          <w:sz w:val="24"/>
          <w:szCs w:val="24"/>
        </w:rPr>
      </w:pPr>
    </w:p>
    <w:p w14:paraId="24B0FDEF" w14:textId="77777777" w:rsidR="00AA2C1D" w:rsidRPr="00121A9E" w:rsidRDefault="00AA2C1D" w:rsidP="000F3C1C">
      <w:pPr>
        <w:spacing w:line="290" w:lineRule="exact"/>
        <w:rPr>
          <w:rFonts w:asciiTheme="majorHAnsi" w:eastAsia="Times New Roman" w:hAnsiTheme="majorHAnsi" w:cstheme="majorHAnsi"/>
          <w:sz w:val="24"/>
          <w:szCs w:val="24"/>
        </w:rPr>
      </w:pPr>
    </w:p>
    <w:p w14:paraId="6D0169C7" w14:textId="77777777" w:rsidR="00AA2C1D" w:rsidRPr="00121A9E" w:rsidRDefault="00AA2C1D" w:rsidP="000F3C1C">
      <w:pPr>
        <w:spacing w:line="290" w:lineRule="exact"/>
        <w:rPr>
          <w:rFonts w:asciiTheme="majorHAnsi" w:eastAsia="Times New Roman" w:hAnsiTheme="majorHAnsi" w:cstheme="majorHAnsi"/>
          <w:sz w:val="24"/>
          <w:szCs w:val="24"/>
        </w:rPr>
      </w:pPr>
    </w:p>
    <w:p w14:paraId="4C46D736" w14:textId="77777777" w:rsidR="00AA2C1D" w:rsidRPr="00121A9E" w:rsidRDefault="00AA2C1D" w:rsidP="000F3C1C">
      <w:pPr>
        <w:spacing w:line="290" w:lineRule="exact"/>
        <w:rPr>
          <w:rFonts w:asciiTheme="majorHAnsi" w:eastAsia="Times New Roman" w:hAnsiTheme="majorHAnsi" w:cstheme="majorHAnsi"/>
          <w:sz w:val="24"/>
          <w:szCs w:val="24"/>
        </w:rPr>
      </w:pPr>
    </w:p>
    <w:p w14:paraId="27720F53" w14:textId="77777777" w:rsidR="00AA2C1D" w:rsidRPr="00121A9E" w:rsidRDefault="00AA2C1D" w:rsidP="000F3C1C">
      <w:pPr>
        <w:spacing w:line="290" w:lineRule="exact"/>
        <w:rPr>
          <w:rFonts w:asciiTheme="majorHAnsi" w:eastAsia="Times New Roman" w:hAnsiTheme="majorHAnsi" w:cstheme="majorHAnsi"/>
          <w:sz w:val="24"/>
          <w:szCs w:val="24"/>
        </w:rPr>
      </w:pPr>
    </w:p>
    <w:p w14:paraId="0ECB7CA3" w14:textId="77777777" w:rsidR="00AA2C1D" w:rsidRPr="00121A9E" w:rsidRDefault="00AA2C1D" w:rsidP="000F3C1C">
      <w:pPr>
        <w:spacing w:line="290" w:lineRule="exact"/>
        <w:rPr>
          <w:rFonts w:asciiTheme="majorHAnsi" w:eastAsia="Times New Roman" w:hAnsiTheme="majorHAnsi" w:cstheme="majorHAnsi"/>
          <w:sz w:val="24"/>
          <w:szCs w:val="24"/>
        </w:rPr>
      </w:pPr>
    </w:p>
    <w:p w14:paraId="555E435D" w14:textId="77777777" w:rsidR="00AA2C1D" w:rsidRPr="00121A9E" w:rsidRDefault="00AA2C1D" w:rsidP="000F3C1C">
      <w:pPr>
        <w:spacing w:line="290" w:lineRule="exact"/>
        <w:rPr>
          <w:rFonts w:asciiTheme="majorHAnsi" w:eastAsia="Times New Roman" w:hAnsiTheme="majorHAnsi" w:cstheme="majorHAnsi"/>
          <w:sz w:val="24"/>
          <w:szCs w:val="24"/>
        </w:rPr>
      </w:pPr>
    </w:p>
    <w:p w14:paraId="07DF1AEF" w14:textId="77777777" w:rsidR="00AA2C1D" w:rsidRPr="00121A9E" w:rsidRDefault="00AA2C1D" w:rsidP="000F3C1C">
      <w:pPr>
        <w:spacing w:line="290" w:lineRule="exact"/>
        <w:rPr>
          <w:rFonts w:asciiTheme="majorHAnsi" w:eastAsia="Times New Roman" w:hAnsiTheme="majorHAnsi" w:cstheme="majorHAnsi"/>
          <w:sz w:val="24"/>
          <w:szCs w:val="24"/>
        </w:rPr>
      </w:pPr>
    </w:p>
    <w:p w14:paraId="77213700" w14:textId="77777777" w:rsidR="00AA2C1D" w:rsidRPr="00121A9E" w:rsidRDefault="00AA2C1D" w:rsidP="000F3C1C">
      <w:pPr>
        <w:spacing w:line="290" w:lineRule="exact"/>
        <w:rPr>
          <w:rFonts w:asciiTheme="majorHAnsi" w:eastAsia="Times New Roman" w:hAnsiTheme="majorHAnsi" w:cstheme="majorHAnsi"/>
          <w:sz w:val="24"/>
          <w:szCs w:val="24"/>
        </w:rPr>
      </w:pPr>
    </w:p>
    <w:p w14:paraId="70E21539" w14:textId="77777777" w:rsidR="00AA2C1D" w:rsidRPr="00121A9E" w:rsidRDefault="00AA2C1D" w:rsidP="000F3C1C">
      <w:pPr>
        <w:spacing w:line="290" w:lineRule="exact"/>
        <w:rPr>
          <w:rFonts w:asciiTheme="majorHAnsi" w:eastAsia="Times New Roman" w:hAnsiTheme="majorHAnsi" w:cstheme="majorHAnsi"/>
          <w:sz w:val="24"/>
          <w:szCs w:val="24"/>
        </w:rPr>
      </w:pPr>
    </w:p>
    <w:p w14:paraId="598E0675" w14:textId="77777777" w:rsidR="00AA2C1D" w:rsidRPr="00121A9E" w:rsidRDefault="00AA2C1D" w:rsidP="000F3C1C">
      <w:pPr>
        <w:spacing w:line="290" w:lineRule="exact"/>
        <w:rPr>
          <w:rFonts w:asciiTheme="majorHAnsi" w:eastAsia="Times New Roman" w:hAnsiTheme="majorHAnsi" w:cstheme="majorHAnsi"/>
          <w:sz w:val="24"/>
          <w:szCs w:val="24"/>
        </w:rPr>
      </w:pPr>
    </w:p>
    <w:p w14:paraId="1F6651B3" w14:textId="77777777" w:rsidR="00AA2C1D" w:rsidRPr="00121A9E" w:rsidRDefault="00AA2C1D" w:rsidP="000F3C1C">
      <w:pPr>
        <w:spacing w:line="290" w:lineRule="exact"/>
        <w:rPr>
          <w:rFonts w:asciiTheme="majorHAnsi" w:eastAsia="Times New Roman" w:hAnsiTheme="majorHAnsi" w:cstheme="majorHAnsi"/>
          <w:sz w:val="24"/>
          <w:szCs w:val="24"/>
        </w:rPr>
      </w:pPr>
    </w:p>
    <w:p w14:paraId="79202F66" w14:textId="77777777" w:rsidR="00AA2C1D" w:rsidRPr="00121A9E" w:rsidRDefault="00AA2C1D" w:rsidP="000F3C1C">
      <w:pPr>
        <w:spacing w:line="290" w:lineRule="exact"/>
        <w:rPr>
          <w:rFonts w:asciiTheme="majorHAnsi" w:eastAsia="Times New Roman" w:hAnsiTheme="majorHAnsi" w:cstheme="majorHAnsi"/>
          <w:sz w:val="24"/>
          <w:szCs w:val="24"/>
        </w:rPr>
      </w:pPr>
    </w:p>
    <w:p w14:paraId="14EEC484" w14:textId="77777777" w:rsidR="00AA2C1D" w:rsidRDefault="00AA2C1D" w:rsidP="000F3C1C">
      <w:pPr>
        <w:spacing w:line="290" w:lineRule="exact"/>
        <w:rPr>
          <w:rFonts w:asciiTheme="majorHAnsi" w:eastAsia="Times New Roman" w:hAnsiTheme="majorHAnsi" w:cstheme="majorHAnsi"/>
          <w:sz w:val="24"/>
          <w:szCs w:val="24"/>
        </w:rPr>
      </w:pPr>
    </w:p>
    <w:p w14:paraId="665616BD" w14:textId="77777777" w:rsidR="00FD61EC" w:rsidRDefault="00FD61EC" w:rsidP="000F3C1C">
      <w:pPr>
        <w:spacing w:line="290" w:lineRule="exact"/>
        <w:rPr>
          <w:rFonts w:asciiTheme="majorHAnsi" w:eastAsia="Times New Roman" w:hAnsiTheme="majorHAnsi" w:cstheme="majorHAnsi"/>
          <w:sz w:val="24"/>
          <w:szCs w:val="24"/>
        </w:rPr>
      </w:pPr>
    </w:p>
    <w:p w14:paraId="1E9D3709" w14:textId="77777777" w:rsidR="00FD61EC" w:rsidRDefault="00FD61EC" w:rsidP="000F3C1C">
      <w:pPr>
        <w:spacing w:line="290" w:lineRule="exact"/>
        <w:rPr>
          <w:rFonts w:asciiTheme="majorHAnsi" w:eastAsia="Times New Roman" w:hAnsiTheme="majorHAnsi" w:cstheme="majorHAnsi"/>
          <w:sz w:val="24"/>
          <w:szCs w:val="24"/>
        </w:rPr>
      </w:pPr>
    </w:p>
    <w:p w14:paraId="29227B8B" w14:textId="77777777" w:rsidR="00FD61EC" w:rsidRDefault="00FD61EC" w:rsidP="000F3C1C">
      <w:pPr>
        <w:spacing w:line="290" w:lineRule="exact"/>
        <w:rPr>
          <w:rFonts w:asciiTheme="majorHAnsi" w:eastAsia="Times New Roman" w:hAnsiTheme="majorHAnsi" w:cstheme="majorHAnsi"/>
          <w:sz w:val="24"/>
          <w:szCs w:val="24"/>
        </w:rPr>
      </w:pPr>
    </w:p>
    <w:p w14:paraId="7981DB23" w14:textId="77777777" w:rsidR="00FD61EC" w:rsidRPr="00121A9E" w:rsidRDefault="00FD61EC" w:rsidP="000F3C1C">
      <w:pPr>
        <w:spacing w:line="290" w:lineRule="exact"/>
        <w:rPr>
          <w:rFonts w:asciiTheme="majorHAnsi" w:eastAsia="Times New Roman" w:hAnsiTheme="majorHAnsi" w:cstheme="majorHAnsi"/>
          <w:sz w:val="24"/>
          <w:szCs w:val="24"/>
        </w:rPr>
      </w:pPr>
    </w:p>
    <w:p w14:paraId="62459683" w14:textId="375DEBC7" w:rsidR="00AA2C1D" w:rsidRPr="00121A9E" w:rsidRDefault="00AA2C1D" w:rsidP="728A51B2">
      <w:pPr>
        <w:spacing w:line="290" w:lineRule="exact"/>
        <w:rPr>
          <w:rFonts w:asciiTheme="majorHAnsi" w:eastAsia="Times New Roman" w:hAnsiTheme="majorHAnsi" w:cstheme="majorBidi"/>
          <w:sz w:val="24"/>
          <w:szCs w:val="24"/>
        </w:rPr>
      </w:pPr>
    </w:p>
    <w:p w14:paraId="08B36FC7" w14:textId="723719C2" w:rsidR="000F3C1C" w:rsidRPr="00121A9E" w:rsidRDefault="000F3C1C" w:rsidP="728A51B2">
      <w:pPr>
        <w:spacing w:line="0" w:lineRule="atLeast"/>
        <w:rPr>
          <w:rFonts w:asciiTheme="majorHAnsi" w:eastAsia="Arial" w:hAnsiTheme="majorHAnsi" w:cstheme="majorBidi"/>
          <w:b/>
          <w:bCs/>
          <w:sz w:val="24"/>
          <w:szCs w:val="24"/>
          <w:u w:val="single"/>
        </w:rPr>
      </w:pPr>
      <w:r w:rsidRPr="728A51B2">
        <w:rPr>
          <w:rFonts w:asciiTheme="majorHAnsi" w:eastAsia="Arial" w:hAnsiTheme="majorHAnsi" w:cstheme="majorBidi"/>
          <w:b/>
          <w:bCs/>
          <w:sz w:val="24"/>
          <w:szCs w:val="24"/>
          <w:u w:val="single"/>
        </w:rPr>
        <w:t xml:space="preserve">Forward </w:t>
      </w:r>
      <w:r w:rsidR="7F3555E4" w:rsidRPr="728A51B2">
        <w:rPr>
          <w:rFonts w:asciiTheme="majorHAnsi" w:eastAsia="Arial" w:hAnsiTheme="majorHAnsi" w:cstheme="majorBidi"/>
          <w:b/>
          <w:bCs/>
          <w:sz w:val="24"/>
          <w:szCs w:val="24"/>
          <w:u w:val="single"/>
        </w:rPr>
        <w:t>p</w:t>
      </w:r>
      <w:r w:rsidRPr="728A51B2">
        <w:rPr>
          <w:rFonts w:asciiTheme="majorHAnsi" w:eastAsia="Arial" w:hAnsiTheme="majorHAnsi" w:cstheme="majorBidi"/>
          <w:b/>
          <w:bCs/>
          <w:sz w:val="24"/>
          <w:szCs w:val="24"/>
          <w:u w:val="single"/>
        </w:rPr>
        <w:t xml:space="preserve">lanning to avoid </w:t>
      </w:r>
      <w:r w:rsidR="500932C6" w:rsidRPr="728A51B2">
        <w:rPr>
          <w:rFonts w:asciiTheme="majorHAnsi" w:eastAsia="Arial" w:hAnsiTheme="majorHAnsi" w:cstheme="majorBidi"/>
          <w:b/>
          <w:bCs/>
          <w:sz w:val="24"/>
          <w:szCs w:val="24"/>
          <w:u w:val="single"/>
        </w:rPr>
        <w:t>challenging behaviour incidents</w:t>
      </w:r>
    </w:p>
    <w:p w14:paraId="2F9CE732" w14:textId="77777777" w:rsidR="000F3C1C" w:rsidRPr="00121A9E" w:rsidRDefault="000F3C1C" w:rsidP="000F3C1C">
      <w:pPr>
        <w:numPr>
          <w:ilvl w:val="0"/>
          <w:numId w:val="20"/>
        </w:numPr>
        <w:tabs>
          <w:tab w:val="left" w:pos="720"/>
        </w:tabs>
        <w:spacing w:after="0" w:line="273" w:lineRule="auto"/>
        <w:ind w:left="720" w:right="8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Where necessary, class team meetings are held to ensure everyone is aware of the activities for the day and their roles.</w:t>
      </w:r>
    </w:p>
    <w:p w14:paraId="30AF1CF6" w14:textId="0743AA91" w:rsidR="728A51B2" w:rsidRDefault="728A51B2" w:rsidP="728A51B2">
      <w:pPr>
        <w:tabs>
          <w:tab w:val="left" w:pos="720"/>
        </w:tabs>
        <w:spacing w:after="0" w:line="273" w:lineRule="auto"/>
        <w:ind w:right="80"/>
        <w:rPr>
          <w:rFonts w:asciiTheme="majorHAnsi" w:eastAsia="Arial" w:hAnsiTheme="majorHAnsi" w:cstheme="majorBidi"/>
          <w:sz w:val="24"/>
          <w:szCs w:val="24"/>
        </w:rPr>
      </w:pPr>
    </w:p>
    <w:p w14:paraId="1DE22F42" w14:textId="44D59D6D" w:rsidR="000F3C1C" w:rsidRPr="00121A9E" w:rsidRDefault="000F3C1C" w:rsidP="728A51B2">
      <w:pPr>
        <w:numPr>
          <w:ilvl w:val="0"/>
          <w:numId w:val="20"/>
        </w:numPr>
        <w:tabs>
          <w:tab w:val="left" w:pos="720"/>
        </w:tabs>
        <w:spacing w:after="0" w:line="252" w:lineRule="auto"/>
        <w:ind w:left="720" w:right="80" w:hanging="37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Schedules – </w:t>
      </w:r>
      <w:r w:rsidR="00E671FE" w:rsidRPr="728A51B2">
        <w:rPr>
          <w:rFonts w:asciiTheme="majorHAnsi" w:eastAsia="Arial" w:hAnsiTheme="majorHAnsi" w:cstheme="majorBidi"/>
          <w:sz w:val="24"/>
          <w:szCs w:val="24"/>
        </w:rPr>
        <w:t xml:space="preserve">are used to ensure that </w:t>
      </w:r>
      <w:r w:rsidRPr="728A51B2">
        <w:rPr>
          <w:rFonts w:asciiTheme="majorHAnsi" w:eastAsia="Arial" w:hAnsiTheme="majorHAnsi" w:cstheme="majorBidi"/>
          <w:sz w:val="24"/>
          <w:szCs w:val="24"/>
        </w:rPr>
        <w:t xml:space="preserve">predicted events take place on time. Where changes </w:t>
      </w:r>
      <w:r w:rsidR="0042AE34" w:rsidRPr="728A51B2">
        <w:rPr>
          <w:rFonts w:asciiTheme="majorHAnsi" w:eastAsia="Arial" w:hAnsiTheme="majorHAnsi" w:cstheme="majorBidi"/>
          <w:sz w:val="24"/>
          <w:szCs w:val="24"/>
        </w:rPr>
        <w:t>must</w:t>
      </w:r>
      <w:r w:rsidRPr="728A51B2">
        <w:rPr>
          <w:rFonts w:asciiTheme="majorHAnsi" w:eastAsia="Arial" w:hAnsiTheme="majorHAnsi" w:cstheme="majorBidi"/>
          <w:sz w:val="24"/>
          <w:szCs w:val="24"/>
        </w:rPr>
        <w:t xml:space="preserve"> be </w:t>
      </w:r>
      <w:r w:rsidR="00E671FE" w:rsidRPr="728A51B2">
        <w:rPr>
          <w:rFonts w:asciiTheme="majorHAnsi" w:eastAsia="Arial" w:hAnsiTheme="majorHAnsi" w:cstheme="majorBidi"/>
          <w:sz w:val="24"/>
          <w:szCs w:val="24"/>
        </w:rPr>
        <w:t>made,</w:t>
      </w:r>
      <w:r w:rsidRPr="728A51B2">
        <w:rPr>
          <w:rFonts w:asciiTheme="majorHAnsi" w:eastAsia="Arial" w:hAnsiTheme="majorHAnsi" w:cstheme="majorBidi"/>
          <w:sz w:val="24"/>
          <w:szCs w:val="24"/>
        </w:rPr>
        <w:t xml:space="preserve"> they should be clearly explained and negotiated at child’s individual level and visually displayed. </w:t>
      </w:r>
      <w:r w:rsidR="003B02FC" w:rsidRPr="728A51B2">
        <w:rPr>
          <w:rFonts w:asciiTheme="majorHAnsi" w:eastAsia="Arial" w:hAnsiTheme="majorHAnsi" w:cstheme="majorBidi"/>
          <w:sz w:val="24"/>
          <w:szCs w:val="24"/>
        </w:rPr>
        <w:t>Students</w:t>
      </w:r>
      <w:r w:rsidRPr="728A51B2">
        <w:rPr>
          <w:rFonts w:asciiTheme="majorHAnsi" w:eastAsia="Arial" w:hAnsiTheme="majorHAnsi" w:cstheme="majorBidi"/>
          <w:sz w:val="24"/>
          <w:szCs w:val="24"/>
        </w:rPr>
        <w:t xml:space="preserve"> who are </w:t>
      </w:r>
      <w:r w:rsidR="347A3EDC" w:rsidRPr="728A51B2">
        <w:rPr>
          <w:rFonts w:asciiTheme="majorHAnsi" w:eastAsia="Arial" w:hAnsiTheme="majorHAnsi" w:cstheme="majorBidi"/>
          <w:sz w:val="24"/>
          <w:szCs w:val="24"/>
        </w:rPr>
        <w:t>off task</w:t>
      </w:r>
      <w:r w:rsidRPr="728A51B2">
        <w:rPr>
          <w:rFonts w:asciiTheme="majorHAnsi" w:eastAsia="Arial" w:hAnsiTheme="majorHAnsi" w:cstheme="majorBidi"/>
          <w:sz w:val="24"/>
          <w:szCs w:val="24"/>
        </w:rPr>
        <w:t xml:space="preserve"> can be brought back on task by </w:t>
      </w:r>
      <w:r w:rsidR="00BA0220" w:rsidRPr="728A51B2">
        <w:rPr>
          <w:rFonts w:asciiTheme="majorHAnsi" w:eastAsia="Arial" w:hAnsiTheme="majorHAnsi" w:cstheme="majorBidi"/>
          <w:sz w:val="24"/>
          <w:szCs w:val="24"/>
        </w:rPr>
        <w:t>re-</w:t>
      </w:r>
      <w:r w:rsidRPr="728A51B2">
        <w:rPr>
          <w:rFonts w:asciiTheme="majorHAnsi" w:eastAsia="Arial" w:hAnsiTheme="majorHAnsi" w:cstheme="majorBidi"/>
          <w:sz w:val="24"/>
          <w:szCs w:val="24"/>
        </w:rPr>
        <w:t xml:space="preserve">direction to their </w:t>
      </w:r>
      <w:r w:rsidR="00E671FE" w:rsidRPr="728A51B2">
        <w:rPr>
          <w:rFonts w:asciiTheme="majorHAnsi" w:eastAsia="Arial" w:hAnsiTheme="majorHAnsi" w:cstheme="majorBidi"/>
          <w:sz w:val="24"/>
          <w:szCs w:val="24"/>
        </w:rPr>
        <w:t>schedule.</w:t>
      </w:r>
    </w:p>
    <w:p w14:paraId="5B95CD12" w14:textId="77777777" w:rsidR="000F3C1C" w:rsidRPr="00121A9E" w:rsidRDefault="000F3C1C" w:rsidP="000F3C1C">
      <w:pPr>
        <w:spacing w:line="17" w:lineRule="exact"/>
        <w:rPr>
          <w:rFonts w:asciiTheme="majorHAnsi" w:eastAsia="Arial" w:hAnsiTheme="majorHAnsi" w:cstheme="majorHAnsi"/>
          <w:sz w:val="24"/>
          <w:szCs w:val="24"/>
        </w:rPr>
      </w:pPr>
    </w:p>
    <w:p w14:paraId="347411AB" w14:textId="77777777" w:rsidR="000F3C1C" w:rsidRPr="00121A9E" w:rsidRDefault="000F3C1C" w:rsidP="000F3C1C">
      <w:pPr>
        <w:numPr>
          <w:ilvl w:val="0"/>
          <w:numId w:val="20"/>
        </w:numPr>
        <w:tabs>
          <w:tab w:val="left" w:pos="720"/>
        </w:tabs>
        <w:spacing w:after="0" w:line="273" w:lineRule="auto"/>
        <w:ind w:left="720" w:right="8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Staff are required to dress professionally, but at the same time take account of the need for practical and safe clothing so that they can react easily in an emergency.</w:t>
      </w:r>
    </w:p>
    <w:p w14:paraId="5220BBB2" w14:textId="77777777" w:rsidR="004A1555" w:rsidRPr="00121A9E" w:rsidRDefault="004A1555" w:rsidP="004A1555">
      <w:pPr>
        <w:tabs>
          <w:tab w:val="left" w:pos="720"/>
        </w:tabs>
        <w:spacing w:after="0" w:line="273" w:lineRule="auto"/>
        <w:ind w:right="80"/>
        <w:rPr>
          <w:rFonts w:asciiTheme="majorHAnsi" w:eastAsia="Arial" w:hAnsiTheme="majorHAnsi" w:cstheme="majorHAnsi"/>
          <w:sz w:val="24"/>
          <w:szCs w:val="24"/>
        </w:rPr>
      </w:pPr>
    </w:p>
    <w:p w14:paraId="34B8A90B" w14:textId="77777777" w:rsidR="000F3C1C" w:rsidRPr="00121A9E" w:rsidRDefault="000F3C1C" w:rsidP="000F3C1C">
      <w:pPr>
        <w:numPr>
          <w:ilvl w:val="0"/>
          <w:numId w:val="20"/>
        </w:numPr>
        <w:tabs>
          <w:tab w:val="left" w:pos="720"/>
        </w:tabs>
        <w:spacing w:after="0" w:line="0" w:lineRule="atLeast"/>
        <w:ind w:left="72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Staff are advised not to wear jewellery.</w:t>
      </w:r>
    </w:p>
    <w:p w14:paraId="13CB595B" w14:textId="77777777" w:rsidR="000F3C1C" w:rsidRPr="00121A9E" w:rsidRDefault="000F3C1C" w:rsidP="000F3C1C">
      <w:pPr>
        <w:spacing w:line="68" w:lineRule="exact"/>
        <w:rPr>
          <w:rFonts w:asciiTheme="majorHAnsi" w:eastAsia="Arial" w:hAnsiTheme="majorHAnsi" w:cstheme="majorHAnsi"/>
          <w:sz w:val="24"/>
          <w:szCs w:val="24"/>
        </w:rPr>
      </w:pPr>
    </w:p>
    <w:p w14:paraId="078C5FC5" w14:textId="77777777" w:rsidR="000F3C1C" w:rsidRPr="00121A9E" w:rsidRDefault="000F3C1C" w:rsidP="000F3C1C">
      <w:pPr>
        <w:numPr>
          <w:ilvl w:val="0"/>
          <w:numId w:val="20"/>
        </w:numPr>
        <w:tabs>
          <w:tab w:val="left" w:pos="720"/>
        </w:tabs>
        <w:spacing w:after="0" w:line="0" w:lineRule="atLeast"/>
        <w:ind w:left="72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Staff ensure that materials and visual instructions are ready prior to an activity.</w:t>
      </w:r>
    </w:p>
    <w:p w14:paraId="6D9C8D39" w14:textId="77777777" w:rsidR="000F3C1C" w:rsidRPr="00121A9E" w:rsidRDefault="000F3C1C" w:rsidP="000F3C1C">
      <w:pPr>
        <w:spacing w:line="68" w:lineRule="exact"/>
        <w:rPr>
          <w:rFonts w:asciiTheme="majorHAnsi" w:eastAsia="Arial" w:hAnsiTheme="majorHAnsi" w:cstheme="majorHAnsi"/>
          <w:sz w:val="24"/>
          <w:szCs w:val="24"/>
        </w:rPr>
      </w:pPr>
    </w:p>
    <w:p w14:paraId="68F47ACF" w14:textId="2DC41D14" w:rsidR="000F3C1C" w:rsidRPr="00121A9E" w:rsidRDefault="006A5CD0" w:rsidP="000F3C1C">
      <w:pPr>
        <w:numPr>
          <w:ilvl w:val="0"/>
          <w:numId w:val="20"/>
        </w:numPr>
        <w:tabs>
          <w:tab w:val="left" w:pos="720"/>
        </w:tabs>
        <w:spacing w:after="0" w:line="0" w:lineRule="atLeast"/>
        <w:ind w:left="72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M</w:t>
      </w:r>
      <w:r w:rsidR="000F3C1C" w:rsidRPr="728A51B2">
        <w:rPr>
          <w:rFonts w:asciiTheme="majorHAnsi" w:eastAsia="Arial" w:hAnsiTheme="majorHAnsi" w:cstheme="majorBidi"/>
          <w:sz w:val="24"/>
          <w:szCs w:val="24"/>
        </w:rPr>
        <w:t>aterials and equipment are readily available.</w:t>
      </w:r>
    </w:p>
    <w:p w14:paraId="675E05EE" w14:textId="77777777" w:rsidR="000F3C1C" w:rsidRPr="00121A9E" w:rsidRDefault="000F3C1C" w:rsidP="000F3C1C">
      <w:pPr>
        <w:spacing w:line="68" w:lineRule="exact"/>
        <w:rPr>
          <w:rFonts w:asciiTheme="majorHAnsi" w:eastAsia="Arial" w:hAnsiTheme="majorHAnsi" w:cstheme="majorHAnsi"/>
          <w:sz w:val="24"/>
          <w:szCs w:val="24"/>
        </w:rPr>
      </w:pPr>
    </w:p>
    <w:p w14:paraId="688663C7" w14:textId="4276644B" w:rsidR="000F3C1C" w:rsidRPr="00121A9E" w:rsidRDefault="3326E6AF" w:rsidP="728A51B2">
      <w:pPr>
        <w:numPr>
          <w:ilvl w:val="0"/>
          <w:numId w:val="20"/>
        </w:numPr>
        <w:tabs>
          <w:tab w:val="left" w:pos="720"/>
        </w:tabs>
        <w:spacing w:after="0" w:line="0" w:lineRule="atLeast"/>
        <w:ind w:left="720" w:hanging="370"/>
        <w:rPr>
          <w:rFonts w:asciiTheme="majorHAnsi" w:eastAsia="Arial" w:hAnsiTheme="majorHAnsi" w:cstheme="majorBidi"/>
          <w:sz w:val="24"/>
          <w:szCs w:val="24"/>
        </w:rPr>
      </w:pPr>
      <w:r w:rsidRPr="728A51B2">
        <w:rPr>
          <w:rFonts w:asciiTheme="majorHAnsi" w:eastAsia="Arial" w:hAnsiTheme="majorHAnsi" w:cstheme="majorBidi"/>
          <w:sz w:val="24"/>
          <w:szCs w:val="24"/>
        </w:rPr>
        <w:t>Students</w:t>
      </w:r>
      <w:r w:rsidR="000F3C1C" w:rsidRPr="728A51B2">
        <w:rPr>
          <w:rFonts w:asciiTheme="majorHAnsi" w:eastAsia="Arial" w:hAnsiTheme="majorHAnsi" w:cstheme="majorBidi"/>
          <w:sz w:val="24"/>
          <w:szCs w:val="24"/>
        </w:rPr>
        <w:t xml:space="preserve"> </w:t>
      </w:r>
      <w:r w:rsidR="233CA937" w:rsidRPr="728A51B2">
        <w:rPr>
          <w:rFonts w:asciiTheme="majorHAnsi" w:eastAsia="Arial" w:hAnsiTheme="majorHAnsi" w:cstheme="majorBidi"/>
          <w:sz w:val="24"/>
          <w:szCs w:val="24"/>
        </w:rPr>
        <w:t>can</w:t>
      </w:r>
      <w:r w:rsidR="009665C1" w:rsidRPr="728A51B2">
        <w:rPr>
          <w:rFonts w:asciiTheme="majorHAnsi" w:eastAsia="Arial" w:hAnsiTheme="majorHAnsi" w:cstheme="majorBidi"/>
          <w:sz w:val="24"/>
          <w:szCs w:val="24"/>
        </w:rPr>
        <w:t xml:space="preserve"> move to their agreed calm/quiet spaces should they need </w:t>
      </w:r>
      <w:r w:rsidR="5D906BD9" w:rsidRPr="728A51B2">
        <w:rPr>
          <w:rFonts w:asciiTheme="majorHAnsi" w:eastAsia="Arial" w:hAnsiTheme="majorHAnsi" w:cstheme="majorBidi"/>
          <w:sz w:val="24"/>
          <w:szCs w:val="24"/>
        </w:rPr>
        <w:t>to,</w:t>
      </w:r>
      <w:r w:rsidR="00050E40" w:rsidRPr="728A51B2">
        <w:rPr>
          <w:rFonts w:asciiTheme="majorHAnsi" w:eastAsia="Arial" w:hAnsiTheme="majorHAnsi" w:cstheme="majorBidi"/>
          <w:sz w:val="24"/>
          <w:szCs w:val="24"/>
        </w:rPr>
        <w:t xml:space="preserve"> and staff would encourage this.</w:t>
      </w:r>
    </w:p>
    <w:p w14:paraId="2FC17F8B" w14:textId="77777777" w:rsidR="000F3C1C" w:rsidRPr="00121A9E" w:rsidRDefault="000F3C1C" w:rsidP="000F3C1C">
      <w:pPr>
        <w:spacing w:line="71" w:lineRule="exact"/>
        <w:rPr>
          <w:rFonts w:asciiTheme="majorHAnsi" w:eastAsia="Arial" w:hAnsiTheme="majorHAnsi" w:cstheme="majorHAnsi"/>
          <w:sz w:val="24"/>
          <w:szCs w:val="24"/>
        </w:rPr>
      </w:pPr>
    </w:p>
    <w:p w14:paraId="0DB6AE6E" w14:textId="77777777" w:rsidR="000F3C1C" w:rsidRPr="00121A9E" w:rsidRDefault="000F3C1C" w:rsidP="000F3C1C">
      <w:pPr>
        <w:numPr>
          <w:ilvl w:val="0"/>
          <w:numId w:val="20"/>
        </w:numPr>
        <w:tabs>
          <w:tab w:val="left" w:pos="720"/>
        </w:tabs>
        <w:spacing w:after="0" w:line="0" w:lineRule="atLeast"/>
        <w:ind w:left="72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Staff carry ‘filler’ activities and rewards to aid waiting.</w:t>
      </w:r>
    </w:p>
    <w:p w14:paraId="0A4F7224" w14:textId="77777777" w:rsidR="000F3C1C" w:rsidRPr="00121A9E" w:rsidRDefault="000F3C1C" w:rsidP="000F3C1C">
      <w:pPr>
        <w:spacing w:line="68" w:lineRule="exact"/>
        <w:rPr>
          <w:rFonts w:asciiTheme="majorHAnsi" w:eastAsia="Arial" w:hAnsiTheme="majorHAnsi" w:cstheme="majorHAnsi"/>
          <w:sz w:val="24"/>
          <w:szCs w:val="24"/>
        </w:rPr>
      </w:pPr>
    </w:p>
    <w:p w14:paraId="21B10704" w14:textId="77777777" w:rsidR="000F3C1C" w:rsidRPr="00121A9E" w:rsidRDefault="000F3C1C" w:rsidP="000F3C1C">
      <w:pPr>
        <w:numPr>
          <w:ilvl w:val="0"/>
          <w:numId w:val="20"/>
        </w:numPr>
        <w:tabs>
          <w:tab w:val="left" w:pos="720"/>
        </w:tabs>
        <w:spacing w:after="0" w:line="0" w:lineRule="atLeast"/>
        <w:ind w:left="72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Staff carry key cards and cue cards to use in class and around school.</w:t>
      </w:r>
    </w:p>
    <w:p w14:paraId="5AE48A43" w14:textId="77777777" w:rsidR="000F3C1C" w:rsidRPr="00121A9E" w:rsidRDefault="000F3C1C" w:rsidP="000F3C1C">
      <w:pPr>
        <w:spacing w:line="68" w:lineRule="exact"/>
        <w:rPr>
          <w:rFonts w:asciiTheme="majorHAnsi" w:eastAsia="Arial" w:hAnsiTheme="majorHAnsi" w:cstheme="majorHAnsi"/>
          <w:sz w:val="24"/>
          <w:szCs w:val="24"/>
        </w:rPr>
      </w:pPr>
    </w:p>
    <w:p w14:paraId="20EC3FBE" w14:textId="2E3606DC" w:rsidR="000F3C1C" w:rsidRPr="00121A9E" w:rsidRDefault="000F3C1C" w:rsidP="009450E3">
      <w:pPr>
        <w:numPr>
          <w:ilvl w:val="0"/>
          <w:numId w:val="20"/>
        </w:numPr>
        <w:tabs>
          <w:tab w:val="left" w:pos="710"/>
        </w:tabs>
        <w:spacing w:after="0" w:line="276" w:lineRule="auto"/>
        <w:ind w:left="720" w:right="320" w:hanging="370"/>
        <w:rPr>
          <w:rFonts w:asciiTheme="majorHAnsi" w:eastAsia="Arial" w:hAnsiTheme="majorHAnsi" w:cstheme="majorHAnsi"/>
          <w:sz w:val="24"/>
          <w:szCs w:val="24"/>
        </w:rPr>
      </w:pPr>
      <w:r w:rsidRPr="728A51B2">
        <w:rPr>
          <w:rFonts w:asciiTheme="majorHAnsi" w:eastAsia="Arial" w:hAnsiTheme="majorHAnsi" w:cstheme="majorBidi"/>
          <w:sz w:val="24"/>
          <w:szCs w:val="24"/>
        </w:rPr>
        <w:t xml:space="preserve">Contingency plans and emergency </w:t>
      </w:r>
      <w:r w:rsidR="00AA2C1D" w:rsidRPr="728A51B2">
        <w:rPr>
          <w:rFonts w:asciiTheme="majorHAnsi" w:eastAsia="Arial" w:hAnsiTheme="majorHAnsi" w:cstheme="majorBidi"/>
          <w:sz w:val="24"/>
          <w:szCs w:val="24"/>
        </w:rPr>
        <w:t>schedules</w:t>
      </w:r>
      <w:r w:rsidRPr="728A51B2">
        <w:rPr>
          <w:rFonts w:asciiTheme="majorHAnsi" w:eastAsia="Arial" w:hAnsiTheme="majorHAnsi" w:cstheme="majorBidi"/>
          <w:sz w:val="24"/>
          <w:szCs w:val="24"/>
        </w:rPr>
        <w:t xml:space="preserve"> are available to ensure consistency and calm transitions in case of staff absences, weather or transport problems.</w:t>
      </w:r>
    </w:p>
    <w:p w14:paraId="50F40DEB" w14:textId="77777777" w:rsidR="00D36F81" w:rsidRPr="00121A9E" w:rsidRDefault="00D36F81" w:rsidP="00D36F81">
      <w:pPr>
        <w:tabs>
          <w:tab w:val="left" w:pos="710"/>
        </w:tabs>
        <w:spacing w:after="0" w:line="276" w:lineRule="auto"/>
        <w:ind w:right="320"/>
        <w:rPr>
          <w:rFonts w:asciiTheme="majorHAnsi" w:eastAsia="Arial" w:hAnsiTheme="majorHAnsi" w:cstheme="majorHAnsi"/>
          <w:sz w:val="24"/>
          <w:szCs w:val="24"/>
        </w:rPr>
      </w:pPr>
    </w:p>
    <w:p w14:paraId="77A52294" w14:textId="77777777" w:rsidR="00D36F81" w:rsidRPr="00121A9E" w:rsidRDefault="00D36F81" w:rsidP="00D36F81">
      <w:pPr>
        <w:tabs>
          <w:tab w:val="left" w:pos="710"/>
        </w:tabs>
        <w:spacing w:after="0" w:line="276" w:lineRule="auto"/>
        <w:ind w:right="320"/>
        <w:rPr>
          <w:rFonts w:asciiTheme="majorHAnsi" w:eastAsia="Arial" w:hAnsiTheme="majorHAnsi" w:cstheme="majorHAnsi"/>
          <w:sz w:val="24"/>
          <w:szCs w:val="24"/>
        </w:rPr>
      </w:pPr>
    </w:p>
    <w:p w14:paraId="6C46322A" w14:textId="77777777" w:rsidR="00AA2C1D" w:rsidRPr="00121A9E" w:rsidRDefault="00AA2C1D" w:rsidP="00D36F81">
      <w:pPr>
        <w:tabs>
          <w:tab w:val="left" w:pos="710"/>
        </w:tabs>
        <w:spacing w:after="0" w:line="276" w:lineRule="auto"/>
        <w:ind w:right="320"/>
        <w:rPr>
          <w:rFonts w:asciiTheme="majorHAnsi" w:eastAsia="Arial" w:hAnsiTheme="majorHAnsi" w:cstheme="majorHAnsi"/>
          <w:sz w:val="24"/>
          <w:szCs w:val="24"/>
        </w:rPr>
      </w:pPr>
    </w:p>
    <w:p w14:paraId="564DF88C"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571CA1FE"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32FF9112"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23A9F929"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01BE9214"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441AE688"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54C2A0F1"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5E3720B9"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0B2CDD89"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2BE8C699"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509E2FB0"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70DD3EED"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6689B52F"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1D7A8E40"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560A71B0"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5C3877B6"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4E8C5ACE"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688CFA0D" w14:textId="77777777" w:rsidR="00BA0220" w:rsidRPr="00121A9E" w:rsidRDefault="00BA0220" w:rsidP="00D36F81">
      <w:pPr>
        <w:tabs>
          <w:tab w:val="left" w:pos="710"/>
        </w:tabs>
        <w:spacing w:after="0" w:line="276" w:lineRule="auto"/>
        <w:ind w:right="320"/>
        <w:rPr>
          <w:rFonts w:asciiTheme="majorHAnsi" w:eastAsia="Arial" w:hAnsiTheme="majorHAnsi" w:cstheme="majorHAnsi"/>
          <w:sz w:val="24"/>
          <w:szCs w:val="24"/>
        </w:rPr>
      </w:pPr>
    </w:p>
    <w:p w14:paraId="6107479F" w14:textId="4556FE73" w:rsidR="00BA0220" w:rsidRPr="00121A9E" w:rsidRDefault="00BA0220" w:rsidP="728A51B2">
      <w:pPr>
        <w:tabs>
          <w:tab w:val="left" w:pos="710"/>
        </w:tabs>
        <w:spacing w:after="0" w:line="276" w:lineRule="auto"/>
        <w:ind w:right="320"/>
        <w:rPr>
          <w:rFonts w:asciiTheme="majorHAnsi" w:eastAsia="Arial" w:hAnsiTheme="majorHAnsi" w:cstheme="majorBidi"/>
          <w:sz w:val="24"/>
          <w:szCs w:val="24"/>
        </w:rPr>
      </w:pPr>
    </w:p>
    <w:p w14:paraId="6ADC6FBA" w14:textId="77777777" w:rsidR="00D36F81" w:rsidRPr="00121A9E" w:rsidRDefault="00D36F81" w:rsidP="00D36F81">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lastRenderedPageBreak/>
        <w:t>Interventions</w:t>
      </w:r>
    </w:p>
    <w:p w14:paraId="48A658A4" w14:textId="77777777" w:rsidR="00D36F81" w:rsidRPr="00BB3C2B" w:rsidRDefault="00D36F81" w:rsidP="00D36F81">
      <w:pPr>
        <w:numPr>
          <w:ilvl w:val="0"/>
          <w:numId w:val="21"/>
        </w:numPr>
        <w:tabs>
          <w:tab w:val="left" w:pos="720"/>
        </w:tabs>
        <w:spacing w:after="0" w:line="272" w:lineRule="auto"/>
        <w:ind w:left="720" w:right="8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Teachers may be selective when they intervene to avoid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feeling harassed and not reinforce unwanted behaviours.  An example of this is </w:t>
      </w:r>
      <w:r w:rsidRPr="00121A9E">
        <w:rPr>
          <w:rFonts w:asciiTheme="majorHAnsi" w:eastAsia="Arial" w:hAnsiTheme="majorHAnsi" w:cstheme="majorHAnsi"/>
          <w:b/>
          <w:sz w:val="24"/>
          <w:szCs w:val="24"/>
        </w:rPr>
        <w:t xml:space="preserve">planned </w:t>
      </w:r>
      <w:proofErr w:type="gramStart"/>
      <w:r w:rsidRPr="00121A9E">
        <w:rPr>
          <w:rFonts w:asciiTheme="majorHAnsi" w:eastAsia="Arial" w:hAnsiTheme="majorHAnsi" w:cstheme="majorHAnsi"/>
          <w:b/>
          <w:sz w:val="24"/>
          <w:szCs w:val="24"/>
        </w:rPr>
        <w:t>ignoring</w:t>
      </w:r>
      <w:proofErr w:type="gramEnd"/>
      <w:r w:rsidRPr="00121A9E">
        <w:rPr>
          <w:rFonts w:asciiTheme="majorHAnsi" w:eastAsia="Arial" w:hAnsiTheme="majorHAnsi" w:cstheme="majorHAnsi"/>
          <w:b/>
          <w:sz w:val="24"/>
          <w:szCs w:val="24"/>
        </w:rPr>
        <w:t>.</w:t>
      </w:r>
    </w:p>
    <w:p w14:paraId="3455DF7E" w14:textId="330A4219" w:rsidR="00BB3C2B" w:rsidRPr="00D931AD" w:rsidRDefault="00BB3C2B" w:rsidP="00BB3C2B">
      <w:pPr>
        <w:tabs>
          <w:tab w:val="left" w:pos="720"/>
        </w:tabs>
        <w:spacing w:after="0" w:line="272" w:lineRule="auto"/>
        <w:ind w:left="720" w:right="80"/>
        <w:rPr>
          <w:rFonts w:asciiTheme="majorHAnsi" w:eastAsia="Arial" w:hAnsiTheme="majorHAnsi" w:cstheme="majorHAnsi"/>
          <w:bCs/>
          <w:i/>
          <w:iCs/>
          <w:sz w:val="24"/>
          <w:szCs w:val="24"/>
        </w:rPr>
      </w:pPr>
      <w:r w:rsidRPr="00D931AD">
        <w:rPr>
          <w:rFonts w:asciiTheme="majorHAnsi" w:eastAsia="Arial" w:hAnsiTheme="majorHAnsi" w:cstheme="majorHAnsi"/>
          <w:bCs/>
          <w:i/>
          <w:iCs/>
          <w:sz w:val="24"/>
          <w:szCs w:val="24"/>
        </w:rPr>
        <w:t xml:space="preserve">This is not ignoring the </w:t>
      </w:r>
      <w:proofErr w:type="gramStart"/>
      <w:r w:rsidRPr="00D931AD">
        <w:rPr>
          <w:rFonts w:asciiTheme="majorHAnsi" w:eastAsia="Arial" w:hAnsiTheme="majorHAnsi" w:cstheme="majorHAnsi"/>
          <w:bCs/>
          <w:i/>
          <w:iCs/>
          <w:sz w:val="24"/>
          <w:szCs w:val="24"/>
        </w:rPr>
        <w:t>child, but</w:t>
      </w:r>
      <w:proofErr w:type="gramEnd"/>
      <w:r w:rsidRPr="00D931AD">
        <w:rPr>
          <w:rFonts w:asciiTheme="majorHAnsi" w:eastAsia="Arial" w:hAnsiTheme="majorHAnsi" w:cstheme="majorHAnsi"/>
          <w:bCs/>
          <w:i/>
          <w:iCs/>
          <w:sz w:val="24"/>
          <w:szCs w:val="24"/>
        </w:rPr>
        <w:t xml:space="preserve"> ignoring the unwanted/inappropriate behaviour</w:t>
      </w:r>
      <w:r w:rsidR="00D931AD" w:rsidRPr="00D931AD">
        <w:rPr>
          <w:rFonts w:asciiTheme="majorHAnsi" w:eastAsia="Arial" w:hAnsiTheme="majorHAnsi" w:cstheme="majorHAnsi"/>
          <w:bCs/>
          <w:i/>
          <w:iCs/>
          <w:sz w:val="24"/>
          <w:szCs w:val="24"/>
        </w:rPr>
        <w:t>s.</w:t>
      </w:r>
    </w:p>
    <w:p w14:paraId="007DCDA8" w14:textId="77777777" w:rsidR="00D36F81" w:rsidRPr="00121A9E" w:rsidRDefault="00D36F81" w:rsidP="00D36F81">
      <w:pPr>
        <w:tabs>
          <w:tab w:val="left" w:pos="720"/>
        </w:tabs>
        <w:spacing w:after="0" w:line="272" w:lineRule="auto"/>
        <w:ind w:left="720" w:right="80"/>
        <w:rPr>
          <w:rFonts w:asciiTheme="majorHAnsi" w:eastAsia="Arial" w:hAnsiTheme="majorHAnsi" w:cstheme="majorHAnsi"/>
          <w:sz w:val="24"/>
          <w:szCs w:val="24"/>
        </w:rPr>
      </w:pPr>
    </w:p>
    <w:p w14:paraId="668494AB" w14:textId="77777777" w:rsidR="00D36F81" w:rsidRPr="00121A9E" w:rsidRDefault="00D36F81" w:rsidP="00D36F81">
      <w:pPr>
        <w:numPr>
          <w:ilvl w:val="0"/>
          <w:numId w:val="21"/>
        </w:numPr>
        <w:tabs>
          <w:tab w:val="left" w:pos="720"/>
        </w:tabs>
        <w:spacing w:after="0" w:line="261" w:lineRule="auto"/>
        <w:ind w:left="720" w:right="8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Staff will consider if we are making too many demands on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under certain circumstances and if expectations, need to be adjusted or re-negotiated.</w:t>
      </w:r>
    </w:p>
    <w:p w14:paraId="450EA2D7" w14:textId="77777777" w:rsidR="00D36F81" w:rsidRPr="00121A9E" w:rsidRDefault="00D36F81" w:rsidP="00D36F81">
      <w:pPr>
        <w:spacing w:line="1" w:lineRule="exact"/>
        <w:rPr>
          <w:rFonts w:asciiTheme="majorHAnsi" w:eastAsia="Arial" w:hAnsiTheme="majorHAnsi" w:cstheme="majorHAnsi"/>
          <w:sz w:val="24"/>
          <w:szCs w:val="24"/>
        </w:rPr>
      </w:pPr>
    </w:p>
    <w:p w14:paraId="7D8A8041" w14:textId="77777777" w:rsidR="00D36F81" w:rsidRPr="00121A9E" w:rsidRDefault="00D36F81" w:rsidP="00D36F81">
      <w:pPr>
        <w:numPr>
          <w:ilvl w:val="0"/>
          <w:numId w:val="21"/>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Interventions should be timely so that strategies of deflection and redirection can be effective.</w:t>
      </w:r>
    </w:p>
    <w:p w14:paraId="3DD355C9" w14:textId="77777777" w:rsidR="00D36F81" w:rsidRPr="00121A9E" w:rsidRDefault="00D36F81" w:rsidP="00D36F81">
      <w:pPr>
        <w:spacing w:line="71" w:lineRule="exact"/>
        <w:rPr>
          <w:rFonts w:asciiTheme="majorHAnsi" w:eastAsia="Arial" w:hAnsiTheme="majorHAnsi" w:cstheme="majorHAnsi"/>
          <w:sz w:val="24"/>
          <w:szCs w:val="24"/>
        </w:rPr>
      </w:pPr>
    </w:p>
    <w:p w14:paraId="610AFC36" w14:textId="7BDBB466" w:rsidR="00D36F81" w:rsidRPr="00121A9E" w:rsidRDefault="00D36F81" w:rsidP="728A51B2">
      <w:pPr>
        <w:numPr>
          <w:ilvl w:val="0"/>
          <w:numId w:val="21"/>
        </w:numPr>
        <w:tabs>
          <w:tab w:val="left" w:pos="720"/>
        </w:tabs>
        <w:spacing w:after="0" w:line="272" w:lineRule="auto"/>
        <w:ind w:left="720" w:right="80" w:hanging="370"/>
        <w:rPr>
          <w:rFonts w:asciiTheme="majorHAnsi" w:eastAsia="Arial" w:hAnsiTheme="majorHAnsi" w:cstheme="majorBidi"/>
          <w:sz w:val="24"/>
          <w:szCs w:val="24"/>
        </w:rPr>
      </w:pPr>
      <w:r w:rsidRPr="728A51B2">
        <w:rPr>
          <w:rFonts w:asciiTheme="majorHAnsi" w:eastAsia="Arial" w:hAnsiTheme="majorHAnsi" w:cstheme="majorBidi"/>
          <w:sz w:val="24"/>
          <w:szCs w:val="24"/>
        </w:rPr>
        <w:t>Attention is focused on positive behaviour being displayed or expected (</w:t>
      </w:r>
      <w:r w:rsidR="64D8F569" w:rsidRPr="728A51B2">
        <w:rPr>
          <w:rFonts w:asciiTheme="majorHAnsi" w:eastAsia="Arial" w:hAnsiTheme="majorHAnsi" w:cstheme="majorBidi"/>
          <w:sz w:val="24"/>
          <w:szCs w:val="24"/>
        </w:rPr>
        <w:t>e.g.</w:t>
      </w:r>
      <w:r w:rsidRPr="728A51B2">
        <w:rPr>
          <w:rFonts w:asciiTheme="majorHAnsi" w:eastAsia="Arial" w:hAnsiTheme="majorHAnsi" w:cstheme="majorBidi"/>
          <w:sz w:val="24"/>
          <w:szCs w:val="24"/>
        </w:rPr>
        <w:t xml:space="preserve"> “We all need to work quietly.”) rather than </w:t>
      </w:r>
      <w:r w:rsidR="000B1453" w:rsidRPr="728A51B2">
        <w:rPr>
          <w:rFonts w:asciiTheme="majorHAnsi" w:eastAsia="Arial" w:hAnsiTheme="majorHAnsi" w:cstheme="majorBidi"/>
          <w:sz w:val="24"/>
          <w:szCs w:val="24"/>
        </w:rPr>
        <w:t xml:space="preserve">using a </w:t>
      </w:r>
      <w:r w:rsidRPr="728A51B2">
        <w:rPr>
          <w:rFonts w:asciiTheme="majorHAnsi" w:eastAsia="Arial" w:hAnsiTheme="majorHAnsi" w:cstheme="majorBidi"/>
          <w:sz w:val="24"/>
          <w:szCs w:val="24"/>
        </w:rPr>
        <w:t>negative.</w:t>
      </w:r>
    </w:p>
    <w:p w14:paraId="1A81F0B1" w14:textId="77777777" w:rsidR="00D36F81" w:rsidRPr="00121A9E" w:rsidRDefault="00D36F81" w:rsidP="00D36F81">
      <w:pPr>
        <w:tabs>
          <w:tab w:val="left" w:pos="720"/>
        </w:tabs>
        <w:spacing w:after="0" w:line="272" w:lineRule="auto"/>
        <w:ind w:right="80"/>
        <w:rPr>
          <w:rFonts w:asciiTheme="majorHAnsi" w:eastAsia="Arial" w:hAnsiTheme="majorHAnsi" w:cstheme="majorHAnsi"/>
          <w:sz w:val="24"/>
          <w:szCs w:val="24"/>
        </w:rPr>
      </w:pPr>
    </w:p>
    <w:p w14:paraId="370DB640" w14:textId="77777777" w:rsidR="00D36F81" w:rsidRPr="00121A9E" w:rsidRDefault="00D36F81" w:rsidP="00D36F81">
      <w:pPr>
        <w:numPr>
          <w:ilvl w:val="0"/>
          <w:numId w:val="21"/>
        </w:numPr>
        <w:tabs>
          <w:tab w:val="left" w:pos="720"/>
        </w:tabs>
        <w:spacing w:after="0" w:line="278" w:lineRule="auto"/>
        <w:ind w:left="720" w:right="8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A quiet tone of voice that transmits calm and confidence can sometimes be enough to de-escalate an incident.</w:t>
      </w:r>
    </w:p>
    <w:p w14:paraId="717AAFBA" w14:textId="77777777" w:rsidR="00D36F81" w:rsidRPr="00121A9E" w:rsidRDefault="00D36F81" w:rsidP="00D36F81">
      <w:pPr>
        <w:tabs>
          <w:tab w:val="left" w:pos="720"/>
        </w:tabs>
        <w:spacing w:after="0" w:line="278" w:lineRule="auto"/>
        <w:ind w:right="80"/>
        <w:rPr>
          <w:rFonts w:asciiTheme="majorHAnsi" w:eastAsia="Arial" w:hAnsiTheme="majorHAnsi" w:cstheme="majorHAnsi"/>
          <w:sz w:val="24"/>
          <w:szCs w:val="24"/>
        </w:rPr>
      </w:pPr>
    </w:p>
    <w:p w14:paraId="0B524EB2" w14:textId="50D9E9B2" w:rsidR="00D36F81" w:rsidRPr="00121A9E" w:rsidRDefault="00D36F81" w:rsidP="728A51B2">
      <w:pPr>
        <w:numPr>
          <w:ilvl w:val="0"/>
          <w:numId w:val="21"/>
        </w:numPr>
        <w:tabs>
          <w:tab w:val="left" w:pos="720"/>
        </w:tabs>
        <w:spacing w:after="0" w:line="249" w:lineRule="auto"/>
        <w:ind w:left="720" w:right="100" w:hanging="37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’s point of view or distress is always acknowledged and an explanation for teacher expectations and changes given in clear, simple terms, </w:t>
      </w:r>
      <w:r w:rsidR="09B0B5E8" w:rsidRPr="728A51B2">
        <w:rPr>
          <w:rFonts w:asciiTheme="majorHAnsi" w:eastAsia="Arial" w:hAnsiTheme="majorHAnsi" w:cstheme="majorBidi"/>
          <w:sz w:val="24"/>
          <w:szCs w:val="24"/>
        </w:rPr>
        <w:t>e.g.</w:t>
      </w:r>
      <w:r w:rsidRPr="728A51B2">
        <w:rPr>
          <w:rFonts w:asciiTheme="majorHAnsi" w:eastAsia="Arial" w:hAnsiTheme="majorHAnsi" w:cstheme="majorBidi"/>
          <w:sz w:val="24"/>
          <w:szCs w:val="24"/>
        </w:rPr>
        <w:t xml:space="preserve"> “I understand you would prefer to play but we need to do this now and then we can play.”  When displayed as a schedule or backed up with objects/photos/symbols, this can defuse a potential incident.</w:t>
      </w:r>
    </w:p>
    <w:p w14:paraId="56EE48EE" w14:textId="77777777" w:rsidR="00D36F81" w:rsidRPr="00121A9E" w:rsidRDefault="00D36F81" w:rsidP="00D36F81">
      <w:pPr>
        <w:spacing w:line="22" w:lineRule="exact"/>
        <w:rPr>
          <w:rFonts w:asciiTheme="majorHAnsi" w:eastAsia="Arial" w:hAnsiTheme="majorHAnsi" w:cstheme="majorHAnsi"/>
          <w:sz w:val="24"/>
          <w:szCs w:val="24"/>
        </w:rPr>
      </w:pPr>
    </w:p>
    <w:p w14:paraId="290351DF" w14:textId="77777777" w:rsidR="00D36F81" w:rsidRPr="00121A9E" w:rsidRDefault="00D36F81" w:rsidP="00D36F81">
      <w:pPr>
        <w:numPr>
          <w:ilvl w:val="0"/>
          <w:numId w:val="21"/>
        </w:numPr>
        <w:tabs>
          <w:tab w:val="left" w:pos="720"/>
        </w:tabs>
        <w:spacing w:after="0" w:line="273" w:lineRule="auto"/>
        <w:ind w:left="720" w:right="10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teacher will ensure that the rest of the group are safe and will give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time and space to calm down, when needed.</w:t>
      </w:r>
    </w:p>
    <w:p w14:paraId="2908EB2C" w14:textId="77777777" w:rsidR="00D36F81" w:rsidRPr="00121A9E" w:rsidRDefault="00D36F81" w:rsidP="00D36F81">
      <w:pPr>
        <w:tabs>
          <w:tab w:val="left" w:pos="720"/>
        </w:tabs>
        <w:spacing w:after="0" w:line="273" w:lineRule="auto"/>
        <w:ind w:right="100"/>
        <w:rPr>
          <w:rFonts w:asciiTheme="majorHAnsi" w:eastAsia="Arial" w:hAnsiTheme="majorHAnsi" w:cstheme="majorHAnsi"/>
          <w:sz w:val="24"/>
          <w:szCs w:val="24"/>
        </w:rPr>
      </w:pPr>
    </w:p>
    <w:p w14:paraId="0262B8A0" w14:textId="4AF79B84" w:rsidR="00D36F81" w:rsidRPr="00121A9E" w:rsidRDefault="00D36F81" w:rsidP="00D36F81">
      <w:pPr>
        <w:numPr>
          <w:ilvl w:val="0"/>
          <w:numId w:val="21"/>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Children will be given the option to remove themselves to a</w:t>
      </w:r>
      <w:r w:rsidR="001F3327" w:rsidRPr="00121A9E">
        <w:rPr>
          <w:rFonts w:asciiTheme="majorHAnsi" w:eastAsia="Arial" w:hAnsiTheme="majorHAnsi" w:cstheme="majorHAnsi"/>
          <w:sz w:val="24"/>
          <w:szCs w:val="24"/>
        </w:rPr>
        <w:t>n agreed</w:t>
      </w:r>
      <w:r w:rsidRPr="00121A9E">
        <w:rPr>
          <w:rFonts w:asciiTheme="majorHAnsi" w:eastAsia="Arial" w:hAnsiTheme="majorHAnsi" w:cstheme="majorHAnsi"/>
          <w:sz w:val="24"/>
          <w:szCs w:val="24"/>
        </w:rPr>
        <w:t xml:space="preserve"> area to calm down.</w:t>
      </w:r>
    </w:p>
    <w:p w14:paraId="121FD38A" w14:textId="77777777" w:rsidR="00D36F81" w:rsidRPr="00121A9E" w:rsidRDefault="00D36F81" w:rsidP="00D36F81">
      <w:pPr>
        <w:spacing w:line="80" w:lineRule="exact"/>
        <w:rPr>
          <w:rFonts w:asciiTheme="majorHAnsi" w:eastAsia="Arial" w:hAnsiTheme="majorHAnsi" w:cstheme="majorHAnsi"/>
          <w:sz w:val="24"/>
          <w:szCs w:val="24"/>
        </w:rPr>
      </w:pPr>
    </w:p>
    <w:p w14:paraId="2221DA39" w14:textId="2A0D440B" w:rsidR="005025A9" w:rsidRPr="00121A9E" w:rsidRDefault="00D36F81" w:rsidP="005025A9">
      <w:pPr>
        <w:numPr>
          <w:ilvl w:val="0"/>
          <w:numId w:val="21"/>
        </w:numPr>
        <w:tabs>
          <w:tab w:val="left" w:pos="720"/>
        </w:tabs>
        <w:spacing w:after="0" w:line="252" w:lineRule="auto"/>
        <w:ind w:left="720" w:right="10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Children are only moved on the grounds of safety. </w:t>
      </w:r>
      <w:r w:rsidR="00D94424" w:rsidRPr="00121A9E">
        <w:rPr>
          <w:rFonts w:asciiTheme="majorHAnsi" w:eastAsia="Arial" w:hAnsiTheme="majorHAnsi" w:cstheme="majorHAnsi"/>
          <w:sz w:val="24"/>
          <w:szCs w:val="24"/>
        </w:rPr>
        <w:t xml:space="preserve">Physical restraint may need to be used to support the </w:t>
      </w:r>
      <w:r w:rsidR="00A85A71" w:rsidRPr="00121A9E">
        <w:rPr>
          <w:rFonts w:asciiTheme="majorHAnsi" w:eastAsia="Arial" w:hAnsiTheme="majorHAnsi" w:cstheme="majorHAnsi"/>
          <w:sz w:val="24"/>
          <w:szCs w:val="24"/>
        </w:rPr>
        <w:t xml:space="preserve">student in times of crisis and using only agreed </w:t>
      </w:r>
      <w:r w:rsidRPr="00121A9E">
        <w:rPr>
          <w:rFonts w:asciiTheme="majorHAnsi" w:eastAsia="Arial" w:hAnsiTheme="majorHAnsi" w:cstheme="majorHAnsi"/>
          <w:sz w:val="24"/>
          <w:szCs w:val="24"/>
        </w:rPr>
        <w:t>PRICE (</w:t>
      </w:r>
      <w:r w:rsidRPr="00121A9E">
        <w:rPr>
          <w:rFonts w:asciiTheme="majorHAnsi" w:eastAsia="Arial" w:hAnsiTheme="majorHAnsi" w:cstheme="majorHAnsi"/>
          <w:b/>
          <w:sz w:val="24"/>
          <w:szCs w:val="24"/>
        </w:rPr>
        <w:t>P</w:t>
      </w:r>
      <w:r w:rsidRPr="00121A9E">
        <w:rPr>
          <w:rFonts w:asciiTheme="majorHAnsi" w:eastAsia="Arial" w:hAnsiTheme="majorHAnsi" w:cstheme="majorHAnsi"/>
          <w:sz w:val="24"/>
          <w:szCs w:val="24"/>
        </w:rPr>
        <w:t xml:space="preserve">rotecting </w:t>
      </w:r>
      <w:r w:rsidRPr="00121A9E">
        <w:rPr>
          <w:rFonts w:asciiTheme="majorHAnsi" w:eastAsia="Arial" w:hAnsiTheme="majorHAnsi" w:cstheme="majorHAnsi"/>
          <w:b/>
          <w:sz w:val="24"/>
          <w:szCs w:val="24"/>
        </w:rPr>
        <w:t>R</w:t>
      </w:r>
      <w:r w:rsidRPr="00121A9E">
        <w:rPr>
          <w:rFonts w:asciiTheme="majorHAnsi" w:eastAsia="Arial" w:hAnsiTheme="majorHAnsi" w:cstheme="majorHAnsi"/>
          <w:sz w:val="24"/>
          <w:szCs w:val="24"/>
        </w:rPr>
        <w:t xml:space="preserve">ights </w:t>
      </w:r>
      <w:r w:rsidRPr="00121A9E">
        <w:rPr>
          <w:rFonts w:asciiTheme="majorHAnsi" w:eastAsia="Arial" w:hAnsiTheme="majorHAnsi" w:cstheme="majorHAnsi"/>
          <w:b/>
          <w:sz w:val="24"/>
          <w:szCs w:val="24"/>
        </w:rPr>
        <w:t>i</w:t>
      </w:r>
      <w:r w:rsidRPr="00121A9E">
        <w:rPr>
          <w:rFonts w:asciiTheme="majorHAnsi" w:eastAsia="Arial" w:hAnsiTheme="majorHAnsi" w:cstheme="majorHAnsi"/>
          <w:sz w:val="24"/>
          <w:szCs w:val="24"/>
        </w:rPr>
        <w:t xml:space="preserve">n a </w:t>
      </w:r>
      <w:r w:rsidRPr="00121A9E">
        <w:rPr>
          <w:rFonts w:asciiTheme="majorHAnsi" w:eastAsia="Arial" w:hAnsiTheme="majorHAnsi" w:cstheme="majorHAnsi"/>
          <w:b/>
          <w:sz w:val="24"/>
          <w:szCs w:val="24"/>
        </w:rPr>
        <w:t>C</w:t>
      </w:r>
      <w:r w:rsidRPr="00121A9E">
        <w:rPr>
          <w:rFonts w:asciiTheme="majorHAnsi" w:eastAsia="Arial" w:hAnsiTheme="majorHAnsi" w:cstheme="majorHAnsi"/>
          <w:sz w:val="24"/>
          <w:szCs w:val="24"/>
        </w:rPr>
        <w:t xml:space="preserve">aring </w:t>
      </w:r>
      <w:r w:rsidRPr="00121A9E">
        <w:rPr>
          <w:rFonts w:asciiTheme="majorHAnsi" w:eastAsia="Arial" w:hAnsiTheme="majorHAnsi" w:cstheme="majorHAnsi"/>
          <w:b/>
          <w:sz w:val="24"/>
          <w:szCs w:val="24"/>
        </w:rPr>
        <w:t>E</w:t>
      </w:r>
      <w:r w:rsidRPr="00121A9E">
        <w:rPr>
          <w:rFonts w:asciiTheme="majorHAnsi" w:eastAsia="Arial" w:hAnsiTheme="majorHAnsi" w:cstheme="majorHAnsi"/>
          <w:sz w:val="24"/>
          <w:szCs w:val="24"/>
        </w:rPr>
        <w:t xml:space="preserve">nvironment) </w:t>
      </w:r>
      <w:r w:rsidR="00A85A71" w:rsidRPr="00121A9E">
        <w:rPr>
          <w:rFonts w:asciiTheme="majorHAnsi" w:eastAsia="Arial" w:hAnsiTheme="majorHAnsi" w:cstheme="majorHAnsi"/>
          <w:sz w:val="24"/>
          <w:szCs w:val="24"/>
        </w:rPr>
        <w:t xml:space="preserve">techniques. These </w:t>
      </w:r>
      <w:r w:rsidRPr="00121A9E">
        <w:rPr>
          <w:rFonts w:asciiTheme="majorHAnsi" w:eastAsia="Arial" w:hAnsiTheme="majorHAnsi" w:cstheme="majorHAnsi"/>
          <w:sz w:val="24"/>
          <w:szCs w:val="24"/>
        </w:rPr>
        <w:t xml:space="preserve">may be used to remove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to a time-out area, where they are monitored until calm. </w:t>
      </w:r>
    </w:p>
    <w:p w14:paraId="1D3220BC" w14:textId="77777777" w:rsidR="005025A9" w:rsidRPr="00121A9E" w:rsidRDefault="005025A9" w:rsidP="005025A9">
      <w:pPr>
        <w:tabs>
          <w:tab w:val="left" w:pos="720"/>
        </w:tabs>
        <w:spacing w:after="0" w:line="252" w:lineRule="auto"/>
        <w:ind w:right="100"/>
        <w:jc w:val="both"/>
        <w:rPr>
          <w:rFonts w:asciiTheme="majorHAnsi" w:eastAsia="Arial" w:hAnsiTheme="majorHAnsi" w:cstheme="majorHAnsi"/>
          <w:sz w:val="24"/>
          <w:szCs w:val="24"/>
        </w:rPr>
      </w:pPr>
    </w:p>
    <w:p w14:paraId="2FAF43F6" w14:textId="73E2B7D9" w:rsidR="00D36F81" w:rsidRPr="00121A9E" w:rsidRDefault="00D36F81" w:rsidP="00D36F81">
      <w:pPr>
        <w:numPr>
          <w:ilvl w:val="0"/>
          <w:numId w:val="21"/>
        </w:numPr>
        <w:tabs>
          <w:tab w:val="left" w:pos="720"/>
        </w:tabs>
        <w:spacing w:after="0" w:line="252" w:lineRule="auto"/>
        <w:ind w:left="720" w:right="10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Sanctions and warnings of negative consequences can escalate an incident, whereas reminders of ‘the positive’ may have the desired result.</w:t>
      </w:r>
    </w:p>
    <w:p w14:paraId="1FE2DD96" w14:textId="77777777" w:rsidR="00D36F81" w:rsidRPr="00121A9E" w:rsidRDefault="00D36F81" w:rsidP="00D36F81">
      <w:pPr>
        <w:spacing w:line="17" w:lineRule="exact"/>
        <w:rPr>
          <w:rFonts w:asciiTheme="majorHAnsi" w:eastAsia="Arial" w:hAnsiTheme="majorHAnsi" w:cstheme="majorHAnsi"/>
          <w:sz w:val="24"/>
          <w:szCs w:val="24"/>
        </w:rPr>
      </w:pPr>
    </w:p>
    <w:p w14:paraId="23854811" w14:textId="58BDCBC0" w:rsidR="00D36F81" w:rsidRPr="00121A9E" w:rsidRDefault="00D36F81" w:rsidP="728A51B2">
      <w:pPr>
        <w:numPr>
          <w:ilvl w:val="0"/>
          <w:numId w:val="21"/>
        </w:numPr>
        <w:tabs>
          <w:tab w:val="left" w:pos="720"/>
        </w:tabs>
        <w:spacing w:after="0" w:line="258" w:lineRule="auto"/>
        <w:ind w:left="720" w:right="100" w:hanging="37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The aim is to </w:t>
      </w:r>
      <w:r w:rsidR="00610DED" w:rsidRPr="728A51B2">
        <w:rPr>
          <w:rFonts w:asciiTheme="majorHAnsi" w:eastAsia="Arial" w:hAnsiTheme="majorHAnsi" w:cstheme="majorBidi"/>
          <w:sz w:val="24"/>
          <w:szCs w:val="24"/>
        </w:rPr>
        <w:t>support</w:t>
      </w:r>
      <w:r w:rsidRPr="728A51B2">
        <w:rPr>
          <w:rFonts w:asciiTheme="majorHAnsi" w:eastAsia="Arial" w:hAnsiTheme="majorHAnsi" w:cstheme="majorBidi"/>
          <w:sz w:val="24"/>
          <w:szCs w:val="24"/>
        </w:rPr>
        <w:t xml:space="preserve"> </w:t>
      </w:r>
      <w:r w:rsidR="00610DED" w:rsidRPr="728A51B2">
        <w:rPr>
          <w:rFonts w:asciiTheme="majorHAnsi" w:eastAsia="Arial" w:hAnsiTheme="majorHAnsi" w:cstheme="majorBidi"/>
          <w:sz w:val="24"/>
          <w:szCs w:val="24"/>
        </w:rPr>
        <w:t>the student</w:t>
      </w:r>
      <w:r w:rsidRPr="728A51B2">
        <w:rPr>
          <w:rFonts w:asciiTheme="majorHAnsi" w:eastAsia="Arial" w:hAnsiTheme="majorHAnsi" w:cstheme="majorBidi"/>
          <w:sz w:val="24"/>
          <w:szCs w:val="24"/>
        </w:rPr>
        <w:t xml:space="preserve"> through an incident: </w:t>
      </w:r>
      <w:r w:rsidR="00610DED" w:rsidRPr="728A51B2">
        <w:rPr>
          <w:rFonts w:asciiTheme="majorHAnsi" w:eastAsia="Arial" w:hAnsiTheme="majorHAnsi" w:cstheme="majorBidi"/>
          <w:sz w:val="24"/>
          <w:szCs w:val="24"/>
        </w:rPr>
        <w:t xml:space="preserve">a </w:t>
      </w:r>
      <w:r w:rsidR="00D931AD">
        <w:rPr>
          <w:rFonts w:asciiTheme="majorHAnsi" w:eastAsia="Arial" w:hAnsiTheme="majorHAnsi" w:cstheme="majorBidi"/>
          <w:sz w:val="24"/>
          <w:szCs w:val="24"/>
        </w:rPr>
        <w:t xml:space="preserve">hand/foot </w:t>
      </w:r>
      <w:r w:rsidR="00610DED" w:rsidRPr="728A51B2">
        <w:rPr>
          <w:rFonts w:asciiTheme="majorHAnsi" w:eastAsia="Arial" w:hAnsiTheme="majorHAnsi" w:cstheme="majorBidi"/>
          <w:sz w:val="24"/>
          <w:szCs w:val="24"/>
        </w:rPr>
        <w:t>m</w:t>
      </w:r>
      <w:r w:rsidRPr="728A51B2">
        <w:rPr>
          <w:rFonts w:asciiTheme="majorHAnsi" w:eastAsia="Arial" w:hAnsiTheme="majorHAnsi" w:cstheme="majorBidi"/>
          <w:sz w:val="24"/>
          <w:szCs w:val="24"/>
        </w:rPr>
        <w:t xml:space="preserve">assage, a drink, quiet music and </w:t>
      </w:r>
      <w:r w:rsidR="00610DED" w:rsidRPr="728A51B2">
        <w:rPr>
          <w:rFonts w:asciiTheme="majorHAnsi" w:eastAsia="Arial" w:hAnsiTheme="majorHAnsi" w:cstheme="majorBidi"/>
          <w:sz w:val="24"/>
          <w:szCs w:val="24"/>
        </w:rPr>
        <w:t xml:space="preserve">or a </w:t>
      </w:r>
      <w:r w:rsidRPr="728A51B2">
        <w:rPr>
          <w:rFonts w:asciiTheme="majorHAnsi" w:eastAsia="Arial" w:hAnsiTheme="majorHAnsi" w:cstheme="majorBidi"/>
          <w:sz w:val="24"/>
          <w:szCs w:val="24"/>
        </w:rPr>
        <w:t>quiet talk</w:t>
      </w:r>
      <w:r w:rsidR="00610DED" w:rsidRPr="728A51B2">
        <w:rPr>
          <w:rFonts w:asciiTheme="majorHAnsi" w:eastAsia="Arial" w:hAnsiTheme="majorHAnsi" w:cstheme="majorBidi"/>
          <w:sz w:val="24"/>
          <w:szCs w:val="24"/>
        </w:rPr>
        <w:t xml:space="preserve"> maybe used</w:t>
      </w:r>
      <w:r w:rsidR="00177CDE" w:rsidRPr="728A51B2">
        <w:rPr>
          <w:rFonts w:asciiTheme="majorHAnsi" w:eastAsia="Arial" w:hAnsiTheme="majorHAnsi" w:cstheme="majorBidi"/>
          <w:sz w:val="24"/>
          <w:szCs w:val="24"/>
        </w:rPr>
        <w:t xml:space="preserve"> to support the student to</w:t>
      </w:r>
      <w:r w:rsidR="00F40261" w:rsidRPr="728A51B2">
        <w:rPr>
          <w:rFonts w:asciiTheme="majorHAnsi" w:eastAsia="Arial" w:hAnsiTheme="majorHAnsi" w:cstheme="majorBidi"/>
          <w:sz w:val="24"/>
          <w:szCs w:val="24"/>
        </w:rPr>
        <w:t xml:space="preserve"> </w:t>
      </w:r>
      <w:r w:rsidR="00D931AD">
        <w:rPr>
          <w:rFonts w:asciiTheme="majorHAnsi" w:eastAsia="Arial" w:hAnsiTheme="majorHAnsi" w:cstheme="majorBidi"/>
          <w:sz w:val="24"/>
          <w:szCs w:val="24"/>
        </w:rPr>
        <w:t xml:space="preserve">regain </w:t>
      </w:r>
      <w:r w:rsidR="001822E7" w:rsidRPr="728A51B2">
        <w:rPr>
          <w:rFonts w:asciiTheme="majorHAnsi" w:eastAsia="Arial" w:hAnsiTheme="majorHAnsi" w:cstheme="majorBidi"/>
          <w:sz w:val="24"/>
          <w:szCs w:val="24"/>
        </w:rPr>
        <w:t>emotional</w:t>
      </w:r>
      <w:r w:rsidR="00D931AD">
        <w:rPr>
          <w:rFonts w:asciiTheme="majorHAnsi" w:eastAsia="Arial" w:hAnsiTheme="majorHAnsi" w:cstheme="majorBidi"/>
          <w:sz w:val="24"/>
          <w:szCs w:val="24"/>
        </w:rPr>
        <w:t xml:space="preserve"> </w:t>
      </w:r>
      <w:r w:rsidR="001822E7" w:rsidRPr="728A51B2">
        <w:rPr>
          <w:rFonts w:asciiTheme="majorHAnsi" w:eastAsia="Arial" w:hAnsiTheme="majorHAnsi" w:cstheme="majorBidi"/>
          <w:sz w:val="24"/>
          <w:szCs w:val="24"/>
        </w:rPr>
        <w:t>regulat</w:t>
      </w:r>
      <w:r w:rsidR="00D931AD">
        <w:rPr>
          <w:rFonts w:asciiTheme="majorHAnsi" w:eastAsia="Arial" w:hAnsiTheme="majorHAnsi" w:cstheme="majorBidi"/>
          <w:sz w:val="24"/>
          <w:szCs w:val="24"/>
        </w:rPr>
        <w:t>ion</w:t>
      </w:r>
      <w:r w:rsidRPr="728A51B2">
        <w:rPr>
          <w:rFonts w:asciiTheme="majorHAnsi" w:eastAsia="Arial" w:hAnsiTheme="majorHAnsi" w:cstheme="majorBidi"/>
          <w:sz w:val="24"/>
          <w:szCs w:val="24"/>
        </w:rPr>
        <w:t xml:space="preserve">. For others it may escalate the situation. </w:t>
      </w:r>
      <w:r w:rsidR="16C6174B" w:rsidRPr="728A51B2">
        <w:rPr>
          <w:rFonts w:asciiTheme="majorHAnsi" w:eastAsia="Arial" w:hAnsiTheme="majorHAnsi" w:cstheme="majorBidi"/>
          <w:sz w:val="24"/>
          <w:szCs w:val="24"/>
        </w:rPr>
        <w:t>So,</w:t>
      </w:r>
      <w:r w:rsidRPr="728A51B2">
        <w:rPr>
          <w:rFonts w:asciiTheme="majorHAnsi" w:eastAsia="Arial" w:hAnsiTheme="majorHAnsi" w:cstheme="majorBidi"/>
          <w:sz w:val="24"/>
          <w:szCs w:val="24"/>
        </w:rPr>
        <w:t xml:space="preserve"> it is vital to have an awareness </w:t>
      </w:r>
      <w:r w:rsidR="005C2D8D" w:rsidRPr="728A51B2">
        <w:rPr>
          <w:rFonts w:asciiTheme="majorHAnsi" w:eastAsia="Arial" w:hAnsiTheme="majorHAnsi" w:cstheme="majorBidi"/>
          <w:sz w:val="24"/>
          <w:szCs w:val="24"/>
        </w:rPr>
        <w:t xml:space="preserve">of the </w:t>
      </w:r>
      <w:r w:rsidR="003B02FC" w:rsidRPr="728A51B2">
        <w:rPr>
          <w:rFonts w:asciiTheme="majorHAnsi" w:eastAsia="Arial" w:hAnsiTheme="majorHAnsi" w:cstheme="majorBidi"/>
          <w:sz w:val="24"/>
          <w:szCs w:val="24"/>
        </w:rPr>
        <w:t>students</w:t>
      </w:r>
      <w:r w:rsidRPr="728A51B2">
        <w:rPr>
          <w:rFonts w:asciiTheme="majorHAnsi" w:eastAsia="Arial" w:hAnsiTheme="majorHAnsi" w:cstheme="majorBidi"/>
          <w:sz w:val="24"/>
          <w:szCs w:val="24"/>
        </w:rPr>
        <w:t xml:space="preserve">’ </w:t>
      </w:r>
      <w:r w:rsidR="00F40261" w:rsidRPr="728A51B2">
        <w:rPr>
          <w:rFonts w:asciiTheme="majorHAnsi" w:eastAsia="Arial" w:hAnsiTheme="majorHAnsi" w:cstheme="majorBidi"/>
          <w:sz w:val="24"/>
          <w:szCs w:val="24"/>
        </w:rPr>
        <w:t>Positive Behaviour Support plan</w:t>
      </w:r>
      <w:r w:rsidR="0094620E">
        <w:rPr>
          <w:rFonts w:asciiTheme="majorHAnsi" w:eastAsia="Arial" w:hAnsiTheme="majorHAnsi" w:cstheme="majorBidi"/>
          <w:sz w:val="24"/>
          <w:szCs w:val="24"/>
        </w:rPr>
        <w:t xml:space="preserve"> (PBSP)</w:t>
      </w:r>
      <w:r w:rsidR="00F40261" w:rsidRPr="728A51B2">
        <w:rPr>
          <w:rFonts w:asciiTheme="majorHAnsi" w:eastAsia="Arial" w:hAnsiTheme="majorHAnsi" w:cstheme="majorBidi"/>
          <w:sz w:val="24"/>
          <w:szCs w:val="24"/>
        </w:rPr>
        <w:t xml:space="preserve"> and what works for that student.</w:t>
      </w:r>
    </w:p>
    <w:p w14:paraId="27357532" w14:textId="77777777" w:rsidR="00D36F81" w:rsidRPr="00121A9E" w:rsidRDefault="00D36F81" w:rsidP="00D36F81">
      <w:pPr>
        <w:spacing w:line="12" w:lineRule="exact"/>
        <w:rPr>
          <w:rFonts w:asciiTheme="majorHAnsi" w:eastAsia="Arial" w:hAnsiTheme="majorHAnsi" w:cstheme="majorHAnsi"/>
          <w:sz w:val="24"/>
          <w:szCs w:val="24"/>
        </w:rPr>
      </w:pPr>
    </w:p>
    <w:p w14:paraId="2D5EF16D" w14:textId="7D774FF3" w:rsidR="00D36F81" w:rsidRPr="00121A9E" w:rsidRDefault="003B02FC" w:rsidP="00D36F81">
      <w:pPr>
        <w:numPr>
          <w:ilvl w:val="0"/>
          <w:numId w:val="21"/>
        </w:numPr>
        <w:tabs>
          <w:tab w:val="left" w:pos="720"/>
        </w:tabs>
        <w:spacing w:after="0" w:line="273" w:lineRule="auto"/>
        <w:ind w:left="720" w:right="10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Students</w:t>
      </w:r>
      <w:r w:rsidR="00D36F81" w:rsidRPr="00121A9E">
        <w:rPr>
          <w:rFonts w:asciiTheme="majorHAnsi" w:eastAsia="Arial" w:hAnsiTheme="majorHAnsi" w:cstheme="majorHAnsi"/>
          <w:sz w:val="24"/>
          <w:szCs w:val="24"/>
        </w:rPr>
        <w:t xml:space="preserve"> are monitored closely after an incident as they are likely to feel a range of emotions.</w:t>
      </w:r>
      <w:r w:rsidR="007A5E9C" w:rsidRPr="00121A9E">
        <w:rPr>
          <w:rFonts w:asciiTheme="majorHAnsi" w:eastAsia="Arial" w:hAnsiTheme="majorHAnsi" w:cstheme="majorHAnsi"/>
          <w:sz w:val="24"/>
          <w:szCs w:val="24"/>
        </w:rPr>
        <w:t xml:space="preserve"> Staff support students to unpick the incident</w:t>
      </w:r>
      <w:r w:rsidR="001A1006" w:rsidRPr="00121A9E">
        <w:rPr>
          <w:rFonts w:asciiTheme="majorHAnsi" w:eastAsia="Arial" w:hAnsiTheme="majorHAnsi" w:cstheme="majorHAnsi"/>
          <w:sz w:val="24"/>
          <w:szCs w:val="24"/>
        </w:rPr>
        <w:t xml:space="preserve">, their emotions and support them to make links between </w:t>
      </w:r>
      <w:r w:rsidR="001C2A22" w:rsidRPr="00121A9E">
        <w:rPr>
          <w:rFonts w:asciiTheme="majorHAnsi" w:eastAsia="Arial" w:hAnsiTheme="majorHAnsi" w:cstheme="majorHAnsi"/>
          <w:sz w:val="24"/>
          <w:szCs w:val="24"/>
        </w:rPr>
        <w:t>their feelings and actions</w:t>
      </w:r>
      <w:r w:rsidR="00EB3AE6" w:rsidRPr="00121A9E">
        <w:rPr>
          <w:rFonts w:asciiTheme="majorHAnsi" w:eastAsia="Arial" w:hAnsiTheme="majorHAnsi" w:cstheme="majorHAnsi"/>
          <w:sz w:val="24"/>
          <w:szCs w:val="24"/>
        </w:rPr>
        <w:t xml:space="preserve">. </w:t>
      </w:r>
    </w:p>
    <w:p w14:paraId="0A6959E7" w14:textId="77777777" w:rsidR="00D36F81" w:rsidRPr="00121A9E" w:rsidRDefault="00D36F81" w:rsidP="00D36F81">
      <w:pPr>
        <w:tabs>
          <w:tab w:val="left" w:pos="720"/>
        </w:tabs>
        <w:spacing w:after="0" w:line="273" w:lineRule="auto"/>
        <w:ind w:right="10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 </w:t>
      </w:r>
    </w:p>
    <w:p w14:paraId="41287637" w14:textId="3F84DCCE" w:rsidR="00D36F81" w:rsidRPr="00121A9E" w:rsidRDefault="00D36F81" w:rsidP="00D36F81">
      <w:pPr>
        <w:numPr>
          <w:ilvl w:val="0"/>
          <w:numId w:val="21"/>
        </w:numPr>
        <w:tabs>
          <w:tab w:val="left" w:pos="720"/>
        </w:tabs>
        <w:spacing w:after="0" w:line="258" w:lineRule="auto"/>
        <w:ind w:left="720" w:right="10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Staff will allow sufficient time for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to recover at their pace</w:t>
      </w:r>
      <w:r w:rsidR="006408BF" w:rsidRPr="00121A9E">
        <w:rPr>
          <w:rFonts w:asciiTheme="majorHAnsi" w:eastAsia="Arial" w:hAnsiTheme="majorHAnsi" w:cstheme="majorHAnsi"/>
          <w:sz w:val="24"/>
          <w:szCs w:val="24"/>
        </w:rPr>
        <w:t xml:space="preserve"> and in their own way. </w:t>
      </w:r>
      <w:r w:rsidRPr="00121A9E">
        <w:rPr>
          <w:rFonts w:asciiTheme="majorHAnsi" w:eastAsia="Arial" w:hAnsiTheme="majorHAnsi" w:cstheme="majorHAnsi"/>
          <w:sz w:val="24"/>
          <w:szCs w:val="24"/>
        </w:rPr>
        <w:t xml:space="preserve">The rest of the group will continue with their schedule so that the distressed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may return to a secure, structured situation.</w:t>
      </w:r>
    </w:p>
    <w:p w14:paraId="07F023C8" w14:textId="77777777" w:rsidR="00D36F81" w:rsidRPr="00121A9E" w:rsidRDefault="00D36F81" w:rsidP="00D36F81">
      <w:pPr>
        <w:spacing w:line="12" w:lineRule="exact"/>
        <w:rPr>
          <w:rFonts w:asciiTheme="majorHAnsi" w:eastAsia="Arial" w:hAnsiTheme="majorHAnsi" w:cstheme="majorHAnsi"/>
          <w:sz w:val="24"/>
          <w:szCs w:val="24"/>
        </w:rPr>
      </w:pPr>
    </w:p>
    <w:p w14:paraId="36E6274A" w14:textId="352EF898" w:rsidR="00EB3AE6" w:rsidRPr="00121A9E" w:rsidRDefault="00D36F81" w:rsidP="728A51B2">
      <w:pPr>
        <w:numPr>
          <w:ilvl w:val="0"/>
          <w:numId w:val="21"/>
        </w:numPr>
        <w:tabs>
          <w:tab w:val="left" w:pos="710"/>
        </w:tabs>
        <w:spacing w:after="0" w:line="258" w:lineRule="auto"/>
        <w:ind w:left="720" w:right="160" w:hanging="370"/>
        <w:jc w:val="both"/>
        <w:rPr>
          <w:rFonts w:asciiTheme="majorHAnsi" w:eastAsia="Arial" w:hAnsiTheme="majorHAnsi" w:cstheme="majorBidi"/>
          <w:sz w:val="24"/>
          <w:szCs w:val="24"/>
        </w:rPr>
        <w:sectPr w:rsidR="00EB3AE6" w:rsidRPr="00121A9E">
          <w:type w:val="continuous"/>
          <w:pgSz w:w="11900" w:h="16838"/>
          <w:pgMar w:top="409" w:right="1306" w:bottom="0" w:left="1200" w:header="0" w:footer="0" w:gutter="0"/>
          <w:cols w:space="0" w:equalWidth="0">
            <w:col w:w="9400"/>
          </w:cols>
          <w:docGrid w:linePitch="360"/>
        </w:sectPr>
      </w:pPr>
      <w:r w:rsidRPr="728A51B2">
        <w:rPr>
          <w:rFonts w:asciiTheme="majorHAnsi" w:eastAsia="Arial" w:hAnsiTheme="majorHAnsi" w:cstheme="majorBidi"/>
          <w:sz w:val="24"/>
          <w:szCs w:val="24"/>
        </w:rPr>
        <w:t>All incidents are recorded, including minor incidents or intrusive behaviour</w:t>
      </w:r>
      <w:r w:rsidR="00DA4437">
        <w:rPr>
          <w:rFonts w:asciiTheme="majorHAnsi" w:eastAsia="Arial" w:hAnsiTheme="majorHAnsi" w:cstheme="majorBidi"/>
          <w:sz w:val="24"/>
          <w:szCs w:val="24"/>
        </w:rPr>
        <w:t>s</w:t>
      </w:r>
      <w:r w:rsidRPr="728A51B2">
        <w:rPr>
          <w:rFonts w:asciiTheme="majorHAnsi" w:eastAsia="Arial" w:hAnsiTheme="majorHAnsi" w:cstheme="majorBidi"/>
          <w:sz w:val="24"/>
          <w:szCs w:val="24"/>
        </w:rPr>
        <w:t xml:space="preserve">. Significant incidents are recorded on incident forms </w:t>
      </w:r>
      <w:r w:rsidR="00F17605">
        <w:rPr>
          <w:rFonts w:asciiTheme="majorHAnsi" w:eastAsia="Arial" w:hAnsiTheme="majorHAnsi" w:cstheme="majorBidi"/>
          <w:sz w:val="24"/>
          <w:szCs w:val="24"/>
        </w:rPr>
        <w:t xml:space="preserve">(green forms) </w:t>
      </w:r>
      <w:r w:rsidRPr="728A51B2">
        <w:rPr>
          <w:rFonts w:asciiTheme="majorHAnsi" w:eastAsia="Arial" w:hAnsiTheme="majorHAnsi" w:cstheme="majorBidi"/>
          <w:sz w:val="24"/>
          <w:szCs w:val="24"/>
        </w:rPr>
        <w:t xml:space="preserve">which are then checked and signed off by the Designated Safeguarding Lead (DSL) or deputies.  Parents will be notified </w:t>
      </w:r>
      <w:r w:rsidRPr="728A51B2">
        <w:rPr>
          <w:rFonts w:asciiTheme="majorHAnsi" w:eastAsia="Arial" w:hAnsiTheme="majorHAnsi" w:cstheme="majorBidi"/>
          <w:sz w:val="24"/>
          <w:szCs w:val="24"/>
        </w:rPr>
        <w:lastRenderedPageBreak/>
        <w:t>of significant incidents</w:t>
      </w:r>
      <w:r w:rsidR="00D25120" w:rsidRPr="728A51B2">
        <w:rPr>
          <w:rFonts w:asciiTheme="majorHAnsi" w:eastAsia="Arial" w:hAnsiTheme="majorHAnsi" w:cstheme="majorBidi"/>
          <w:sz w:val="24"/>
          <w:szCs w:val="24"/>
        </w:rPr>
        <w:t xml:space="preserve"> by a phone call </w:t>
      </w:r>
      <w:r w:rsidR="007C686C" w:rsidRPr="728A51B2">
        <w:rPr>
          <w:rFonts w:asciiTheme="majorHAnsi" w:eastAsia="Arial" w:hAnsiTheme="majorHAnsi" w:cstheme="majorBidi"/>
          <w:sz w:val="24"/>
          <w:szCs w:val="24"/>
        </w:rPr>
        <w:t xml:space="preserve">on the same day </w:t>
      </w:r>
      <w:r w:rsidR="007F0A0D">
        <w:rPr>
          <w:rFonts w:asciiTheme="majorHAnsi" w:eastAsia="Arial" w:hAnsiTheme="majorHAnsi" w:cstheme="majorBidi"/>
          <w:sz w:val="24"/>
          <w:szCs w:val="24"/>
        </w:rPr>
        <w:t>and</w:t>
      </w:r>
      <w:r w:rsidR="006438BE">
        <w:rPr>
          <w:rFonts w:asciiTheme="majorHAnsi" w:eastAsia="Arial" w:hAnsiTheme="majorHAnsi" w:cstheme="majorBidi"/>
          <w:sz w:val="24"/>
          <w:szCs w:val="24"/>
        </w:rPr>
        <w:t>, parents can request copies of any incident form/</w:t>
      </w:r>
      <w:r w:rsidR="00073842">
        <w:rPr>
          <w:rFonts w:asciiTheme="majorHAnsi" w:eastAsia="Arial" w:hAnsiTheme="majorHAnsi" w:cstheme="majorBidi"/>
          <w:sz w:val="24"/>
          <w:szCs w:val="24"/>
        </w:rPr>
        <w:t>incident log for their child at any point</w:t>
      </w:r>
      <w:r w:rsidR="008F5B61" w:rsidRPr="728A51B2">
        <w:rPr>
          <w:rFonts w:asciiTheme="majorHAnsi" w:eastAsia="Arial" w:hAnsiTheme="majorHAnsi" w:cstheme="majorBidi"/>
          <w:sz w:val="24"/>
          <w:szCs w:val="24"/>
        </w:rPr>
        <w:t xml:space="preserve">. </w:t>
      </w:r>
      <w:r w:rsidRPr="728A51B2">
        <w:rPr>
          <w:rFonts w:asciiTheme="majorHAnsi" w:eastAsia="Arial" w:hAnsiTheme="majorHAnsi" w:cstheme="majorBidi"/>
          <w:sz w:val="24"/>
          <w:szCs w:val="24"/>
        </w:rPr>
        <w:t xml:space="preserve">  </w:t>
      </w:r>
      <w:r w:rsidR="00C25305" w:rsidRPr="728A51B2">
        <w:rPr>
          <w:rFonts w:asciiTheme="majorHAnsi" w:eastAsia="Arial" w:hAnsiTheme="majorHAnsi" w:cstheme="majorBidi"/>
          <w:sz w:val="24"/>
          <w:szCs w:val="24"/>
        </w:rPr>
        <w:t>The incident</w:t>
      </w:r>
      <w:r w:rsidR="00DE4290" w:rsidRPr="728A51B2">
        <w:rPr>
          <w:rFonts w:asciiTheme="majorHAnsi" w:eastAsia="Arial" w:hAnsiTheme="majorHAnsi" w:cstheme="majorBidi"/>
          <w:sz w:val="24"/>
          <w:szCs w:val="24"/>
        </w:rPr>
        <w:t xml:space="preserve"> </w:t>
      </w:r>
      <w:r w:rsidR="00C25305" w:rsidRPr="728A51B2">
        <w:rPr>
          <w:rFonts w:asciiTheme="majorHAnsi" w:eastAsia="Arial" w:hAnsiTheme="majorHAnsi" w:cstheme="majorBidi"/>
          <w:sz w:val="24"/>
          <w:szCs w:val="24"/>
        </w:rPr>
        <w:t>is recorded on CPOMS</w:t>
      </w:r>
      <w:r w:rsidR="00F322B8" w:rsidRPr="728A51B2">
        <w:rPr>
          <w:rFonts w:asciiTheme="majorHAnsi" w:eastAsia="Arial" w:hAnsiTheme="majorHAnsi" w:cstheme="majorBidi"/>
          <w:sz w:val="24"/>
          <w:szCs w:val="24"/>
        </w:rPr>
        <w:t xml:space="preserve"> (Child Protection Online Monitoring and Safeguarding system)</w:t>
      </w:r>
      <w:r w:rsidR="00073842">
        <w:rPr>
          <w:rFonts w:asciiTheme="majorHAnsi" w:eastAsia="Arial" w:hAnsiTheme="majorHAnsi" w:cstheme="majorBidi"/>
          <w:sz w:val="24"/>
          <w:szCs w:val="24"/>
        </w:rPr>
        <w:t xml:space="preserve"> on the same day. </w:t>
      </w:r>
    </w:p>
    <w:p w14:paraId="752DD437" w14:textId="77777777" w:rsidR="00AE0143" w:rsidRPr="00121A9E" w:rsidRDefault="00AE0143" w:rsidP="00AE0143">
      <w:pPr>
        <w:spacing w:line="0" w:lineRule="atLeast"/>
        <w:rPr>
          <w:rFonts w:asciiTheme="majorHAnsi" w:eastAsia="Arial" w:hAnsiTheme="majorHAnsi" w:cstheme="majorHAnsi"/>
          <w:b/>
          <w:sz w:val="24"/>
          <w:szCs w:val="24"/>
          <w:u w:val="single"/>
        </w:rPr>
      </w:pPr>
      <w:bookmarkStart w:id="1" w:name="page4"/>
      <w:bookmarkEnd w:id="1"/>
      <w:r w:rsidRPr="00121A9E">
        <w:rPr>
          <w:rFonts w:asciiTheme="majorHAnsi" w:eastAsia="Arial" w:hAnsiTheme="majorHAnsi" w:cstheme="majorHAnsi"/>
          <w:b/>
          <w:sz w:val="24"/>
          <w:szCs w:val="24"/>
          <w:u w:val="single"/>
        </w:rPr>
        <w:lastRenderedPageBreak/>
        <w:t>Physical Intervention</w:t>
      </w:r>
    </w:p>
    <w:p w14:paraId="4BDB5498" w14:textId="3CC3043D" w:rsidR="00D36F81" w:rsidRPr="00121A9E" w:rsidRDefault="00AE0143" w:rsidP="728A51B2">
      <w:pPr>
        <w:spacing w:line="258" w:lineRule="auto"/>
        <w:ind w:right="10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Physical intervention is kept to a minimum and is viewed as a last resort. </w:t>
      </w:r>
      <w:proofErr w:type="gramStart"/>
      <w:r w:rsidRPr="728A51B2">
        <w:rPr>
          <w:rFonts w:asciiTheme="majorHAnsi" w:eastAsia="Arial" w:hAnsiTheme="majorHAnsi" w:cstheme="majorBidi"/>
          <w:sz w:val="24"/>
          <w:szCs w:val="24"/>
        </w:rPr>
        <w:t>As long as</w:t>
      </w:r>
      <w:proofErr w:type="gramEnd"/>
      <w:r w:rsidRPr="728A51B2">
        <w:rPr>
          <w:rFonts w:asciiTheme="majorHAnsi" w:eastAsia="Arial" w:hAnsiTheme="majorHAnsi" w:cstheme="majorBidi"/>
          <w:sz w:val="24"/>
          <w:szCs w:val="24"/>
        </w:rPr>
        <w:t xml:space="preserve"> safety can be maintained, the policy is to step back from a child displaying aggression, giving space and time for them to </w:t>
      </w:r>
      <w:r w:rsidR="38B95933" w:rsidRPr="728A51B2">
        <w:rPr>
          <w:rFonts w:asciiTheme="majorHAnsi" w:eastAsia="Arial" w:hAnsiTheme="majorHAnsi" w:cstheme="majorBidi"/>
          <w:sz w:val="24"/>
          <w:szCs w:val="24"/>
        </w:rPr>
        <w:t xml:space="preserve">emotionally regulate. </w:t>
      </w:r>
    </w:p>
    <w:p w14:paraId="41877417" w14:textId="77777777" w:rsidR="009573BA" w:rsidRDefault="009573BA" w:rsidP="009573BA">
      <w:pPr>
        <w:spacing w:line="0" w:lineRule="atLeast"/>
        <w:ind w:left="10"/>
        <w:rPr>
          <w:rFonts w:asciiTheme="majorHAnsi" w:eastAsia="Arial" w:hAnsiTheme="majorHAnsi" w:cstheme="majorBidi"/>
          <w:b/>
          <w:bCs/>
          <w:sz w:val="24"/>
          <w:szCs w:val="24"/>
          <w:u w:val="single"/>
        </w:rPr>
      </w:pPr>
      <w:r w:rsidRPr="728A51B2">
        <w:rPr>
          <w:rFonts w:asciiTheme="majorHAnsi" w:eastAsia="Arial" w:hAnsiTheme="majorHAnsi" w:cstheme="majorBidi"/>
          <w:b/>
          <w:bCs/>
          <w:sz w:val="24"/>
          <w:szCs w:val="24"/>
          <w:u w:val="single"/>
        </w:rPr>
        <w:t>Approach to the use of reasonable force</w:t>
      </w:r>
    </w:p>
    <w:p w14:paraId="37582C33" w14:textId="674B01C9" w:rsidR="00073842" w:rsidRPr="00073842" w:rsidRDefault="00073842" w:rsidP="009573BA">
      <w:pPr>
        <w:spacing w:line="0" w:lineRule="atLeast"/>
        <w:ind w:left="10"/>
        <w:rPr>
          <w:rFonts w:asciiTheme="majorHAnsi" w:eastAsia="Arial" w:hAnsiTheme="majorHAnsi" w:cstheme="majorHAnsi"/>
          <w:i/>
          <w:iCs/>
          <w:sz w:val="24"/>
          <w:szCs w:val="24"/>
        </w:rPr>
      </w:pPr>
      <w:r w:rsidRPr="00073842">
        <w:rPr>
          <w:rFonts w:asciiTheme="majorHAnsi" w:eastAsia="Arial" w:hAnsiTheme="majorHAnsi" w:cstheme="majorBidi"/>
          <w:i/>
          <w:iCs/>
          <w:sz w:val="24"/>
          <w:szCs w:val="24"/>
        </w:rPr>
        <w:t xml:space="preserve">To be read in conjunction with Purple Oak Physical Touch Policy </w:t>
      </w:r>
      <w:r w:rsidR="00C01502">
        <w:rPr>
          <w:rFonts w:asciiTheme="majorHAnsi" w:eastAsia="Arial" w:hAnsiTheme="majorHAnsi" w:cstheme="majorBidi"/>
          <w:i/>
          <w:iCs/>
          <w:sz w:val="24"/>
          <w:szCs w:val="24"/>
        </w:rPr>
        <w:t>2024.</w:t>
      </w:r>
    </w:p>
    <w:p w14:paraId="567799F6" w14:textId="185A7D52" w:rsidR="009573BA" w:rsidRPr="00121A9E" w:rsidRDefault="009573BA" w:rsidP="728A51B2">
      <w:pPr>
        <w:spacing w:line="249" w:lineRule="auto"/>
        <w:ind w:left="1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The academy recognises that there are times when physical contact with 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 may be necessary, for example, giving first aid.  If 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 is in distress or needs comfort or </w:t>
      </w:r>
      <w:r w:rsidR="00827A15">
        <w:rPr>
          <w:rFonts w:asciiTheme="majorHAnsi" w:eastAsia="Arial" w:hAnsiTheme="majorHAnsi" w:cstheme="majorBidi"/>
          <w:sz w:val="24"/>
          <w:szCs w:val="24"/>
        </w:rPr>
        <w:t>support to remain safe</w:t>
      </w:r>
      <w:r w:rsidRPr="728A51B2">
        <w:rPr>
          <w:rFonts w:asciiTheme="majorHAnsi" w:eastAsia="Arial" w:hAnsiTheme="majorHAnsi" w:cstheme="majorBidi"/>
          <w:sz w:val="24"/>
          <w:szCs w:val="24"/>
        </w:rPr>
        <w:t xml:space="preserve">. It also recognises that there are some </w:t>
      </w:r>
      <w:r w:rsidR="003B02FC" w:rsidRPr="728A51B2">
        <w:rPr>
          <w:rFonts w:asciiTheme="majorHAnsi" w:eastAsia="Arial" w:hAnsiTheme="majorHAnsi" w:cstheme="majorBidi"/>
          <w:sz w:val="24"/>
          <w:szCs w:val="24"/>
        </w:rPr>
        <w:t>students</w:t>
      </w:r>
      <w:r w:rsidRPr="728A51B2">
        <w:rPr>
          <w:rFonts w:asciiTheme="majorHAnsi" w:eastAsia="Arial" w:hAnsiTheme="majorHAnsi" w:cstheme="majorBidi"/>
          <w:sz w:val="24"/>
          <w:szCs w:val="24"/>
        </w:rPr>
        <w:t xml:space="preserve"> for whom touching is unwelcome because of their special needs or personal history. </w:t>
      </w:r>
    </w:p>
    <w:p w14:paraId="7D8F0E95" w14:textId="3C021F71" w:rsidR="00D36F81" w:rsidRPr="00121A9E" w:rsidRDefault="458685FB" w:rsidP="728A51B2">
      <w:pPr>
        <w:spacing w:line="249" w:lineRule="auto"/>
        <w:ind w:left="1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Positive relationships between staff and students are vital to ensure the good order of the academy. It is rec</w:t>
      </w:r>
      <w:r w:rsidR="654848F4" w:rsidRPr="728A51B2">
        <w:rPr>
          <w:rFonts w:asciiTheme="majorHAnsi" w:eastAsia="Arial" w:hAnsiTheme="majorHAnsi" w:cstheme="majorBidi"/>
          <w:sz w:val="24"/>
          <w:szCs w:val="24"/>
        </w:rPr>
        <w:t xml:space="preserve">ognised that </w:t>
      </w:r>
      <w:proofErr w:type="gramStart"/>
      <w:r w:rsidR="654848F4" w:rsidRPr="728A51B2">
        <w:rPr>
          <w:rFonts w:asciiTheme="majorHAnsi" w:eastAsia="Arial" w:hAnsiTheme="majorHAnsi" w:cstheme="majorBidi"/>
          <w:sz w:val="24"/>
          <w:szCs w:val="24"/>
        </w:rPr>
        <w:t>the vast majority of</w:t>
      </w:r>
      <w:proofErr w:type="gramEnd"/>
      <w:r w:rsidR="654848F4" w:rsidRPr="728A51B2">
        <w:rPr>
          <w:rFonts w:asciiTheme="majorHAnsi" w:eastAsia="Arial" w:hAnsiTheme="majorHAnsi" w:cstheme="majorBidi"/>
          <w:sz w:val="24"/>
          <w:szCs w:val="24"/>
        </w:rPr>
        <w:t xml:space="preserve"> students respond positively to the behaviour support strategies in place</w:t>
      </w:r>
      <w:r w:rsidR="23ED2E26" w:rsidRPr="728A51B2">
        <w:rPr>
          <w:rFonts w:asciiTheme="majorHAnsi" w:eastAsia="Arial" w:hAnsiTheme="majorHAnsi" w:cstheme="majorBidi"/>
          <w:sz w:val="24"/>
          <w:szCs w:val="24"/>
        </w:rPr>
        <w:t>. It is also acknowledged that in exceptional circumstances, staff may need to physically intervene (use reasonable force)</w:t>
      </w:r>
      <w:r w:rsidR="29A14842" w:rsidRPr="728A51B2">
        <w:rPr>
          <w:rFonts w:asciiTheme="majorHAnsi" w:eastAsia="Arial" w:hAnsiTheme="majorHAnsi" w:cstheme="majorBidi"/>
          <w:sz w:val="24"/>
          <w:szCs w:val="24"/>
        </w:rPr>
        <w:t xml:space="preserve"> to ensure the well-being and safety of all students and staff wit</w:t>
      </w:r>
      <w:r w:rsidR="4D0C3BA4" w:rsidRPr="728A51B2">
        <w:rPr>
          <w:rFonts w:asciiTheme="majorHAnsi" w:eastAsia="Arial" w:hAnsiTheme="majorHAnsi" w:cstheme="majorBidi"/>
          <w:sz w:val="24"/>
          <w:szCs w:val="24"/>
        </w:rPr>
        <w:t>hin the academy.</w:t>
      </w:r>
    </w:p>
    <w:p w14:paraId="0FBBD952" w14:textId="7A91F370" w:rsidR="00D36F81" w:rsidRPr="00121A9E" w:rsidRDefault="2DEEE37B" w:rsidP="728A51B2">
      <w:pPr>
        <w:spacing w:line="249" w:lineRule="auto"/>
        <w:ind w:left="1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In most circumstances physical intervention will be employed reactively. However, occasionally it may </w:t>
      </w:r>
      <w:proofErr w:type="gramStart"/>
      <w:r w:rsidR="6C93C8AC" w:rsidRPr="728A51B2">
        <w:rPr>
          <w:rFonts w:asciiTheme="majorHAnsi" w:eastAsia="Arial" w:hAnsiTheme="majorHAnsi" w:cstheme="majorBidi"/>
          <w:sz w:val="24"/>
          <w:szCs w:val="24"/>
        </w:rPr>
        <w:t>be considered to be</w:t>
      </w:r>
      <w:proofErr w:type="gramEnd"/>
      <w:r w:rsidRPr="728A51B2">
        <w:rPr>
          <w:rFonts w:asciiTheme="majorHAnsi" w:eastAsia="Arial" w:hAnsiTheme="majorHAnsi" w:cstheme="majorBidi"/>
          <w:sz w:val="24"/>
          <w:szCs w:val="24"/>
        </w:rPr>
        <w:t xml:space="preserve"> in the best interests of the </w:t>
      </w:r>
      <w:r w:rsidR="409E7485" w:rsidRPr="728A51B2">
        <w:rPr>
          <w:rFonts w:asciiTheme="majorHAnsi" w:eastAsia="Arial" w:hAnsiTheme="majorHAnsi" w:cstheme="majorBidi"/>
          <w:sz w:val="24"/>
          <w:szCs w:val="24"/>
        </w:rPr>
        <w:t>student</w:t>
      </w:r>
      <w:r w:rsidR="154E7A69" w:rsidRPr="728A51B2">
        <w:rPr>
          <w:rFonts w:asciiTheme="majorHAnsi" w:eastAsia="Arial" w:hAnsiTheme="majorHAnsi" w:cstheme="majorBidi"/>
          <w:sz w:val="24"/>
          <w:szCs w:val="24"/>
        </w:rPr>
        <w:t xml:space="preserve"> to accept the use of physical intervention as part of a therapeutic intervention or educational strategy. For </w:t>
      </w:r>
      <w:r w:rsidR="5D949869" w:rsidRPr="728A51B2">
        <w:rPr>
          <w:rFonts w:asciiTheme="majorHAnsi" w:eastAsia="Arial" w:hAnsiTheme="majorHAnsi" w:cstheme="majorBidi"/>
          <w:sz w:val="24"/>
          <w:szCs w:val="24"/>
        </w:rPr>
        <w:t>example,</w:t>
      </w:r>
      <w:r w:rsidR="154E7A69" w:rsidRPr="728A51B2">
        <w:rPr>
          <w:rFonts w:asciiTheme="majorHAnsi" w:eastAsia="Arial" w:hAnsiTheme="majorHAnsi" w:cstheme="majorBidi"/>
          <w:sz w:val="24"/>
          <w:szCs w:val="24"/>
        </w:rPr>
        <w:t xml:space="preserve"> used an agreed </w:t>
      </w:r>
      <w:r w:rsidR="3781A884" w:rsidRPr="728A51B2">
        <w:rPr>
          <w:rFonts w:asciiTheme="majorHAnsi" w:eastAsia="Arial" w:hAnsiTheme="majorHAnsi" w:cstheme="majorBidi"/>
          <w:sz w:val="24"/>
          <w:szCs w:val="24"/>
        </w:rPr>
        <w:t xml:space="preserve">strategy to help a student who is learning to control their aggressive behaviour to </w:t>
      </w:r>
      <w:r w:rsidR="49C46690" w:rsidRPr="728A51B2">
        <w:rPr>
          <w:rFonts w:asciiTheme="majorHAnsi" w:eastAsia="Arial" w:hAnsiTheme="majorHAnsi" w:cstheme="majorBidi"/>
          <w:sz w:val="24"/>
          <w:szCs w:val="24"/>
        </w:rPr>
        <w:t>prevent the</w:t>
      </w:r>
      <w:r w:rsidR="3781A884" w:rsidRPr="728A51B2">
        <w:rPr>
          <w:rFonts w:asciiTheme="majorHAnsi" w:eastAsia="Arial" w:hAnsiTheme="majorHAnsi" w:cstheme="majorBidi"/>
          <w:sz w:val="24"/>
          <w:szCs w:val="24"/>
        </w:rPr>
        <w:t xml:space="preserve"> development of a patterned behaviour.</w:t>
      </w:r>
      <w:r w:rsidR="00C01502">
        <w:rPr>
          <w:rFonts w:asciiTheme="majorHAnsi" w:eastAsia="Arial" w:hAnsiTheme="majorHAnsi" w:cstheme="majorBidi"/>
          <w:sz w:val="24"/>
          <w:szCs w:val="24"/>
        </w:rPr>
        <w:t xml:space="preserve"> This is planned and documented within the child’s PBSP </w:t>
      </w:r>
      <w:r w:rsidR="00985D11">
        <w:rPr>
          <w:rFonts w:asciiTheme="majorHAnsi" w:eastAsia="Arial" w:hAnsiTheme="majorHAnsi" w:cstheme="majorBidi"/>
          <w:sz w:val="24"/>
          <w:szCs w:val="24"/>
        </w:rPr>
        <w:t>and agreed by parents and staff.</w:t>
      </w:r>
    </w:p>
    <w:p w14:paraId="72635A4C" w14:textId="78FD8EB3" w:rsidR="00D36F81" w:rsidRPr="00121A9E" w:rsidRDefault="5E18CA8B" w:rsidP="728A51B2">
      <w:pPr>
        <w:spacing w:line="249" w:lineRule="auto"/>
        <w:ind w:left="1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It is important that staff are well informed and appropriately trained to deal with these challenging situations and understand fully the rationale</w:t>
      </w:r>
      <w:r w:rsidR="647F60EF" w:rsidRPr="728A51B2">
        <w:rPr>
          <w:rFonts w:asciiTheme="majorHAnsi" w:eastAsia="Arial" w:hAnsiTheme="majorHAnsi" w:cstheme="majorBidi"/>
          <w:sz w:val="24"/>
          <w:szCs w:val="24"/>
        </w:rPr>
        <w:t xml:space="preserve"> and implications of the academy’s guidelines. </w:t>
      </w:r>
      <w:r w:rsidR="08591CFC" w:rsidRPr="728A51B2">
        <w:rPr>
          <w:rFonts w:asciiTheme="majorHAnsi" w:eastAsia="Arial" w:hAnsiTheme="majorHAnsi" w:cstheme="majorBidi"/>
          <w:sz w:val="24"/>
          <w:szCs w:val="24"/>
        </w:rPr>
        <w:t>As such each</w:t>
      </w:r>
      <w:r w:rsidR="647F60EF" w:rsidRPr="728A51B2">
        <w:rPr>
          <w:rFonts w:asciiTheme="majorHAnsi" w:eastAsia="Arial" w:hAnsiTheme="majorHAnsi" w:cstheme="majorBidi"/>
          <w:sz w:val="24"/>
          <w:szCs w:val="24"/>
        </w:rPr>
        <w:t xml:space="preserve"> staff </w:t>
      </w:r>
      <w:r w:rsidR="344E7123" w:rsidRPr="728A51B2">
        <w:rPr>
          <w:rFonts w:asciiTheme="majorHAnsi" w:eastAsia="Arial" w:hAnsiTheme="majorHAnsi" w:cstheme="majorBidi"/>
          <w:sz w:val="24"/>
          <w:szCs w:val="24"/>
        </w:rPr>
        <w:t xml:space="preserve">member </w:t>
      </w:r>
      <w:r w:rsidR="647F60EF" w:rsidRPr="728A51B2">
        <w:rPr>
          <w:rFonts w:asciiTheme="majorHAnsi" w:eastAsia="Arial" w:hAnsiTheme="majorHAnsi" w:cstheme="majorBidi"/>
          <w:sz w:val="24"/>
          <w:szCs w:val="24"/>
        </w:rPr>
        <w:t>undertake</w:t>
      </w:r>
      <w:r w:rsidR="6BB910AB" w:rsidRPr="728A51B2">
        <w:rPr>
          <w:rFonts w:asciiTheme="majorHAnsi" w:eastAsia="Arial" w:hAnsiTheme="majorHAnsi" w:cstheme="majorBidi"/>
          <w:sz w:val="24"/>
          <w:szCs w:val="24"/>
        </w:rPr>
        <w:t>s</w:t>
      </w:r>
      <w:r w:rsidR="647F60EF" w:rsidRPr="728A51B2">
        <w:rPr>
          <w:rFonts w:asciiTheme="majorHAnsi" w:eastAsia="Arial" w:hAnsiTheme="majorHAnsi" w:cstheme="majorBidi"/>
          <w:sz w:val="24"/>
          <w:szCs w:val="24"/>
        </w:rPr>
        <w:t xml:space="preserve"> 2 days of training each academic year to ensure they are fully compet</w:t>
      </w:r>
      <w:r w:rsidR="6744C36F" w:rsidRPr="728A51B2">
        <w:rPr>
          <w:rFonts w:asciiTheme="majorHAnsi" w:eastAsia="Arial" w:hAnsiTheme="majorHAnsi" w:cstheme="majorBidi"/>
          <w:sz w:val="24"/>
          <w:szCs w:val="24"/>
        </w:rPr>
        <w:t xml:space="preserve">ent in their </w:t>
      </w:r>
      <w:r w:rsidR="2619B918" w:rsidRPr="728A51B2">
        <w:rPr>
          <w:rFonts w:asciiTheme="majorHAnsi" w:eastAsia="Arial" w:hAnsiTheme="majorHAnsi" w:cstheme="majorBidi"/>
          <w:sz w:val="24"/>
          <w:szCs w:val="24"/>
        </w:rPr>
        <w:t>role and understand their responsibilities in taking appropriate measures</w:t>
      </w:r>
      <w:r w:rsidR="256206F2" w:rsidRPr="728A51B2">
        <w:rPr>
          <w:rFonts w:asciiTheme="majorHAnsi" w:eastAsia="Arial" w:hAnsiTheme="majorHAnsi" w:cstheme="majorBidi"/>
          <w:sz w:val="24"/>
          <w:szCs w:val="24"/>
        </w:rPr>
        <w:t>.</w:t>
      </w:r>
    </w:p>
    <w:p w14:paraId="2916C19D" w14:textId="0E8754EF" w:rsidR="00D36F81" w:rsidRPr="00121A9E" w:rsidRDefault="256206F2" w:rsidP="728A51B2">
      <w:pPr>
        <w:spacing w:line="249" w:lineRule="auto"/>
        <w:ind w:left="10"/>
        <w:jc w:val="both"/>
        <w:rPr>
          <w:rFonts w:asciiTheme="majorHAnsi" w:eastAsia="Arial" w:hAnsiTheme="majorHAnsi" w:cstheme="majorBidi"/>
          <w:sz w:val="24"/>
          <w:szCs w:val="24"/>
        </w:rPr>
      </w:pPr>
      <w:r w:rsidRPr="728A51B2">
        <w:rPr>
          <w:rFonts w:asciiTheme="majorHAnsi" w:eastAsia="Arial" w:hAnsiTheme="majorHAnsi" w:cstheme="majorBidi"/>
          <w:sz w:val="24"/>
          <w:szCs w:val="24"/>
        </w:rPr>
        <w:t>Parents need to know that their child and those teaching him or her are safe and free from disruptive influences or danger. They also need to be informed if their child</w:t>
      </w:r>
      <w:r w:rsidR="06EDAD64" w:rsidRPr="728A51B2">
        <w:rPr>
          <w:rFonts w:asciiTheme="majorHAnsi" w:eastAsia="Arial" w:hAnsiTheme="majorHAnsi" w:cstheme="majorBidi"/>
          <w:sz w:val="24"/>
          <w:szCs w:val="24"/>
        </w:rPr>
        <w:t xml:space="preserve"> is the subject of physical intervention and the rationale for its use.</w:t>
      </w:r>
    </w:p>
    <w:p w14:paraId="5D8DC712" w14:textId="02D9A290" w:rsidR="009573BA" w:rsidRPr="00121A9E" w:rsidRDefault="009573BA" w:rsidP="009573BA">
      <w:pPr>
        <w:spacing w:line="0" w:lineRule="atLeast"/>
        <w:ind w:left="10"/>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Reasonable Forc</w:t>
      </w:r>
      <w:r w:rsidR="00EC212A" w:rsidRPr="00121A9E">
        <w:rPr>
          <w:rFonts w:asciiTheme="majorHAnsi" w:eastAsia="Arial" w:hAnsiTheme="majorHAnsi" w:cstheme="majorHAnsi"/>
          <w:b/>
          <w:sz w:val="24"/>
          <w:szCs w:val="24"/>
          <w:u w:val="single"/>
        </w:rPr>
        <w:t>e</w:t>
      </w:r>
    </w:p>
    <w:p w14:paraId="69C833A9" w14:textId="7EB443D0" w:rsidR="009573BA" w:rsidRPr="00121A9E" w:rsidRDefault="009573BA" w:rsidP="728A51B2">
      <w:pPr>
        <w:tabs>
          <w:tab w:val="left" w:pos="730"/>
        </w:tabs>
        <w:spacing w:after="0" w:line="278" w:lineRule="auto"/>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The term ‘reasonable force’ covers the broad range of actions used by most teaching staff at some point in their career that involves a degree of physical contact with </w:t>
      </w:r>
      <w:r w:rsidR="003B02FC" w:rsidRPr="728A51B2">
        <w:rPr>
          <w:rFonts w:asciiTheme="majorHAnsi" w:eastAsia="Arial" w:hAnsiTheme="majorHAnsi" w:cstheme="majorBidi"/>
          <w:sz w:val="24"/>
          <w:szCs w:val="24"/>
        </w:rPr>
        <w:t>students</w:t>
      </w:r>
      <w:r w:rsidRPr="728A51B2">
        <w:rPr>
          <w:rFonts w:asciiTheme="majorHAnsi" w:eastAsia="Arial" w:hAnsiTheme="majorHAnsi" w:cstheme="majorBidi"/>
          <w:sz w:val="24"/>
          <w:szCs w:val="24"/>
        </w:rPr>
        <w:t>.</w:t>
      </w:r>
      <w:r w:rsidR="1FF5F2D3" w:rsidRPr="728A51B2">
        <w:rPr>
          <w:rFonts w:asciiTheme="majorHAnsi" w:eastAsia="Arial" w:hAnsiTheme="majorHAnsi" w:cstheme="majorBidi"/>
          <w:sz w:val="24"/>
          <w:szCs w:val="24"/>
        </w:rPr>
        <w:t xml:space="preserve"> There is no definition of reasonable force, and the use of force must be justifiable and appropriate to the situation for the minimal amount of time. </w:t>
      </w:r>
    </w:p>
    <w:p w14:paraId="74869460" w14:textId="61823463" w:rsidR="009573BA" w:rsidRPr="00121A9E" w:rsidRDefault="395583BA" w:rsidP="728A51B2">
      <w:pPr>
        <w:tabs>
          <w:tab w:val="left" w:pos="730"/>
        </w:tabs>
        <w:spacing w:after="0" w:line="278" w:lineRule="auto"/>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‘Reasonable in these circumstances’ means using no more force than is needed to restore safety and appropriate </w:t>
      </w:r>
      <w:proofErr w:type="gramStart"/>
      <w:r w:rsidRPr="728A51B2">
        <w:rPr>
          <w:rFonts w:asciiTheme="majorHAnsi" w:eastAsia="Arial" w:hAnsiTheme="majorHAnsi" w:cstheme="majorBidi"/>
          <w:sz w:val="24"/>
          <w:szCs w:val="24"/>
        </w:rPr>
        <w:t>behaviour;</w:t>
      </w:r>
      <w:proofErr w:type="gramEnd"/>
      <w:r w:rsidRPr="728A51B2">
        <w:rPr>
          <w:rFonts w:asciiTheme="majorHAnsi" w:eastAsia="Arial" w:hAnsiTheme="majorHAnsi" w:cstheme="majorBidi"/>
          <w:sz w:val="24"/>
          <w:szCs w:val="24"/>
        </w:rPr>
        <w:t xml:space="preserve"> taking into account the age, understanding and gender of the student.</w:t>
      </w:r>
    </w:p>
    <w:p w14:paraId="187F57B8" w14:textId="77777777" w:rsidR="009573BA" w:rsidRPr="00121A9E" w:rsidRDefault="009573BA" w:rsidP="009573BA">
      <w:pPr>
        <w:spacing w:line="127" w:lineRule="exact"/>
        <w:rPr>
          <w:rFonts w:asciiTheme="majorHAnsi" w:eastAsia="Arial" w:hAnsiTheme="majorHAnsi" w:cstheme="majorHAnsi"/>
          <w:sz w:val="24"/>
          <w:szCs w:val="24"/>
        </w:rPr>
      </w:pPr>
    </w:p>
    <w:p w14:paraId="54738AF4" w14:textId="09FE301E" w:rsidR="009573BA" w:rsidRDefault="009573BA" w:rsidP="728A51B2">
      <w:pPr>
        <w:tabs>
          <w:tab w:val="left" w:pos="730"/>
        </w:tabs>
        <w:spacing w:after="0" w:line="257"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Force is usually used either to control or restrain</w:t>
      </w:r>
      <w:r w:rsidR="00985D11">
        <w:rPr>
          <w:rFonts w:asciiTheme="majorHAnsi" w:eastAsia="Arial" w:hAnsiTheme="majorHAnsi" w:cstheme="majorBidi"/>
          <w:sz w:val="24"/>
          <w:szCs w:val="24"/>
        </w:rPr>
        <w:t xml:space="preserve"> to prevent greater harm</w:t>
      </w:r>
      <w:r w:rsidRPr="728A51B2">
        <w:rPr>
          <w:rFonts w:asciiTheme="majorHAnsi" w:eastAsia="Arial" w:hAnsiTheme="majorHAnsi" w:cstheme="majorBidi"/>
          <w:sz w:val="24"/>
          <w:szCs w:val="24"/>
        </w:rPr>
        <w:t xml:space="preserve">. This can range from guiding 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 to safety through to more extreme circumstances such as breaking up a fight or where 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 needs to be restrained to prevent violence or injury.</w:t>
      </w:r>
    </w:p>
    <w:p w14:paraId="5518231E" w14:textId="02C57B21" w:rsidR="00AF0D34" w:rsidRPr="00121A9E" w:rsidRDefault="00AF0D34" w:rsidP="728A51B2">
      <w:pPr>
        <w:tabs>
          <w:tab w:val="left" w:pos="730"/>
        </w:tabs>
        <w:spacing w:after="0" w:line="257" w:lineRule="auto"/>
        <w:jc w:val="both"/>
        <w:rPr>
          <w:rFonts w:asciiTheme="majorHAnsi" w:eastAsia="Arial" w:hAnsiTheme="majorHAnsi" w:cstheme="majorBidi"/>
          <w:sz w:val="24"/>
          <w:szCs w:val="24"/>
        </w:rPr>
      </w:pPr>
      <w:r>
        <w:rPr>
          <w:rFonts w:asciiTheme="majorHAnsi" w:eastAsia="Arial" w:hAnsiTheme="majorHAnsi" w:cstheme="majorBidi"/>
          <w:sz w:val="24"/>
          <w:szCs w:val="24"/>
        </w:rPr>
        <w:t xml:space="preserve">The term ‘control’ means either passive physical contact, such as standing between students or blocking a </w:t>
      </w:r>
      <w:proofErr w:type="spellStart"/>
      <w:proofErr w:type="gramStart"/>
      <w:r>
        <w:rPr>
          <w:rFonts w:asciiTheme="majorHAnsi" w:eastAsia="Arial" w:hAnsiTheme="majorHAnsi" w:cstheme="majorBidi"/>
          <w:sz w:val="24"/>
          <w:szCs w:val="24"/>
        </w:rPr>
        <w:t>students</w:t>
      </w:r>
      <w:proofErr w:type="spellEnd"/>
      <w:proofErr w:type="gramEnd"/>
      <w:r>
        <w:rPr>
          <w:rFonts w:asciiTheme="majorHAnsi" w:eastAsia="Arial" w:hAnsiTheme="majorHAnsi" w:cstheme="majorBidi"/>
          <w:sz w:val="24"/>
          <w:szCs w:val="24"/>
        </w:rPr>
        <w:t xml:space="preserve"> path, or active physical contact such as escorting a student out of a classroom. The term ‘force’ is used when it is necessary to retrain a student.</w:t>
      </w:r>
    </w:p>
    <w:p w14:paraId="2C1EBD63" w14:textId="4AD41DE5" w:rsidR="728A51B2" w:rsidRDefault="728A51B2" w:rsidP="728A51B2">
      <w:pPr>
        <w:tabs>
          <w:tab w:val="left" w:pos="730"/>
        </w:tabs>
        <w:spacing w:after="0" w:line="257" w:lineRule="auto"/>
        <w:jc w:val="both"/>
        <w:rPr>
          <w:rFonts w:asciiTheme="majorHAnsi" w:eastAsia="Arial" w:hAnsiTheme="majorHAnsi" w:cstheme="majorBidi"/>
          <w:sz w:val="24"/>
          <w:szCs w:val="24"/>
        </w:rPr>
      </w:pPr>
    </w:p>
    <w:p w14:paraId="66728C35" w14:textId="6577223B" w:rsidR="009573BA" w:rsidRPr="00121A9E" w:rsidRDefault="04436392" w:rsidP="00AF0D34">
      <w:pPr>
        <w:tabs>
          <w:tab w:val="left" w:pos="730"/>
        </w:tabs>
        <w:spacing w:after="0" w:line="258"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Physical</w:t>
      </w:r>
      <w:r w:rsidR="1AE12A2C" w:rsidRPr="728A51B2">
        <w:rPr>
          <w:rFonts w:asciiTheme="majorHAnsi" w:eastAsia="Arial" w:hAnsiTheme="majorHAnsi" w:cstheme="majorBidi"/>
          <w:sz w:val="24"/>
          <w:szCs w:val="24"/>
        </w:rPr>
        <w:t xml:space="preserve"> </w:t>
      </w:r>
      <w:r w:rsidR="009573BA" w:rsidRPr="728A51B2">
        <w:rPr>
          <w:rFonts w:asciiTheme="majorHAnsi" w:eastAsia="Arial" w:hAnsiTheme="majorHAnsi" w:cstheme="majorBidi"/>
          <w:sz w:val="24"/>
          <w:szCs w:val="24"/>
        </w:rPr>
        <w:t>Restraint</w:t>
      </w:r>
      <w:r w:rsidR="5C732552" w:rsidRPr="728A51B2">
        <w:rPr>
          <w:rFonts w:asciiTheme="majorHAnsi" w:eastAsia="Arial" w:hAnsiTheme="majorHAnsi" w:cstheme="majorBidi"/>
          <w:sz w:val="24"/>
          <w:szCs w:val="24"/>
        </w:rPr>
        <w:t xml:space="preserve"> (intervention)</w:t>
      </w:r>
      <w:r w:rsidR="009573BA" w:rsidRPr="728A51B2">
        <w:rPr>
          <w:rFonts w:asciiTheme="majorHAnsi" w:eastAsia="Arial" w:hAnsiTheme="majorHAnsi" w:cstheme="majorBidi"/>
          <w:sz w:val="24"/>
          <w:szCs w:val="24"/>
        </w:rPr>
        <w:t xml:space="preserve"> means to hold back physically or to bring a </w:t>
      </w:r>
      <w:r w:rsidR="00FB43E1" w:rsidRPr="728A51B2">
        <w:rPr>
          <w:rFonts w:asciiTheme="majorHAnsi" w:eastAsia="Arial" w:hAnsiTheme="majorHAnsi" w:cstheme="majorBidi"/>
          <w:sz w:val="24"/>
          <w:szCs w:val="24"/>
        </w:rPr>
        <w:t>student</w:t>
      </w:r>
      <w:r w:rsidR="009573BA" w:rsidRPr="728A51B2">
        <w:rPr>
          <w:rFonts w:asciiTheme="majorHAnsi" w:eastAsia="Arial" w:hAnsiTheme="majorHAnsi" w:cstheme="majorBidi"/>
          <w:sz w:val="24"/>
          <w:szCs w:val="24"/>
        </w:rPr>
        <w:t xml:space="preserve"> under control. It is typically used in more extreme circumstances, for example when two </w:t>
      </w:r>
      <w:r w:rsidR="003B02FC" w:rsidRPr="728A51B2">
        <w:rPr>
          <w:rFonts w:asciiTheme="majorHAnsi" w:eastAsia="Arial" w:hAnsiTheme="majorHAnsi" w:cstheme="majorBidi"/>
          <w:sz w:val="24"/>
          <w:szCs w:val="24"/>
        </w:rPr>
        <w:t>students</w:t>
      </w:r>
      <w:r w:rsidR="009573BA" w:rsidRPr="728A51B2">
        <w:rPr>
          <w:rFonts w:asciiTheme="majorHAnsi" w:eastAsia="Arial" w:hAnsiTheme="majorHAnsi" w:cstheme="majorBidi"/>
          <w:sz w:val="24"/>
          <w:szCs w:val="24"/>
        </w:rPr>
        <w:t xml:space="preserve"> are fighting and refuse to separate without physical intervention.</w:t>
      </w:r>
    </w:p>
    <w:p w14:paraId="464FCBC1" w14:textId="77777777" w:rsidR="009573BA" w:rsidRPr="00121A9E" w:rsidRDefault="009573BA" w:rsidP="009573BA">
      <w:pPr>
        <w:spacing w:line="127" w:lineRule="exact"/>
        <w:rPr>
          <w:rFonts w:asciiTheme="majorHAnsi" w:eastAsia="Arial" w:hAnsiTheme="majorHAnsi" w:cstheme="majorHAnsi"/>
          <w:sz w:val="24"/>
          <w:szCs w:val="24"/>
        </w:rPr>
      </w:pPr>
    </w:p>
    <w:p w14:paraId="408BDAB8" w14:textId="0B676FC0" w:rsidR="009573BA" w:rsidRPr="00121A9E" w:rsidRDefault="009573BA" w:rsidP="728A51B2">
      <w:pPr>
        <w:tabs>
          <w:tab w:val="left" w:pos="730"/>
        </w:tabs>
        <w:spacing w:after="0" w:line="278" w:lineRule="auto"/>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Academy staff will always try to avoid acting in a way that might cause injury, but in extreme cases it may not always be possible to avoid injuring the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w:t>
      </w:r>
      <w:r w:rsidR="007F4C97">
        <w:rPr>
          <w:rFonts w:asciiTheme="majorHAnsi" w:eastAsia="Arial" w:hAnsiTheme="majorHAnsi" w:cstheme="majorBidi"/>
          <w:sz w:val="24"/>
          <w:szCs w:val="24"/>
        </w:rPr>
        <w:t xml:space="preserve"> Staff will use ‘duty of candour’ and share information</w:t>
      </w:r>
      <w:r w:rsidR="006A42B4">
        <w:rPr>
          <w:rFonts w:asciiTheme="majorHAnsi" w:eastAsia="Arial" w:hAnsiTheme="majorHAnsi" w:cstheme="majorBidi"/>
          <w:sz w:val="24"/>
          <w:szCs w:val="24"/>
        </w:rPr>
        <w:t xml:space="preserve"> in an open transparent manner,</w:t>
      </w:r>
      <w:r w:rsidR="007F4C97">
        <w:rPr>
          <w:rFonts w:asciiTheme="majorHAnsi" w:eastAsia="Arial" w:hAnsiTheme="majorHAnsi" w:cstheme="majorBidi"/>
          <w:sz w:val="24"/>
          <w:szCs w:val="24"/>
        </w:rPr>
        <w:t xml:space="preserve"> if they feel that they have injured a </w:t>
      </w:r>
      <w:r w:rsidR="006A42B4">
        <w:rPr>
          <w:rFonts w:asciiTheme="majorHAnsi" w:eastAsia="Arial" w:hAnsiTheme="majorHAnsi" w:cstheme="majorBidi"/>
          <w:sz w:val="24"/>
          <w:szCs w:val="24"/>
        </w:rPr>
        <w:t xml:space="preserve">student during an intervention. </w:t>
      </w:r>
    </w:p>
    <w:p w14:paraId="5C8C6B09" w14:textId="77777777" w:rsidR="009573BA" w:rsidRPr="00121A9E" w:rsidRDefault="009573BA" w:rsidP="009573BA">
      <w:pPr>
        <w:spacing w:line="257" w:lineRule="auto"/>
        <w:jc w:val="both"/>
        <w:rPr>
          <w:rFonts w:asciiTheme="majorHAnsi" w:eastAsia="Arial" w:hAnsiTheme="majorHAnsi" w:cstheme="majorHAnsi"/>
          <w:sz w:val="24"/>
          <w:szCs w:val="24"/>
        </w:rPr>
      </w:pPr>
    </w:p>
    <w:p w14:paraId="76962A75" w14:textId="47BD734E" w:rsidR="009573BA" w:rsidRPr="00121A9E" w:rsidRDefault="37106416" w:rsidP="728A51B2">
      <w:pPr>
        <w:spacing w:line="0" w:lineRule="atLeast"/>
        <w:ind w:left="10"/>
        <w:rPr>
          <w:rFonts w:asciiTheme="majorHAnsi" w:eastAsia="Arial" w:hAnsiTheme="majorHAnsi" w:cstheme="majorBidi"/>
          <w:b/>
          <w:bCs/>
          <w:sz w:val="24"/>
          <w:szCs w:val="24"/>
        </w:rPr>
      </w:pPr>
      <w:r w:rsidRPr="728A51B2">
        <w:rPr>
          <w:rFonts w:asciiTheme="majorHAnsi" w:eastAsia="Arial" w:hAnsiTheme="majorHAnsi" w:cstheme="majorBidi"/>
          <w:b/>
          <w:bCs/>
          <w:sz w:val="24"/>
          <w:szCs w:val="24"/>
        </w:rPr>
        <w:t>Reasonable force may only be permissible when it is necessary to prevent a student from:</w:t>
      </w:r>
    </w:p>
    <w:p w14:paraId="6F194AED" w14:textId="4322725A" w:rsidR="37106416" w:rsidRDefault="37106416" w:rsidP="728A51B2">
      <w:pPr>
        <w:numPr>
          <w:ilvl w:val="0"/>
          <w:numId w:val="33"/>
        </w:numPr>
        <w:tabs>
          <w:tab w:val="left" w:pos="730"/>
        </w:tabs>
        <w:spacing w:after="0" w:line="265" w:lineRule="auto"/>
        <w:ind w:left="730" w:hanging="369"/>
        <w:rPr>
          <w:rFonts w:asciiTheme="majorHAnsi" w:eastAsia="Arial" w:hAnsiTheme="majorHAnsi" w:cstheme="majorBidi"/>
          <w:sz w:val="24"/>
          <w:szCs w:val="24"/>
        </w:rPr>
      </w:pPr>
      <w:r w:rsidRPr="728A51B2">
        <w:rPr>
          <w:rFonts w:asciiTheme="majorHAnsi" w:eastAsia="Arial" w:hAnsiTheme="majorHAnsi" w:cstheme="majorBidi"/>
          <w:sz w:val="24"/>
          <w:szCs w:val="24"/>
        </w:rPr>
        <w:t>Injuring themselves or others</w:t>
      </w:r>
    </w:p>
    <w:p w14:paraId="1E3571A8" w14:textId="1EB8E64F" w:rsidR="37106416" w:rsidRDefault="37106416" w:rsidP="728A51B2">
      <w:pPr>
        <w:numPr>
          <w:ilvl w:val="0"/>
          <w:numId w:val="33"/>
        </w:numPr>
        <w:tabs>
          <w:tab w:val="left" w:pos="730"/>
        </w:tabs>
        <w:spacing w:after="0" w:line="265" w:lineRule="auto"/>
        <w:ind w:left="730" w:hanging="369"/>
        <w:rPr>
          <w:rFonts w:asciiTheme="majorHAnsi" w:eastAsia="Arial" w:hAnsiTheme="majorHAnsi" w:cstheme="majorBidi"/>
          <w:sz w:val="24"/>
          <w:szCs w:val="24"/>
        </w:rPr>
      </w:pPr>
      <w:r w:rsidRPr="728A51B2">
        <w:rPr>
          <w:rFonts w:asciiTheme="majorHAnsi" w:eastAsia="Arial" w:hAnsiTheme="majorHAnsi" w:cstheme="majorBidi"/>
          <w:sz w:val="24"/>
          <w:szCs w:val="24"/>
        </w:rPr>
        <w:t>Causing serious damage to property</w:t>
      </w:r>
    </w:p>
    <w:p w14:paraId="79EC36F6" w14:textId="005AA776" w:rsidR="37106416" w:rsidRDefault="37106416" w:rsidP="728A51B2">
      <w:pPr>
        <w:numPr>
          <w:ilvl w:val="0"/>
          <w:numId w:val="33"/>
        </w:numPr>
        <w:tabs>
          <w:tab w:val="left" w:pos="730"/>
        </w:tabs>
        <w:spacing w:after="0" w:line="265" w:lineRule="auto"/>
        <w:ind w:left="730" w:hanging="369"/>
        <w:rPr>
          <w:rFonts w:asciiTheme="majorHAnsi" w:eastAsia="Arial" w:hAnsiTheme="majorHAnsi" w:cstheme="majorBidi"/>
          <w:sz w:val="24"/>
          <w:szCs w:val="24"/>
        </w:rPr>
      </w:pPr>
      <w:r w:rsidRPr="728A51B2">
        <w:rPr>
          <w:rFonts w:asciiTheme="majorHAnsi" w:eastAsia="Arial" w:hAnsiTheme="majorHAnsi" w:cstheme="majorBidi"/>
          <w:sz w:val="24"/>
          <w:szCs w:val="24"/>
        </w:rPr>
        <w:t>Committing a criminal offence</w:t>
      </w:r>
    </w:p>
    <w:p w14:paraId="3A524EAE" w14:textId="72404F8A" w:rsidR="37106416" w:rsidRDefault="37106416" w:rsidP="728A51B2">
      <w:pPr>
        <w:numPr>
          <w:ilvl w:val="0"/>
          <w:numId w:val="33"/>
        </w:numPr>
        <w:tabs>
          <w:tab w:val="left" w:pos="730"/>
        </w:tabs>
        <w:spacing w:after="0" w:line="265" w:lineRule="auto"/>
        <w:ind w:left="730" w:hanging="369"/>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Engaging in any </w:t>
      </w:r>
      <w:r w:rsidR="5B6E5244" w:rsidRPr="728A51B2">
        <w:rPr>
          <w:rFonts w:asciiTheme="majorHAnsi" w:eastAsia="Arial" w:hAnsiTheme="majorHAnsi" w:cstheme="majorBidi"/>
          <w:sz w:val="24"/>
          <w:szCs w:val="24"/>
        </w:rPr>
        <w:t>behaviour</w:t>
      </w:r>
      <w:r w:rsidRPr="728A51B2">
        <w:rPr>
          <w:rFonts w:asciiTheme="majorHAnsi" w:eastAsia="Arial" w:hAnsiTheme="majorHAnsi" w:cstheme="majorBidi"/>
          <w:sz w:val="24"/>
          <w:szCs w:val="24"/>
        </w:rPr>
        <w:t xml:space="preserve"> which is prejudicial to maintaining good order and discipline within the academy or among any of its students</w:t>
      </w:r>
      <w:r w:rsidR="28CDD343" w:rsidRPr="728A51B2">
        <w:rPr>
          <w:rFonts w:asciiTheme="majorHAnsi" w:eastAsia="Arial" w:hAnsiTheme="majorHAnsi" w:cstheme="majorBidi"/>
          <w:sz w:val="24"/>
          <w:szCs w:val="24"/>
        </w:rPr>
        <w:t>.</w:t>
      </w:r>
    </w:p>
    <w:p w14:paraId="27666782" w14:textId="4678E086" w:rsidR="009573BA" w:rsidRPr="00121A9E" w:rsidRDefault="009573BA" w:rsidP="728A51B2">
      <w:pPr>
        <w:numPr>
          <w:ilvl w:val="0"/>
          <w:numId w:val="33"/>
        </w:numPr>
        <w:tabs>
          <w:tab w:val="left" w:pos="730"/>
        </w:tabs>
        <w:spacing w:after="0" w:line="0" w:lineRule="atLeast"/>
        <w:ind w:left="730" w:hanging="369"/>
        <w:rPr>
          <w:rFonts w:asciiTheme="majorHAnsi" w:eastAsia="Wingdings" w:hAnsiTheme="majorHAnsi" w:cstheme="majorBidi"/>
          <w:b/>
          <w:bCs/>
          <w:sz w:val="24"/>
          <w:szCs w:val="24"/>
        </w:rPr>
      </w:pPr>
      <w:r w:rsidRPr="728A51B2">
        <w:rPr>
          <w:rFonts w:asciiTheme="majorHAnsi" w:eastAsia="Arial" w:hAnsiTheme="majorHAnsi" w:cstheme="majorBidi"/>
          <w:sz w:val="24"/>
          <w:szCs w:val="24"/>
        </w:rPr>
        <w:t xml:space="preserve">prevent a </w:t>
      </w:r>
      <w:r w:rsidR="00FB43E1" w:rsidRPr="728A51B2">
        <w:rPr>
          <w:rFonts w:asciiTheme="majorHAnsi" w:eastAsia="Arial" w:hAnsiTheme="majorHAnsi" w:cstheme="majorBidi"/>
          <w:sz w:val="24"/>
          <w:szCs w:val="24"/>
        </w:rPr>
        <w:t>student</w:t>
      </w:r>
      <w:r w:rsidRPr="728A51B2">
        <w:rPr>
          <w:rFonts w:asciiTheme="majorHAnsi" w:eastAsia="Arial" w:hAnsiTheme="majorHAnsi" w:cstheme="majorBidi"/>
          <w:sz w:val="24"/>
          <w:szCs w:val="24"/>
        </w:rPr>
        <w:t xml:space="preserve"> behaving </w:t>
      </w:r>
      <w:r w:rsidR="009E2634" w:rsidRPr="728A51B2">
        <w:rPr>
          <w:rFonts w:asciiTheme="majorHAnsi" w:eastAsia="Arial" w:hAnsiTheme="majorHAnsi" w:cstheme="majorBidi"/>
          <w:sz w:val="24"/>
          <w:szCs w:val="24"/>
        </w:rPr>
        <w:t xml:space="preserve">in a way that disrupts an academy </w:t>
      </w:r>
      <w:r w:rsidRPr="728A51B2">
        <w:rPr>
          <w:rFonts w:asciiTheme="majorHAnsi" w:eastAsia="Arial" w:hAnsiTheme="majorHAnsi" w:cstheme="majorBidi"/>
          <w:sz w:val="24"/>
          <w:szCs w:val="24"/>
        </w:rPr>
        <w:t>event or a school trip or visit</w:t>
      </w:r>
    </w:p>
    <w:p w14:paraId="6385498C" w14:textId="1125C92B" w:rsidR="788BEB72" w:rsidRDefault="788BEB72" w:rsidP="728A51B2">
      <w:pPr>
        <w:numPr>
          <w:ilvl w:val="0"/>
          <w:numId w:val="33"/>
        </w:numPr>
        <w:tabs>
          <w:tab w:val="left" w:pos="730"/>
        </w:tabs>
        <w:spacing w:after="0" w:line="0" w:lineRule="atLeast"/>
        <w:ind w:left="730" w:hanging="369"/>
        <w:rPr>
          <w:rFonts w:asciiTheme="majorHAnsi" w:eastAsia="Wingdings" w:hAnsiTheme="majorHAnsi" w:cstheme="majorBidi"/>
          <w:sz w:val="24"/>
          <w:szCs w:val="24"/>
        </w:rPr>
      </w:pPr>
      <w:r w:rsidRPr="728A51B2">
        <w:rPr>
          <w:rFonts w:asciiTheme="majorHAnsi" w:eastAsia="Arial" w:hAnsiTheme="majorHAnsi" w:cstheme="majorBidi"/>
          <w:sz w:val="24"/>
          <w:szCs w:val="24"/>
        </w:rPr>
        <w:t xml:space="preserve">Preventing a child from leaving the premises when they are about to put themselves at risk. </w:t>
      </w:r>
    </w:p>
    <w:p w14:paraId="5C71F136" w14:textId="66C9A19A" w:rsidR="009573BA" w:rsidRPr="00121A9E" w:rsidRDefault="009573BA" w:rsidP="728A51B2">
      <w:pPr>
        <w:spacing w:line="56" w:lineRule="exact"/>
        <w:rPr>
          <w:rFonts w:asciiTheme="majorHAnsi" w:eastAsia="Wingdings" w:hAnsiTheme="majorHAnsi" w:cstheme="majorBidi"/>
          <w:b/>
          <w:bCs/>
          <w:sz w:val="24"/>
          <w:szCs w:val="24"/>
        </w:rPr>
      </w:pPr>
    </w:p>
    <w:p w14:paraId="4EFF0439" w14:textId="5053C67F" w:rsidR="009E2634" w:rsidRPr="00121A9E" w:rsidRDefault="009573BA" w:rsidP="009E2634">
      <w:pPr>
        <w:spacing w:line="249" w:lineRule="auto"/>
        <w:ind w:left="1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This school adheres to the PRICE </w:t>
      </w:r>
      <w:r w:rsidR="007F610C" w:rsidRPr="00121A9E">
        <w:rPr>
          <w:rFonts w:asciiTheme="majorHAnsi" w:eastAsia="Arial" w:hAnsiTheme="majorHAnsi" w:cstheme="majorHAnsi"/>
          <w:sz w:val="24"/>
          <w:szCs w:val="24"/>
        </w:rPr>
        <w:t>principles</w:t>
      </w:r>
      <w:r w:rsidRPr="00121A9E">
        <w:rPr>
          <w:rFonts w:asciiTheme="majorHAnsi" w:eastAsia="Arial" w:hAnsiTheme="majorHAnsi" w:cstheme="majorHAnsi"/>
          <w:sz w:val="24"/>
          <w:szCs w:val="24"/>
        </w:rPr>
        <w:t xml:space="preserve"> for physical intervention</w:t>
      </w:r>
      <w:r w:rsidR="00414AF5" w:rsidRPr="00121A9E">
        <w:rPr>
          <w:rFonts w:asciiTheme="majorHAnsi" w:eastAsia="Arial" w:hAnsiTheme="majorHAnsi" w:cstheme="majorHAnsi"/>
          <w:sz w:val="24"/>
          <w:szCs w:val="24"/>
        </w:rPr>
        <w:t>, which adheres to the Restraint Reduction Network</w:t>
      </w:r>
      <w:r w:rsidRPr="00121A9E">
        <w:rPr>
          <w:rFonts w:asciiTheme="majorHAnsi" w:eastAsia="Arial" w:hAnsiTheme="majorHAnsi" w:cstheme="majorHAnsi"/>
          <w:sz w:val="24"/>
          <w:szCs w:val="24"/>
        </w:rPr>
        <w:t xml:space="preserve">. We aim to reduce reliance on physical intervention and only using minimum force for the shortest time. Physical restraint methods will only </w:t>
      </w:r>
      <w:r w:rsidR="009E2634" w:rsidRPr="00121A9E">
        <w:rPr>
          <w:rFonts w:asciiTheme="majorHAnsi" w:eastAsia="Arial" w:hAnsiTheme="majorHAnsi" w:cstheme="majorHAnsi"/>
          <w:sz w:val="24"/>
          <w:szCs w:val="24"/>
        </w:rPr>
        <w:t xml:space="preserve">be </w:t>
      </w:r>
      <w:r w:rsidRPr="00121A9E">
        <w:rPr>
          <w:rFonts w:asciiTheme="majorHAnsi" w:eastAsia="Arial" w:hAnsiTheme="majorHAnsi" w:cstheme="majorHAnsi"/>
          <w:sz w:val="24"/>
          <w:szCs w:val="24"/>
        </w:rPr>
        <w:t>used by staff with PRICE training and as a last resort where de-escalation techniques have failed or cannot be used. We aim to manage at least 95% of instances without the need to restrain or physically intervene.</w:t>
      </w:r>
    </w:p>
    <w:p w14:paraId="30CBCA74" w14:textId="78CCBF91" w:rsidR="00540960" w:rsidRPr="00121A9E" w:rsidRDefault="00540960" w:rsidP="728A51B2">
      <w:pPr>
        <w:spacing w:line="249" w:lineRule="auto"/>
        <w:ind w:left="10"/>
        <w:jc w:val="both"/>
        <w:rPr>
          <w:rFonts w:asciiTheme="majorHAnsi" w:eastAsia="Arial" w:hAnsiTheme="majorHAnsi" w:cstheme="majorBidi"/>
          <w:sz w:val="24"/>
          <w:szCs w:val="24"/>
        </w:rPr>
      </w:pPr>
    </w:p>
    <w:p w14:paraId="6C6F73B7" w14:textId="417885BC" w:rsidR="00540960" w:rsidRPr="00121A9E" w:rsidRDefault="20677E30" w:rsidP="728A51B2">
      <w:pPr>
        <w:spacing w:line="249" w:lineRule="auto"/>
        <w:jc w:val="both"/>
        <w:rPr>
          <w:rFonts w:asciiTheme="majorHAnsi" w:eastAsia="Arial" w:hAnsiTheme="majorHAnsi" w:cstheme="majorBidi"/>
          <w:b/>
          <w:bCs/>
          <w:sz w:val="24"/>
          <w:szCs w:val="24"/>
        </w:rPr>
      </w:pPr>
      <w:r w:rsidRPr="728A51B2">
        <w:rPr>
          <w:rFonts w:asciiTheme="majorHAnsi" w:eastAsia="Arial" w:hAnsiTheme="majorHAnsi" w:cstheme="majorBidi"/>
          <w:b/>
          <w:bCs/>
          <w:sz w:val="24"/>
          <w:szCs w:val="24"/>
        </w:rPr>
        <w:t>Recording and reporting</w:t>
      </w:r>
    </w:p>
    <w:p w14:paraId="4AFF9827" w14:textId="25E138FE" w:rsidR="20677E30" w:rsidRDefault="20677E30" w:rsidP="728A51B2">
      <w:pPr>
        <w:spacing w:line="249"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All incidents of physical intervention must be reported, recorded and monitored and evaluated. The academy has a statutory obligation to keep a record of all physi</w:t>
      </w:r>
      <w:r w:rsidR="5F0C6361" w:rsidRPr="728A51B2">
        <w:rPr>
          <w:rFonts w:asciiTheme="majorHAnsi" w:eastAsia="Arial" w:hAnsiTheme="majorHAnsi" w:cstheme="majorBidi"/>
          <w:sz w:val="24"/>
          <w:szCs w:val="24"/>
        </w:rPr>
        <w:t xml:space="preserve">cal interventions. </w:t>
      </w:r>
    </w:p>
    <w:p w14:paraId="264B5644" w14:textId="1CABADC9" w:rsidR="5F0C6361" w:rsidRDefault="5F0C6361" w:rsidP="728A51B2">
      <w:pPr>
        <w:spacing w:line="249"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Staff will use Incident reports (Green forms) </w:t>
      </w:r>
      <w:r w:rsidR="44C56C5E" w:rsidRPr="728A51B2">
        <w:rPr>
          <w:rFonts w:asciiTheme="majorHAnsi" w:eastAsia="Arial" w:hAnsiTheme="majorHAnsi" w:cstheme="majorBidi"/>
          <w:sz w:val="24"/>
          <w:szCs w:val="24"/>
        </w:rPr>
        <w:t>t</w:t>
      </w:r>
      <w:r w:rsidRPr="728A51B2">
        <w:rPr>
          <w:rFonts w:asciiTheme="majorHAnsi" w:eastAsia="Arial" w:hAnsiTheme="majorHAnsi" w:cstheme="majorBidi"/>
          <w:sz w:val="24"/>
          <w:szCs w:val="24"/>
        </w:rPr>
        <w:t>o record key information including witness</w:t>
      </w:r>
      <w:r w:rsidR="478D32CA" w:rsidRPr="728A51B2">
        <w:rPr>
          <w:rFonts w:asciiTheme="majorHAnsi" w:eastAsia="Arial" w:hAnsiTheme="majorHAnsi" w:cstheme="majorBidi"/>
          <w:sz w:val="24"/>
          <w:szCs w:val="24"/>
        </w:rPr>
        <w:t xml:space="preserve"> statements,</w:t>
      </w:r>
      <w:r w:rsidR="3F3A0713" w:rsidRPr="728A51B2">
        <w:rPr>
          <w:rFonts w:asciiTheme="majorHAnsi" w:eastAsia="Arial" w:hAnsiTheme="majorHAnsi" w:cstheme="majorBidi"/>
          <w:sz w:val="24"/>
          <w:szCs w:val="24"/>
        </w:rPr>
        <w:t xml:space="preserve"> staff involved, justification for use of force, types of holds used and de brief information. </w:t>
      </w:r>
    </w:p>
    <w:p w14:paraId="5E83EA18" w14:textId="02454E8A" w:rsidR="3F3A0713" w:rsidRDefault="3F3A0713" w:rsidP="728A51B2">
      <w:pPr>
        <w:spacing w:line="249"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During an incident</w:t>
      </w:r>
      <w:r w:rsidR="00F01F7E">
        <w:rPr>
          <w:rFonts w:asciiTheme="majorHAnsi" w:eastAsia="Arial" w:hAnsiTheme="majorHAnsi" w:cstheme="majorBidi"/>
          <w:sz w:val="24"/>
          <w:szCs w:val="24"/>
        </w:rPr>
        <w:t xml:space="preserve">, </w:t>
      </w:r>
      <w:r w:rsidRPr="728A51B2">
        <w:rPr>
          <w:rFonts w:asciiTheme="majorHAnsi" w:eastAsia="Arial" w:hAnsiTheme="majorHAnsi" w:cstheme="majorBidi"/>
          <w:sz w:val="24"/>
          <w:szCs w:val="24"/>
        </w:rPr>
        <w:t xml:space="preserve">a witness will record what is happening during an incident on </w:t>
      </w:r>
      <w:r w:rsidR="0095015E">
        <w:rPr>
          <w:rFonts w:asciiTheme="majorHAnsi" w:eastAsia="Arial" w:hAnsiTheme="majorHAnsi" w:cstheme="majorBidi"/>
          <w:sz w:val="24"/>
          <w:szCs w:val="24"/>
        </w:rPr>
        <w:t>an Incident log</w:t>
      </w:r>
      <w:r w:rsidRPr="728A51B2">
        <w:rPr>
          <w:rFonts w:asciiTheme="majorHAnsi" w:eastAsia="Arial" w:hAnsiTheme="majorHAnsi" w:cstheme="majorBidi"/>
          <w:sz w:val="24"/>
          <w:szCs w:val="24"/>
        </w:rPr>
        <w:t xml:space="preserve"> (Yellow form) so that key events and who was involved are recorded. </w:t>
      </w:r>
      <w:r w:rsidR="3BA8A05D" w:rsidRPr="728A51B2">
        <w:rPr>
          <w:rFonts w:asciiTheme="majorHAnsi" w:eastAsia="Arial" w:hAnsiTheme="majorHAnsi" w:cstheme="majorBidi"/>
          <w:sz w:val="24"/>
          <w:szCs w:val="24"/>
        </w:rPr>
        <w:t xml:space="preserve">Both documents are </w:t>
      </w:r>
      <w:r w:rsidR="006750F2">
        <w:rPr>
          <w:rFonts w:asciiTheme="majorHAnsi" w:eastAsia="Arial" w:hAnsiTheme="majorHAnsi" w:cstheme="majorBidi"/>
          <w:sz w:val="24"/>
          <w:szCs w:val="24"/>
        </w:rPr>
        <w:t xml:space="preserve">available </w:t>
      </w:r>
      <w:r w:rsidR="00873B27">
        <w:rPr>
          <w:rFonts w:asciiTheme="majorHAnsi" w:eastAsia="Arial" w:hAnsiTheme="majorHAnsi" w:cstheme="majorBidi"/>
          <w:sz w:val="24"/>
          <w:szCs w:val="24"/>
        </w:rPr>
        <w:t xml:space="preserve">to parents at any point on request. </w:t>
      </w:r>
    </w:p>
    <w:p w14:paraId="3A6E87F8" w14:textId="3C13CB69" w:rsidR="3BA8A05D" w:rsidRDefault="3BA8A05D" w:rsidP="728A51B2">
      <w:pPr>
        <w:spacing w:line="249"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Following the incident, staff will update the student’s Positive Behaviour Support Plan (PBSP) to reflect learning</w:t>
      </w:r>
      <w:r w:rsidR="599FF827" w:rsidRPr="728A51B2">
        <w:rPr>
          <w:rFonts w:asciiTheme="majorHAnsi" w:eastAsia="Arial" w:hAnsiTheme="majorHAnsi" w:cstheme="majorBidi"/>
          <w:sz w:val="24"/>
          <w:szCs w:val="24"/>
        </w:rPr>
        <w:t xml:space="preserve"> </w:t>
      </w:r>
      <w:r w:rsidR="11DE46F5" w:rsidRPr="728A51B2">
        <w:rPr>
          <w:rFonts w:asciiTheme="majorHAnsi" w:eastAsia="Arial" w:hAnsiTheme="majorHAnsi" w:cstheme="majorBidi"/>
          <w:sz w:val="24"/>
          <w:szCs w:val="24"/>
        </w:rPr>
        <w:t>from and</w:t>
      </w:r>
      <w:r w:rsidRPr="728A51B2">
        <w:rPr>
          <w:rFonts w:asciiTheme="majorHAnsi" w:eastAsia="Arial" w:hAnsiTheme="majorHAnsi" w:cstheme="majorBidi"/>
          <w:sz w:val="24"/>
          <w:szCs w:val="24"/>
        </w:rPr>
        <w:t xml:space="preserve"> presentation </w:t>
      </w:r>
      <w:r w:rsidR="6E257C92" w:rsidRPr="728A51B2">
        <w:rPr>
          <w:rFonts w:asciiTheme="majorHAnsi" w:eastAsia="Arial" w:hAnsiTheme="majorHAnsi" w:cstheme="majorBidi"/>
          <w:sz w:val="24"/>
          <w:szCs w:val="24"/>
        </w:rPr>
        <w:t>during</w:t>
      </w:r>
      <w:r w:rsidRPr="728A51B2">
        <w:rPr>
          <w:rFonts w:asciiTheme="majorHAnsi" w:eastAsia="Arial" w:hAnsiTheme="majorHAnsi" w:cstheme="majorBidi"/>
          <w:sz w:val="24"/>
          <w:szCs w:val="24"/>
        </w:rPr>
        <w:t xml:space="preserve"> the in</w:t>
      </w:r>
      <w:r w:rsidR="7A4D858E" w:rsidRPr="728A51B2">
        <w:rPr>
          <w:rFonts w:asciiTheme="majorHAnsi" w:eastAsia="Arial" w:hAnsiTheme="majorHAnsi" w:cstheme="majorBidi"/>
          <w:sz w:val="24"/>
          <w:szCs w:val="24"/>
        </w:rPr>
        <w:t xml:space="preserve">cident. </w:t>
      </w:r>
    </w:p>
    <w:p w14:paraId="2EB17011" w14:textId="77777777" w:rsidR="00540960" w:rsidRPr="00121A9E" w:rsidRDefault="00540960" w:rsidP="009E2634">
      <w:pPr>
        <w:spacing w:line="249" w:lineRule="auto"/>
        <w:ind w:left="10"/>
        <w:jc w:val="both"/>
        <w:rPr>
          <w:rFonts w:asciiTheme="majorHAnsi" w:eastAsia="Arial" w:hAnsiTheme="majorHAnsi" w:cstheme="majorHAnsi"/>
          <w:sz w:val="24"/>
          <w:szCs w:val="24"/>
        </w:rPr>
      </w:pPr>
    </w:p>
    <w:p w14:paraId="71155145" w14:textId="77777777" w:rsidR="00540960" w:rsidRPr="00121A9E" w:rsidRDefault="00540960" w:rsidP="009E2634">
      <w:pPr>
        <w:spacing w:line="249" w:lineRule="auto"/>
        <w:ind w:left="10"/>
        <w:jc w:val="both"/>
        <w:rPr>
          <w:rFonts w:asciiTheme="majorHAnsi" w:eastAsia="Arial" w:hAnsiTheme="majorHAnsi" w:cstheme="majorHAnsi"/>
          <w:sz w:val="24"/>
          <w:szCs w:val="24"/>
        </w:rPr>
      </w:pPr>
    </w:p>
    <w:p w14:paraId="5D9E0D0D" w14:textId="77777777" w:rsidR="00540960" w:rsidRPr="00121A9E" w:rsidRDefault="00540960" w:rsidP="009E2634">
      <w:pPr>
        <w:spacing w:line="249" w:lineRule="auto"/>
        <w:ind w:left="10"/>
        <w:jc w:val="both"/>
        <w:rPr>
          <w:rFonts w:asciiTheme="majorHAnsi" w:eastAsia="Arial" w:hAnsiTheme="majorHAnsi" w:cstheme="majorHAnsi"/>
          <w:sz w:val="24"/>
          <w:szCs w:val="24"/>
        </w:rPr>
      </w:pPr>
    </w:p>
    <w:p w14:paraId="09F6A363" w14:textId="77777777" w:rsidR="00540960" w:rsidRPr="00121A9E" w:rsidRDefault="00540960" w:rsidP="009E2634">
      <w:pPr>
        <w:spacing w:line="249" w:lineRule="auto"/>
        <w:ind w:left="10"/>
        <w:jc w:val="both"/>
        <w:rPr>
          <w:rFonts w:asciiTheme="majorHAnsi" w:eastAsia="Arial" w:hAnsiTheme="majorHAnsi" w:cstheme="majorHAnsi"/>
          <w:sz w:val="24"/>
          <w:szCs w:val="24"/>
        </w:rPr>
      </w:pPr>
    </w:p>
    <w:p w14:paraId="112C5852" w14:textId="77777777" w:rsidR="00540960" w:rsidRPr="00121A9E" w:rsidRDefault="00540960" w:rsidP="009E2634">
      <w:pPr>
        <w:spacing w:line="249" w:lineRule="auto"/>
        <w:ind w:left="10"/>
        <w:jc w:val="both"/>
        <w:rPr>
          <w:rFonts w:asciiTheme="majorHAnsi" w:eastAsia="Arial" w:hAnsiTheme="majorHAnsi" w:cstheme="majorHAnsi"/>
          <w:sz w:val="24"/>
          <w:szCs w:val="24"/>
        </w:rPr>
      </w:pPr>
    </w:p>
    <w:p w14:paraId="63150E32" w14:textId="77777777" w:rsidR="009E2634" w:rsidRPr="00121A9E" w:rsidRDefault="009E2634" w:rsidP="009E2634">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 xml:space="preserve">Power to Search </w:t>
      </w:r>
      <w:r w:rsidR="003B02FC" w:rsidRPr="00121A9E">
        <w:rPr>
          <w:rFonts w:asciiTheme="majorHAnsi" w:eastAsia="Arial" w:hAnsiTheme="majorHAnsi" w:cstheme="majorHAnsi"/>
          <w:b/>
          <w:sz w:val="24"/>
          <w:szCs w:val="24"/>
          <w:u w:val="single"/>
        </w:rPr>
        <w:t>Students</w:t>
      </w:r>
      <w:r w:rsidRPr="00121A9E">
        <w:rPr>
          <w:rFonts w:asciiTheme="majorHAnsi" w:eastAsia="Arial" w:hAnsiTheme="majorHAnsi" w:cstheme="majorHAnsi"/>
          <w:b/>
          <w:sz w:val="24"/>
          <w:szCs w:val="24"/>
          <w:u w:val="single"/>
        </w:rPr>
        <w:t xml:space="preserve"> without Consent</w:t>
      </w:r>
    </w:p>
    <w:p w14:paraId="784AE872" w14:textId="77777777" w:rsidR="009E2634" w:rsidRPr="00121A9E" w:rsidRDefault="009E2634" w:rsidP="009E2634">
      <w:pPr>
        <w:spacing w:line="25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In addition to the general power to use reasonable force described above, the </w:t>
      </w:r>
      <w:proofErr w:type="gramStart"/>
      <w:r w:rsidRPr="00121A9E">
        <w:rPr>
          <w:rFonts w:asciiTheme="majorHAnsi" w:eastAsia="Arial" w:hAnsiTheme="majorHAnsi" w:cstheme="majorHAnsi"/>
          <w:sz w:val="24"/>
          <w:szCs w:val="24"/>
        </w:rPr>
        <w:t>Principal</w:t>
      </w:r>
      <w:proofErr w:type="gramEnd"/>
      <w:r w:rsidRPr="00121A9E">
        <w:rPr>
          <w:rFonts w:asciiTheme="majorHAnsi" w:eastAsia="Arial" w:hAnsiTheme="majorHAnsi" w:cstheme="majorHAnsi"/>
          <w:sz w:val="24"/>
          <w:szCs w:val="24"/>
        </w:rPr>
        <w:t xml:space="preserve"> and authorised staff can use such force as is reasonable given the circumstances to conduct a search for the following ‘prohibited items’:</w:t>
      </w:r>
    </w:p>
    <w:p w14:paraId="0DA123B1" w14:textId="77777777" w:rsidR="009E2634" w:rsidRPr="00121A9E" w:rsidRDefault="009E2634" w:rsidP="009E2634">
      <w:pPr>
        <w:spacing w:line="145" w:lineRule="exact"/>
        <w:rPr>
          <w:rFonts w:asciiTheme="majorHAnsi" w:eastAsia="Times New Roman" w:hAnsiTheme="majorHAnsi" w:cstheme="majorHAnsi"/>
          <w:sz w:val="24"/>
          <w:szCs w:val="24"/>
        </w:rPr>
      </w:pPr>
    </w:p>
    <w:p w14:paraId="46951A60" w14:textId="77777777" w:rsidR="009E2634" w:rsidRPr="00121A9E" w:rsidRDefault="009E2634" w:rsidP="009E2634">
      <w:pPr>
        <w:numPr>
          <w:ilvl w:val="0"/>
          <w:numId w:val="34"/>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Knives and weapons</w:t>
      </w:r>
    </w:p>
    <w:p w14:paraId="4C4CEA3D" w14:textId="77777777" w:rsidR="009E2634" w:rsidRPr="00121A9E" w:rsidRDefault="009E2634" w:rsidP="009E2634">
      <w:pPr>
        <w:spacing w:line="27" w:lineRule="exact"/>
        <w:rPr>
          <w:rFonts w:asciiTheme="majorHAnsi" w:eastAsia="Arial" w:hAnsiTheme="majorHAnsi" w:cstheme="majorHAnsi"/>
          <w:sz w:val="24"/>
          <w:szCs w:val="24"/>
        </w:rPr>
      </w:pPr>
    </w:p>
    <w:p w14:paraId="022F4C57" w14:textId="77777777" w:rsidR="009E2634" w:rsidRPr="00121A9E" w:rsidRDefault="009E2634" w:rsidP="009E2634">
      <w:pPr>
        <w:numPr>
          <w:ilvl w:val="0"/>
          <w:numId w:val="34"/>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Alcohol</w:t>
      </w:r>
    </w:p>
    <w:p w14:paraId="50895670" w14:textId="77777777" w:rsidR="009E2634" w:rsidRPr="00121A9E" w:rsidRDefault="009E2634" w:rsidP="009E2634">
      <w:pPr>
        <w:spacing w:line="27" w:lineRule="exact"/>
        <w:rPr>
          <w:rFonts w:asciiTheme="majorHAnsi" w:eastAsia="Arial" w:hAnsiTheme="majorHAnsi" w:cstheme="majorHAnsi"/>
          <w:sz w:val="24"/>
          <w:szCs w:val="24"/>
        </w:rPr>
      </w:pPr>
    </w:p>
    <w:p w14:paraId="513AF0F0" w14:textId="77777777" w:rsidR="009E2634" w:rsidRPr="00121A9E" w:rsidRDefault="009E2634" w:rsidP="009E2634">
      <w:pPr>
        <w:numPr>
          <w:ilvl w:val="0"/>
          <w:numId w:val="34"/>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Illegal drugs</w:t>
      </w:r>
    </w:p>
    <w:p w14:paraId="38C1F859" w14:textId="77777777" w:rsidR="009E2634" w:rsidRPr="00121A9E" w:rsidRDefault="009E2634" w:rsidP="009E2634">
      <w:pPr>
        <w:spacing w:line="27" w:lineRule="exact"/>
        <w:rPr>
          <w:rFonts w:asciiTheme="majorHAnsi" w:eastAsia="Arial" w:hAnsiTheme="majorHAnsi" w:cstheme="majorHAnsi"/>
          <w:sz w:val="24"/>
          <w:szCs w:val="24"/>
        </w:rPr>
      </w:pPr>
    </w:p>
    <w:p w14:paraId="756DAF79" w14:textId="77777777" w:rsidR="009E2634" w:rsidRPr="00121A9E" w:rsidRDefault="009E2634" w:rsidP="009E2634">
      <w:pPr>
        <w:numPr>
          <w:ilvl w:val="0"/>
          <w:numId w:val="34"/>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Stolen items</w:t>
      </w:r>
    </w:p>
    <w:p w14:paraId="0C8FE7CE" w14:textId="77777777" w:rsidR="009E2634" w:rsidRPr="00121A9E" w:rsidRDefault="009E2634" w:rsidP="009E2634">
      <w:pPr>
        <w:spacing w:line="27" w:lineRule="exact"/>
        <w:rPr>
          <w:rFonts w:asciiTheme="majorHAnsi" w:eastAsia="Arial" w:hAnsiTheme="majorHAnsi" w:cstheme="majorHAnsi"/>
          <w:sz w:val="24"/>
          <w:szCs w:val="24"/>
        </w:rPr>
      </w:pPr>
    </w:p>
    <w:p w14:paraId="3992D7E3" w14:textId="77777777" w:rsidR="009E2634" w:rsidRPr="00121A9E" w:rsidRDefault="009E2634" w:rsidP="009E2634">
      <w:pPr>
        <w:numPr>
          <w:ilvl w:val="0"/>
          <w:numId w:val="34"/>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Tobacco and cigarette papers</w:t>
      </w:r>
    </w:p>
    <w:p w14:paraId="41004F19" w14:textId="77777777" w:rsidR="009E2634" w:rsidRPr="00121A9E" w:rsidRDefault="009E2634" w:rsidP="009E2634">
      <w:pPr>
        <w:spacing w:line="27" w:lineRule="exact"/>
        <w:rPr>
          <w:rFonts w:asciiTheme="majorHAnsi" w:eastAsia="Arial" w:hAnsiTheme="majorHAnsi" w:cstheme="majorHAnsi"/>
          <w:sz w:val="24"/>
          <w:szCs w:val="24"/>
        </w:rPr>
      </w:pPr>
    </w:p>
    <w:p w14:paraId="18C8BA7B" w14:textId="77777777" w:rsidR="009E2634" w:rsidRPr="00121A9E" w:rsidRDefault="009E2634" w:rsidP="009E2634">
      <w:pPr>
        <w:numPr>
          <w:ilvl w:val="0"/>
          <w:numId w:val="34"/>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Fireworks</w:t>
      </w:r>
    </w:p>
    <w:p w14:paraId="67C0C651" w14:textId="77777777" w:rsidR="009E2634" w:rsidRPr="00121A9E" w:rsidRDefault="009E2634" w:rsidP="009E2634">
      <w:pPr>
        <w:spacing w:line="27" w:lineRule="exact"/>
        <w:rPr>
          <w:rFonts w:asciiTheme="majorHAnsi" w:eastAsia="Arial" w:hAnsiTheme="majorHAnsi" w:cstheme="majorHAnsi"/>
          <w:sz w:val="24"/>
          <w:szCs w:val="24"/>
        </w:rPr>
      </w:pPr>
    </w:p>
    <w:p w14:paraId="14117E77" w14:textId="77777777" w:rsidR="009E2634" w:rsidRPr="00121A9E" w:rsidRDefault="009E2634" w:rsidP="009E2634">
      <w:pPr>
        <w:numPr>
          <w:ilvl w:val="0"/>
          <w:numId w:val="34"/>
        </w:numPr>
        <w:tabs>
          <w:tab w:val="left" w:pos="720"/>
        </w:tabs>
        <w:spacing w:after="0" w:line="0" w:lineRule="atLeast"/>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Pornographic images</w:t>
      </w:r>
    </w:p>
    <w:p w14:paraId="308D56CC" w14:textId="77777777" w:rsidR="009E2634" w:rsidRPr="00121A9E" w:rsidRDefault="009E2634" w:rsidP="009E2634">
      <w:pPr>
        <w:spacing w:line="25" w:lineRule="exact"/>
        <w:rPr>
          <w:rFonts w:asciiTheme="majorHAnsi" w:eastAsia="Arial" w:hAnsiTheme="majorHAnsi" w:cstheme="majorHAnsi"/>
          <w:sz w:val="24"/>
          <w:szCs w:val="24"/>
        </w:rPr>
      </w:pPr>
    </w:p>
    <w:p w14:paraId="7CC16DFE" w14:textId="77777777" w:rsidR="009E2634" w:rsidRPr="00121A9E" w:rsidRDefault="009E2634" w:rsidP="009E2634">
      <w:pPr>
        <w:numPr>
          <w:ilvl w:val="0"/>
          <w:numId w:val="34"/>
        </w:numPr>
        <w:tabs>
          <w:tab w:val="left" w:pos="720"/>
        </w:tabs>
        <w:spacing w:after="0" w:line="276" w:lineRule="auto"/>
        <w:ind w:left="720" w:hanging="369"/>
        <w:rPr>
          <w:rFonts w:asciiTheme="majorHAnsi" w:eastAsia="Arial" w:hAnsiTheme="majorHAnsi" w:cstheme="majorHAnsi"/>
          <w:sz w:val="24"/>
          <w:szCs w:val="24"/>
        </w:rPr>
      </w:pPr>
      <w:r w:rsidRPr="00121A9E">
        <w:rPr>
          <w:rFonts w:asciiTheme="majorHAnsi" w:eastAsia="Arial" w:hAnsiTheme="majorHAnsi" w:cstheme="majorHAnsi"/>
          <w:sz w:val="24"/>
          <w:szCs w:val="24"/>
        </w:rPr>
        <w:t>Any article that has been or is likely to be used to commit an offence, cause personal injury or damage to property.</w:t>
      </w:r>
    </w:p>
    <w:p w14:paraId="797E50C6" w14:textId="77777777" w:rsidR="009E2634" w:rsidRPr="00121A9E" w:rsidRDefault="009E2634" w:rsidP="009E2634">
      <w:pPr>
        <w:spacing w:line="171" w:lineRule="exact"/>
        <w:rPr>
          <w:rFonts w:asciiTheme="majorHAnsi" w:eastAsia="Times New Roman" w:hAnsiTheme="majorHAnsi" w:cstheme="majorHAnsi"/>
          <w:sz w:val="24"/>
          <w:szCs w:val="24"/>
        </w:rPr>
      </w:pPr>
    </w:p>
    <w:p w14:paraId="2D03DDE6" w14:textId="77777777" w:rsidR="00AE0143" w:rsidRPr="00121A9E" w:rsidRDefault="009E2634" w:rsidP="009E2634">
      <w:pPr>
        <w:spacing w:line="283"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Force </w:t>
      </w:r>
      <w:r w:rsidRPr="00121A9E">
        <w:rPr>
          <w:rFonts w:asciiTheme="majorHAnsi" w:eastAsia="Arial" w:hAnsiTheme="majorHAnsi" w:cstheme="majorHAnsi"/>
          <w:b/>
          <w:sz w:val="24"/>
          <w:szCs w:val="24"/>
        </w:rPr>
        <w:t>cannot</w:t>
      </w:r>
      <w:r w:rsidRPr="00121A9E">
        <w:rPr>
          <w:rFonts w:asciiTheme="majorHAnsi" w:eastAsia="Arial" w:hAnsiTheme="majorHAnsi" w:cstheme="majorHAnsi"/>
          <w:sz w:val="24"/>
          <w:szCs w:val="24"/>
        </w:rPr>
        <w:t xml:space="preserve"> be used to search for other items banned under the academy rules, for example, mobile phones.</w:t>
      </w:r>
    </w:p>
    <w:p w14:paraId="7B04FA47" w14:textId="77777777" w:rsidR="009E2634" w:rsidRPr="00121A9E" w:rsidRDefault="009E2634" w:rsidP="009E2634">
      <w:pPr>
        <w:spacing w:line="283" w:lineRule="auto"/>
        <w:jc w:val="both"/>
        <w:rPr>
          <w:rFonts w:asciiTheme="majorHAnsi" w:eastAsia="Arial" w:hAnsiTheme="majorHAnsi" w:cstheme="majorHAnsi"/>
          <w:sz w:val="24"/>
          <w:szCs w:val="24"/>
        </w:rPr>
      </w:pPr>
    </w:p>
    <w:p w14:paraId="7331E3C4" w14:textId="77777777" w:rsidR="006A3E41" w:rsidRPr="00121A9E" w:rsidRDefault="006A3E41" w:rsidP="009E2634">
      <w:pPr>
        <w:spacing w:line="283" w:lineRule="auto"/>
        <w:jc w:val="both"/>
        <w:rPr>
          <w:rFonts w:asciiTheme="majorHAnsi" w:eastAsia="Arial" w:hAnsiTheme="majorHAnsi" w:cstheme="majorHAnsi"/>
          <w:sz w:val="24"/>
          <w:szCs w:val="24"/>
        </w:rPr>
      </w:pPr>
    </w:p>
    <w:p w14:paraId="66DBCB6C" w14:textId="77777777" w:rsidR="006A3E41" w:rsidRPr="00121A9E" w:rsidRDefault="006A3E41" w:rsidP="009E2634">
      <w:pPr>
        <w:spacing w:line="283" w:lineRule="auto"/>
        <w:jc w:val="both"/>
        <w:rPr>
          <w:rFonts w:asciiTheme="majorHAnsi" w:eastAsia="Arial" w:hAnsiTheme="majorHAnsi" w:cstheme="majorHAnsi"/>
          <w:sz w:val="24"/>
          <w:szCs w:val="24"/>
        </w:rPr>
      </w:pPr>
    </w:p>
    <w:p w14:paraId="4174664A" w14:textId="77777777" w:rsidR="006A3E41" w:rsidRPr="00121A9E" w:rsidRDefault="006A3E41" w:rsidP="009E2634">
      <w:pPr>
        <w:spacing w:line="283" w:lineRule="auto"/>
        <w:jc w:val="both"/>
        <w:rPr>
          <w:rFonts w:asciiTheme="majorHAnsi" w:eastAsia="Arial" w:hAnsiTheme="majorHAnsi" w:cstheme="majorHAnsi"/>
          <w:sz w:val="24"/>
          <w:szCs w:val="24"/>
        </w:rPr>
      </w:pPr>
    </w:p>
    <w:p w14:paraId="6CEDBF3B" w14:textId="77777777" w:rsidR="006A3E41" w:rsidRPr="00121A9E" w:rsidRDefault="006A3E41" w:rsidP="009E2634">
      <w:pPr>
        <w:spacing w:line="283" w:lineRule="auto"/>
        <w:jc w:val="both"/>
        <w:rPr>
          <w:rFonts w:asciiTheme="majorHAnsi" w:eastAsia="Arial" w:hAnsiTheme="majorHAnsi" w:cstheme="majorHAnsi"/>
          <w:sz w:val="24"/>
          <w:szCs w:val="24"/>
        </w:rPr>
      </w:pPr>
    </w:p>
    <w:p w14:paraId="3D2AF6DB" w14:textId="77777777" w:rsidR="006A3E41" w:rsidRPr="00121A9E" w:rsidRDefault="006A3E41" w:rsidP="009E2634">
      <w:pPr>
        <w:spacing w:line="283" w:lineRule="auto"/>
        <w:jc w:val="both"/>
        <w:rPr>
          <w:rFonts w:asciiTheme="majorHAnsi" w:eastAsia="Arial" w:hAnsiTheme="majorHAnsi" w:cstheme="majorHAnsi"/>
          <w:sz w:val="24"/>
          <w:szCs w:val="24"/>
        </w:rPr>
      </w:pPr>
    </w:p>
    <w:p w14:paraId="0B825351" w14:textId="77777777" w:rsidR="006A3E41" w:rsidRPr="00121A9E" w:rsidRDefault="006A3E41" w:rsidP="009E2634">
      <w:pPr>
        <w:spacing w:line="283" w:lineRule="auto"/>
        <w:jc w:val="both"/>
        <w:rPr>
          <w:rFonts w:asciiTheme="majorHAnsi" w:eastAsia="Arial" w:hAnsiTheme="majorHAnsi" w:cstheme="majorHAnsi"/>
          <w:sz w:val="24"/>
          <w:szCs w:val="24"/>
        </w:rPr>
      </w:pPr>
    </w:p>
    <w:p w14:paraId="4EB62E0F" w14:textId="77777777" w:rsidR="006A3E41" w:rsidRPr="00121A9E" w:rsidRDefault="006A3E41" w:rsidP="009E2634">
      <w:pPr>
        <w:spacing w:line="283" w:lineRule="auto"/>
        <w:jc w:val="both"/>
        <w:rPr>
          <w:rFonts w:asciiTheme="majorHAnsi" w:eastAsia="Arial" w:hAnsiTheme="majorHAnsi" w:cstheme="majorHAnsi"/>
          <w:sz w:val="24"/>
          <w:szCs w:val="24"/>
        </w:rPr>
      </w:pPr>
    </w:p>
    <w:p w14:paraId="4B41A774" w14:textId="77777777" w:rsidR="006A3E41" w:rsidRPr="00121A9E" w:rsidRDefault="006A3E41" w:rsidP="009E2634">
      <w:pPr>
        <w:spacing w:line="283" w:lineRule="auto"/>
        <w:jc w:val="both"/>
        <w:rPr>
          <w:rFonts w:asciiTheme="majorHAnsi" w:eastAsia="Arial" w:hAnsiTheme="majorHAnsi" w:cstheme="majorHAnsi"/>
          <w:sz w:val="24"/>
          <w:szCs w:val="24"/>
        </w:rPr>
      </w:pPr>
    </w:p>
    <w:p w14:paraId="19094565" w14:textId="77777777" w:rsidR="006A3E41" w:rsidRPr="00121A9E" w:rsidRDefault="006A3E41" w:rsidP="009E2634">
      <w:pPr>
        <w:spacing w:line="283" w:lineRule="auto"/>
        <w:jc w:val="both"/>
        <w:rPr>
          <w:rFonts w:asciiTheme="majorHAnsi" w:eastAsia="Arial" w:hAnsiTheme="majorHAnsi" w:cstheme="majorHAnsi"/>
          <w:sz w:val="24"/>
          <w:szCs w:val="24"/>
        </w:rPr>
      </w:pPr>
    </w:p>
    <w:p w14:paraId="119F2920" w14:textId="77777777" w:rsidR="006A3E41" w:rsidRPr="00121A9E" w:rsidRDefault="006A3E41" w:rsidP="009E2634">
      <w:pPr>
        <w:spacing w:line="283" w:lineRule="auto"/>
        <w:jc w:val="both"/>
        <w:rPr>
          <w:rFonts w:asciiTheme="majorHAnsi" w:eastAsia="Arial" w:hAnsiTheme="majorHAnsi" w:cstheme="majorHAnsi"/>
          <w:sz w:val="24"/>
          <w:szCs w:val="24"/>
        </w:rPr>
      </w:pPr>
    </w:p>
    <w:p w14:paraId="75BBDF8C" w14:textId="77777777" w:rsidR="006A3E41" w:rsidRPr="00121A9E" w:rsidRDefault="006A3E41" w:rsidP="009E2634">
      <w:pPr>
        <w:spacing w:line="283" w:lineRule="auto"/>
        <w:jc w:val="both"/>
        <w:rPr>
          <w:rFonts w:asciiTheme="majorHAnsi" w:eastAsia="Arial" w:hAnsiTheme="majorHAnsi" w:cstheme="majorHAnsi"/>
          <w:sz w:val="24"/>
          <w:szCs w:val="24"/>
        </w:rPr>
      </w:pPr>
    </w:p>
    <w:p w14:paraId="06950026" w14:textId="77777777" w:rsidR="006A3E41" w:rsidRPr="00121A9E" w:rsidRDefault="006A3E41" w:rsidP="009E2634">
      <w:pPr>
        <w:spacing w:line="283" w:lineRule="auto"/>
        <w:jc w:val="both"/>
        <w:rPr>
          <w:rFonts w:asciiTheme="majorHAnsi" w:eastAsia="Arial" w:hAnsiTheme="majorHAnsi" w:cstheme="majorHAnsi"/>
          <w:sz w:val="24"/>
          <w:szCs w:val="24"/>
        </w:rPr>
      </w:pPr>
    </w:p>
    <w:p w14:paraId="61DE11BF" w14:textId="672DEEF4" w:rsidR="006A3E41" w:rsidRPr="00121A9E" w:rsidRDefault="006A3E41" w:rsidP="728A51B2">
      <w:pPr>
        <w:spacing w:line="283" w:lineRule="auto"/>
        <w:jc w:val="both"/>
        <w:rPr>
          <w:rFonts w:asciiTheme="majorHAnsi" w:eastAsia="Arial" w:hAnsiTheme="majorHAnsi" w:cstheme="majorBidi"/>
          <w:sz w:val="24"/>
          <w:szCs w:val="24"/>
        </w:rPr>
      </w:pPr>
    </w:p>
    <w:p w14:paraId="72904A03" w14:textId="77777777" w:rsidR="006A42B4" w:rsidRDefault="006A42B4" w:rsidP="00211A3F">
      <w:pPr>
        <w:spacing w:line="0" w:lineRule="atLeast"/>
        <w:rPr>
          <w:rFonts w:asciiTheme="majorHAnsi" w:eastAsia="Arial" w:hAnsiTheme="majorHAnsi" w:cstheme="majorHAnsi"/>
          <w:b/>
          <w:sz w:val="24"/>
          <w:szCs w:val="24"/>
          <w:u w:val="single"/>
        </w:rPr>
      </w:pPr>
    </w:p>
    <w:p w14:paraId="1E88A987" w14:textId="77777777" w:rsidR="006A42B4" w:rsidRDefault="006A42B4" w:rsidP="00211A3F">
      <w:pPr>
        <w:spacing w:line="0" w:lineRule="atLeast"/>
        <w:rPr>
          <w:rFonts w:asciiTheme="majorHAnsi" w:eastAsia="Arial" w:hAnsiTheme="majorHAnsi" w:cstheme="majorHAnsi"/>
          <w:b/>
          <w:sz w:val="24"/>
          <w:szCs w:val="24"/>
          <w:u w:val="single"/>
        </w:rPr>
      </w:pPr>
    </w:p>
    <w:p w14:paraId="53149218" w14:textId="77777777" w:rsidR="006A42B4" w:rsidRDefault="006A42B4" w:rsidP="00211A3F">
      <w:pPr>
        <w:spacing w:line="0" w:lineRule="atLeast"/>
        <w:rPr>
          <w:rFonts w:asciiTheme="majorHAnsi" w:eastAsia="Arial" w:hAnsiTheme="majorHAnsi" w:cstheme="majorHAnsi"/>
          <w:b/>
          <w:sz w:val="24"/>
          <w:szCs w:val="24"/>
          <w:u w:val="single"/>
        </w:rPr>
      </w:pPr>
    </w:p>
    <w:p w14:paraId="3E39ED76" w14:textId="4DD84902" w:rsidR="00AE0143" w:rsidRPr="00121A9E" w:rsidRDefault="00AE0143" w:rsidP="00211A3F">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Use of</w:t>
      </w:r>
      <w:r w:rsidR="00211A3F" w:rsidRPr="00121A9E">
        <w:rPr>
          <w:rFonts w:asciiTheme="majorHAnsi" w:eastAsia="Arial" w:hAnsiTheme="majorHAnsi" w:cstheme="majorHAnsi"/>
          <w:b/>
          <w:sz w:val="24"/>
          <w:szCs w:val="24"/>
          <w:u w:val="single"/>
        </w:rPr>
        <w:t xml:space="preserve"> Calm rooms/Time alone areas</w:t>
      </w:r>
    </w:p>
    <w:p w14:paraId="42395A6F" w14:textId="77777777" w:rsidR="00AE0143" w:rsidRPr="00121A9E" w:rsidRDefault="00211A3F" w:rsidP="00211A3F">
      <w:pPr>
        <w:spacing w:line="276"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It is the policy of the academy</w:t>
      </w:r>
      <w:r w:rsidR="00AE0143" w:rsidRPr="00121A9E">
        <w:rPr>
          <w:rFonts w:asciiTheme="majorHAnsi" w:eastAsia="Arial" w:hAnsiTheme="majorHAnsi" w:cstheme="majorHAnsi"/>
          <w:sz w:val="24"/>
          <w:szCs w:val="24"/>
        </w:rPr>
        <w:t xml:space="preserve"> to give </w:t>
      </w:r>
      <w:r w:rsidR="003B02FC" w:rsidRPr="00121A9E">
        <w:rPr>
          <w:rFonts w:asciiTheme="majorHAnsi" w:eastAsia="Arial" w:hAnsiTheme="majorHAnsi" w:cstheme="majorHAnsi"/>
          <w:sz w:val="24"/>
          <w:szCs w:val="24"/>
        </w:rPr>
        <w:t>students</w:t>
      </w:r>
      <w:r w:rsidR="00AE0143" w:rsidRPr="00121A9E">
        <w:rPr>
          <w:rFonts w:asciiTheme="majorHAnsi" w:eastAsia="Arial" w:hAnsiTheme="majorHAnsi" w:cstheme="majorHAnsi"/>
          <w:sz w:val="24"/>
          <w:szCs w:val="24"/>
        </w:rPr>
        <w:t xml:space="preserve"> the opportunity for time on their own when signs indicate that they c</w:t>
      </w:r>
      <w:r w:rsidRPr="00121A9E">
        <w:rPr>
          <w:rFonts w:asciiTheme="majorHAnsi" w:eastAsia="Arial" w:hAnsiTheme="majorHAnsi" w:cstheme="majorHAnsi"/>
          <w:sz w:val="24"/>
          <w:szCs w:val="24"/>
        </w:rPr>
        <w:t>an no longer cope in a group.</w:t>
      </w:r>
      <w:r w:rsidR="009F7210" w:rsidRPr="00121A9E">
        <w:rPr>
          <w:rFonts w:asciiTheme="majorHAnsi" w:eastAsia="Arial" w:hAnsiTheme="majorHAnsi" w:cstheme="majorHAnsi"/>
          <w:sz w:val="24"/>
          <w:szCs w:val="24"/>
        </w:rPr>
        <w:t xml:space="preserve">  </w:t>
      </w:r>
    </w:p>
    <w:p w14:paraId="15ADF5AF" w14:textId="77777777" w:rsidR="00AE0143" w:rsidRPr="00121A9E" w:rsidRDefault="00211A3F" w:rsidP="00211A3F">
      <w:pPr>
        <w:spacing w:line="276"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aim is for the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to take themselves to a </w:t>
      </w:r>
      <w:r w:rsidR="00AE0143" w:rsidRPr="00121A9E">
        <w:rPr>
          <w:rFonts w:asciiTheme="majorHAnsi" w:eastAsia="Arial" w:hAnsiTheme="majorHAnsi" w:cstheme="majorHAnsi"/>
          <w:sz w:val="24"/>
          <w:szCs w:val="24"/>
        </w:rPr>
        <w:t>calm area before they lose cont</w:t>
      </w:r>
      <w:r w:rsidRPr="00121A9E">
        <w:rPr>
          <w:rFonts w:asciiTheme="majorHAnsi" w:eastAsia="Arial" w:hAnsiTheme="majorHAnsi" w:cstheme="majorHAnsi"/>
          <w:sz w:val="24"/>
          <w:szCs w:val="24"/>
        </w:rPr>
        <w:t>rol, if possible.</w:t>
      </w:r>
    </w:p>
    <w:p w14:paraId="42118E94" w14:textId="28A07186" w:rsidR="00AE0143" w:rsidRPr="00121A9E" w:rsidRDefault="00AE0143" w:rsidP="00211A3F">
      <w:pPr>
        <w:spacing w:line="258"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Time alone can take the form</w:t>
      </w:r>
      <w:r w:rsidR="00211A3F" w:rsidRPr="00121A9E">
        <w:rPr>
          <w:rFonts w:asciiTheme="majorHAnsi" w:eastAsia="Arial" w:hAnsiTheme="majorHAnsi" w:cstheme="majorHAnsi"/>
          <w:sz w:val="24"/>
          <w:szCs w:val="24"/>
        </w:rPr>
        <w:t xml:space="preserve"> of removing themselves from a</w:t>
      </w:r>
      <w:r w:rsidRPr="00121A9E">
        <w:rPr>
          <w:rFonts w:asciiTheme="majorHAnsi" w:eastAsia="Arial" w:hAnsiTheme="majorHAnsi" w:cstheme="majorHAnsi"/>
          <w:sz w:val="24"/>
          <w:szCs w:val="24"/>
        </w:rPr>
        <w:t xml:space="preserve"> group, </w:t>
      </w:r>
      <w:proofErr w:type="spellStart"/>
      <w:r w:rsidRPr="00121A9E">
        <w:rPr>
          <w:rFonts w:asciiTheme="majorHAnsi" w:eastAsia="Arial" w:hAnsiTheme="majorHAnsi" w:cstheme="majorHAnsi"/>
          <w:sz w:val="24"/>
          <w:szCs w:val="24"/>
        </w:rPr>
        <w:t>eg</w:t>
      </w:r>
      <w:proofErr w:type="spellEnd"/>
      <w:r w:rsidRPr="00121A9E">
        <w:rPr>
          <w:rFonts w:asciiTheme="majorHAnsi" w:eastAsia="Arial" w:hAnsiTheme="majorHAnsi" w:cstheme="majorHAnsi"/>
          <w:sz w:val="24"/>
          <w:szCs w:val="24"/>
        </w:rPr>
        <w:t xml:space="preserve"> to their work bay or a designated chair, or to leaving the room and going to </w:t>
      </w:r>
      <w:proofErr w:type="spellStart"/>
      <w:proofErr w:type="gramStart"/>
      <w:r w:rsidRPr="00121A9E">
        <w:rPr>
          <w:rFonts w:asciiTheme="majorHAnsi" w:eastAsia="Arial" w:hAnsiTheme="majorHAnsi" w:cstheme="majorHAnsi"/>
          <w:sz w:val="24"/>
          <w:szCs w:val="24"/>
        </w:rPr>
        <w:t>a</w:t>
      </w:r>
      <w:proofErr w:type="spellEnd"/>
      <w:proofErr w:type="gramEnd"/>
      <w:r w:rsidRPr="00121A9E">
        <w:rPr>
          <w:rFonts w:asciiTheme="majorHAnsi" w:eastAsia="Arial" w:hAnsiTheme="majorHAnsi" w:cstheme="majorHAnsi"/>
          <w:sz w:val="24"/>
          <w:szCs w:val="24"/>
        </w:rPr>
        <w:t xml:space="preserve"> </w:t>
      </w:r>
      <w:r w:rsidR="006A3E41" w:rsidRPr="00121A9E">
        <w:rPr>
          <w:rFonts w:asciiTheme="majorHAnsi" w:eastAsia="Arial" w:hAnsiTheme="majorHAnsi" w:cstheme="majorHAnsi"/>
          <w:sz w:val="24"/>
          <w:szCs w:val="24"/>
        </w:rPr>
        <w:t>agreed</w:t>
      </w:r>
      <w:r w:rsidRPr="00121A9E">
        <w:rPr>
          <w:rFonts w:asciiTheme="majorHAnsi" w:eastAsia="Arial" w:hAnsiTheme="majorHAnsi" w:cstheme="majorHAnsi"/>
          <w:sz w:val="24"/>
          <w:szCs w:val="24"/>
        </w:rPr>
        <w:t xml:space="preserve"> time-</w:t>
      </w:r>
      <w:r w:rsidR="006A3E41" w:rsidRPr="00121A9E">
        <w:rPr>
          <w:rFonts w:asciiTheme="majorHAnsi" w:eastAsia="Arial" w:hAnsiTheme="majorHAnsi" w:cstheme="majorHAnsi"/>
          <w:sz w:val="24"/>
          <w:szCs w:val="24"/>
        </w:rPr>
        <w:t xml:space="preserve">out </w:t>
      </w:r>
      <w:r w:rsidRPr="00121A9E">
        <w:rPr>
          <w:rFonts w:asciiTheme="majorHAnsi" w:eastAsia="Arial" w:hAnsiTheme="majorHAnsi" w:cstheme="majorHAnsi"/>
          <w:sz w:val="24"/>
          <w:szCs w:val="24"/>
        </w:rPr>
        <w:t xml:space="preserve">area.  </w:t>
      </w:r>
      <w:r w:rsidR="003B02FC" w:rsidRPr="00121A9E">
        <w:rPr>
          <w:rFonts w:asciiTheme="majorHAnsi" w:eastAsia="Arial" w:hAnsiTheme="majorHAnsi" w:cstheme="majorHAnsi"/>
          <w:sz w:val="24"/>
          <w:szCs w:val="24"/>
        </w:rPr>
        <w:t>Students</w:t>
      </w:r>
      <w:r w:rsidR="00211A3F" w:rsidRPr="00121A9E">
        <w:rPr>
          <w:rFonts w:asciiTheme="majorHAnsi" w:eastAsia="Arial" w:hAnsiTheme="majorHAnsi" w:cstheme="majorHAnsi"/>
          <w:sz w:val="24"/>
          <w:szCs w:val="24"/>
        </w:rPr>
        <w:t xml:space="preserve"> will be encouraged to use these areas as well as s</w:t>
      </w:r>
      <w:r w:rsidRPr="00121A9E">
        <w:rPr>
          <w:rFonts w:asciiTheme="majorHAnsi" w:eastAsia="Arial" w:hAnsiTheme="majorHAnsi" w:cstheme="majorHAnsi"/>
          <w:sz w:val="24"/>
          <w:szCs w:val="24"/>
        </w:rPr>
        <w:t>trategi</w:t>
      </w:r>
      <w:r w:rsidR="00211A3F" w:rsidRPr="00121A9E">
        <w:rPr>
          <w:rFonts w:asciiTheme="majorHAnsi" w:eastAsia="Arial" w:hAnsiTheme="majorHAnsi" w:cstheme="majorHAnsi"/>
          <w:sz w:val="24"/>
          <w:szCs w:val="24"/>
        </w:rPr>
        <w:t>es for calming down once there.</w:t>
      </w:r>
      <w:r w:rsidR="009F7210" w:rsidRPr="00121A9E">
        <w:rPr>
          <w:rFonts w:asciiTheme="majorHAnsi" w:eastAsia="Arial" w:hAnsiTheme="majorHAnsi" w:cstheme="majorHAnsi"/>
          <w:sz w:val="24"/>
          <w:szCs w:val="24"/>
        </w:rPr>
        <w:t xml:space="preserve">  </w:t>
      </w:r>
    </w:p>
    <w:p w14:paraId="1EAAE534" w14:textId="77777777" w:rsidR="00AE0143" w:rsidRPr="00121A9E" w:rsidRDefault="00AE0143" w:rsidP="00211A3F">
      <w:pPr>
        <w:spacing w:line="258"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It is the responsibility of all staff to support in the management of</w:t>
      </w:r>
      <w:r w:rsidR="00211A3F" w:rsidRPr="00121A9E">
        <w:rPr>
          <w:rFonts w:asciiTheme="majorHAnsi" w:eastAsia="Arial" w:hAnsiTheme="majorHAnsi" w:cstheme="majorHAnsi"/>
          <w:sz w:val="24"/>
          <w:szCs w:val="24"/>
        </w:rPr>
        <w:t xml:space="preserve"> our most challenging </w:t>
      </w:r>
      <w:r w:rsidR="003B02FC" w:rsidRPr="00121A9E">
        <w:rPr>
          <w:rFonts w:asciiTheme="majorHAnsi" w:eastAsia="Arial" w:hAnsiTheme="majorHAnsi" w:cstheme="majorHAnsi"/>
          <w:sz w:val="24"/>
          <w:szCs w:val="24"/>
        </w:rPr>
        <w:t>students</w:t>
      </w:r>
      <w:r w:rsidR="00211A3F" w:rsidRPr="00121A9E">
        <w:rPr>
          <w:rFonts w:asciiTheme="majorHAnsi" w:eastAsia="Arial" w:hAnsiTheme="majorHAnsi" w:cstheme="majorHAnsi"/>
          <w:sz w:val="24"/>
          <w:szCs w:val="24"/>
        </w:rPr>
        <w:t>.</w:t>
      </w:r>
    </w:p>
    <w:p w14:paraId="58B64545" w14:textId="77777777" w:rsidR="00AE0143" w:rsidRPr="00121A9E" w:rsidRDefault="00211A3F" w:rsidP="00AE0143">
      <w:pPr>
        <w:spacing w:line="257"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If a </w:t>
      </w:r>
      <w:r w:rsidR="00FB43E1" w:rsidRPr="00121A9E">
        <w:rPr>
          <w:rFonts w:asciiTheme="majorHAnsi" w:eastAsia="Arial" w:hAnsiTheme="majorHAnsi" w:cstheme="majorHAnsi"/>
          <w:sz w:val="24"/>
          <w:szCs w:val="24"/>
        </w:rPr>
        <w:t>student</w:t>
      </w:r>
      <w:r w:rsidR="00AE0143" w:rsidRPr="00121A9E">
        <w:rPr>
          <w:rFonts w:asciiTheme="majorHAnsi" w:eastAsia="Arial" w:hAnsiTheme="majorHAnsi" w:cstheme="majorHAnsi"/>
          <w:sz w:val="24"/>
          <w:szCs w:val="24"/>
        </w:rPr>
        <w:t xml:space="preserve"> loses control they should be left where they are </w:t>
      </w:r>
      <w:r w:rsidRPr="00121A9E">
        <w:rPr>
          <w:rFonts w:asciiTheme="majorHAnsi" w:eastAsia="Arial" w:hAnsiTheme="majorHAnsi" w:cstheme="majorHAnsi"/>
          <w:sz w:val="24"/>
          <w:szCs w:val="24"/>
        </w:rPr>
        <w:t>to calm, if i</w:t>
      </w:r>
      <w:r w:rsidR="00AE0143" w:rsidRPr="00121A9E">
        <w:rPr>
          <w:rFonts w:asciiTheme="majorHAnsi" w:eastAsia="Arial" w:hAnsiTheme="majorHAnsi" w:cstheme="majorHAnsi"/>
          <w:sz w:val="24"/>
          <w:szCs w:val="24"/>
        </w:rPr>
        <w:t>t is safe f</w:t>
      </w:r>
      <w:r w:rsidRPr="00121A9E">
        <w:rPr>
          <w:rFonts w:asciiTheme="majorHAnsi" w:eastAsia="Arial" w:hAnsiTheme="majorHAnsi" w:cstheme="majorHAnsi"/>
          <w:sz w:val="24"/>
          <w:szCs w:val="24"/>
        </w:rPr>
        <w:t xml:space="preserve">or them and others. It is sometimes </w:t>
      </w:r>
      <w:r w:rsidR="00AE0143" w:rsidRPr="00121A9E">
        <w:rPr>
          <w:rFonts w:asciiTheme="majorHAnsi" w:eastAsia="Arial" w:hAnsiTheme="majorHAnsi" w:cstheme="majorHAnsi"/>
          <w:sz w:val="24"/>
          <w:szCs w:val="24"/>
        </w:rPr>
        <w:t>safer to move the re</w:t>
      </w:r>
      <w:r w:rsidRPr="00121A9E">
        <w:rPr>
          <w:rFonts w:asciiTheme="majorHAnsi" w:eastAsia="Arial" w:hAnsiTheme="majorHAnsi" w:cstheme="majorHAnsi"/>
          <w:sz w:val="24"/>
          <w:szCs w:val="24"/>
        </w:rPr>
        <w:t xml:space="preserve">st of the group as moving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w:t>
      </w:r>
      <w:r w:rsidR="00AE0143" w:rsidRPr="00121A9E">
        <w:rPr>
          <w:rFonts w:asciiTheme="majorHAnsi" w:eastAsia="Arial" w:hAnsiTheme="majorHAnsi" w:cstheme="majorHAnsi"/>
          <w:sz w:val="24"/>
          <w:szCs w:val="24"/>
        </w:rPr>
        <w:t xml:space="preserve">can </w:t>
      </w:r>
      <w:r w:rsidRPr="00121A9E">
        <w:rPr>
          <w:rFonts w:asciiTheme="majorHAnsi" w:eastAsia="Arial" w:hAnsiTheme="majorHAnsi" w:cstheme="majorHAnsi"/>
          <w:sz w:val="24"/>
          <w:szCs w:val="24"/>
        </w:rPr>
        <w:t xml:space="preserve">sometimes escalate an incident, thereby causing more distress for all concerned.  </w:t>
      </w:r>
    </w:p>
    <w:p w14:paraId="2D292533" w14:textId="0BF65221" w:rsidR="00AE0143" w:rsidRPr="00121A9E" w:rsidRDefault="00AE0143" w:rsidP="00AE0143">
      <w:pPr>
        <w:spacing w:line="258"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If it</w:t>
      </w:r>
      <w:r w:rsidR="00211A3F" w:rsidRPr="00121A9E">
        <w:rPr>
          <w:rFonts w:asciiTheme="majorHAnsi" w:eastAsia="Arial" w:hAnsiTheme="majorHAnsi" w:cstheme="majorHAnsi"/>
          <w:sz w:val="24"/>
          <w:szCs w:val="24"/>
        </w:rPr>
        <w:t xml:space="preserve"> is necessary to </w:t>
      </w:r>
      <w:r w:rsidR="00CC2452">
        <w:rPr>
          <w:rFonts w:asciiTheme="majorHAnsi" w:eastAsia="Arial" w:hAnsiTheme="majorHAnsi" w:cstheme="majorHAnsi"/>
          <w:sz w:val="24"/>
          <w:szCs w:val="24"/>
        </w:rPr>
        <w:t xml:space="preserve">physically </w:t>
      </w:r>
      <w:r w:rsidR="00211A3F" w:rsidRPr="00121A9E">
        <w:rPr>
          <w:rFonts w:asciiTheme="majorHAnsi" w:eastAsia="Arial" w:hAnsiTheme="majorHAnsi" w:cstheme="majorHAnsi"/>
          <w:sz w:val="24"/>
          <w:szCs w:val="24"/>
        </w:rPr>
        <w:t xml:space="preserve">move a </w:t>
      </w:r>
      <w:r w:rsidR="00FB43E1" w:rsidRPr="00121A9E">
        <w:rPr>
          <w:rFonts w:asciiTheme="majorHAnsi" w:eastAsia="Arial" w:hAnsiTheme="majorHAnsi" w:cstheme="majorHAnsi"/>
          <w:sz w:val="24"/>
          <w:szCs w:val="24"/>
        </w:rPr>
        <w:t>student</w:t>
      </w:r>
      <w:r w:rsidR="00211A3F" w:rsidRPr="00121A9E">
        <w:rPr>
          <w:rFonts w:asciiTheme="majorHAnsi" w:eastAsia="Arial" w:hAnsiTheme="majorHAnsi" w:cstheme="majorHAnsi"/>
          <w:sz w:val="24"/>
          <w:szCs w:val="24"/>
        </w:rPr>
        <w:t>,</w:t>
      </w:r>
      <w:r w:rsidRPr="00121A9E">
        <w:rPr>
          <w:rFonts w:asciiTheme="majorHAnsi" w:eastAsia="Arial" w:hAnsiTheme="majorHAnsi" w:cstheme="majorHAnsi"/>
          <w:sz w:val="24"/>
          <w:szCs w:val="24"/>
        </w:rPr>
        <w:t xml:space="preserve"> this will only be done using </w:t>
      </w:r>
      <w:r w:rsidR="00A73C11" w:rsidRPr="00121A9E">
        <w:rPr>
          <w:rFonts w:asciiTheme="majorHAnsi" w:eastAsia="Arial" w:hAnsiTheme="majorHAnsi" w:cstheme="majorHAnsi"/>
          <w:sz w:val="24"/>
          <w:szCs w:val="24"/>
        </w:rPr>
        <w:t xml:space="preserve">PRICE </w:t>
      </w:r>
      <w:r w:rsidRPr="00121A9E">
        <w:rPr>
          <w:rFonts w:asciiTheme="majorHAnsi" w:eastAsia="Arial" w:hAnsiTheme="majorHAnsi" w:cstheme="majorHAnsi"/>
          <w:sz w:val="24"/>
          <w:szCs w:val="24"/>
        </w:rPr>
        <w:t>approved techniques by staff trained to do so</w:t>
      </w:r>
      <w:r w:rsidR="00CC2452">
        <w:rPr>
          <w:rFonts w:asciiTheme="majorHAnsi" w:eastAsia="Arial" w:hAnsiTheme="majorHAnsi" w:cstheme="majorHAnsi"/>
          <w:sz w:val="24"/>
          <w:szCs w:val="24"/>
        </w:rPr>
        <w:t xml:space="preserve">. </w:t>
      </w:r>
    </w:p>
    <w:p w14:paraId="612C2B82" w14:textId="77777777" w:rsidR="00AE0143" w:rsidRPr="00121A9E" w:rsidRDefault="00AE0143" w:rsidP="007652B6">
      <w:pPr>
        <w:spacing w:line="25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Staff are PRICE trained to ensure that staff are competent and able to manage challenging situations.  This training includes de-escalatio</w:t>
      </w:r>
      <w:r w:rsidR="00211A3F" w:rsidRPr="00121A9E">
        <w:rPr>
          <w:rFonts w:asciiTheme="majorHAnsi" w:eastAsia="Arial" w:hAnsiTheme="majorHAnsi" w:cstheme="majorHAnsi"/>
          <w:sz w:val="24"/>
          <w:szCs w:val="24"/>
        </w:rPr>
        <w:t>n and diffusing strategies, physical intervention only being used as a last resort.  R</w:t>
      </w:r>
      <w:r w:rsidR="004A1555" w:rsidRPr="00121A9E">
        <w:rPr>
          <w:rFonts w:asciiTheme="majorHAnsi" w:eastAsia="Arial" w:hAnsiTheme="majorHAnsi" w:cstheme="majorHAnsi"/>
          <w:sz w:val="24"/>
          <w:szCs w:val="24"/>
        </w:rPr>
        <w:t>ecords of all PRICE</w:t>
      </w:r>
      <w:r w:rsidRPr="00121A9E">
        <w:rPr>
          <w:rFonts w:asciiTheme="majorHAnsi" w:eastAsia="Arial" w:hAnsiTheme="majorHAnsi" w:cstheme="majorHAnsi"/>
          <w:sz w:val="24"/>
          <w:szCs w:val="24"/>
        </w:rPr>
        <w:t xml:space="preserve">-trained individuals </w:t>
      </w:r>
      <w:r w:rsidR="007652B6" w:rsidRPr="00121A9E">
        <w:rPr>
          <w:rFonts w:asciiTheme="majorHAnsi" w:eastAsia="Arial" w:hAnsiTheme="majorHAnsi" w:cstheme="majorHAnsi"/>
          <w:sz w:val="24"/>
          <w:szCs w:val="24"/>
        </w:rPr>
        <w:t>are kept in the academy office.</w:t>
      </w:r>
    </w:p>
    <w:p w14:paraId="5736EF66" w14:textId="77777777" w:rsidR="00AE0143" w:rsidRPr="00121A9E" w:rsidRDefault="00AE0143" w:rsidP="007652B6">
      <w:pPr>
        <w:spacing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course of action should be determined by the member of staff immediately managing any incident, as they are generally more aware of the whole situation. A member of SLT should always be made aware of any violent incident in progress and, if </w:t>
      </w:r>
      <w:r w:rsidR="007652B6" w:rsidRPr="00121A9E">
        <w:rPr>
          <w:rFonts w:asciiTheme="majorHAnsi" w:eastAsia="Arial" w:hAnsiTheme="majorHAnsi" w:cstheme="majorHAnsi"/>
          <w:sz w:val="24"/>
          <w:szCs w:val="24"/>
        </w:rPr>
        <w:t>necessary, further support will be sought.</w:t>
      </w:r>
    </w:p>
    <w:p w14:paraId="7FA8C806" w14:textId="3A836DF3" w:rsidR="00AE0143" w:rsidRPr="00121A9E" w:rsidRDefault="003B02FC" w:rsidP="00AE0143">
      <w:pPr>
        <w:spacing w:line="27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Students</w:t>
      </w:r>
      <w:r w:rsidR="00AE0143" w:rsidRPr="00121A9E">
        <w:rPr>
          <w:rFonts w:asciiTheme="majorHAnsi" w:eastAsia="Arial" w:hAnsiTheme="majorHAnsi" w:cstheme="majorHAnsi"/>
          <w:sz w:val="24"/>
          <w:szCs w:val="24"/>
        </w:rPr>
        <w:t xml:space="preserve"> are always shadowed when they seek time alone or are escorted </w:t>
      </w:r>
      <w:r w:rsidR="00C52FC6" w:rsidRPr="00121A9E">
        <w:rPr>
          <w:rFonts w:asciiTheme="majorHAnsi" w:eastAsia="Arial" w:hAnsiTheme="majorHAnsi" w:cstheme="majorHAnsi"/>
          <w:sz w:val="24"/>
          <w:szCs w:val="24"/>
        </w:rPr>
        <w:t xml:space="preserve">from a situation </w:t>
      </w:r>
      <w:r w:rsidR="00694292" w:rsidRPr="00121A9E">
        <w:rPr>
          <w:rFonts w:asciiTheme="majorHAnsi" w:eastAsia="Arial" w:hAnsiTheme="majorHAnsi" w:cstheme="majorHAnsi"/>
          <w:sz w:val="24"/>
          <w:szCs w:val="24"/>
        </w:rPr>
        <w:t>where they are being unsafe</w:t>
      </w:r>
      <w:r w:rsidR="00AE0143" w:rsidRPr="00121A9E">
        <w:rPr>
          <w:rFonts w:asciiTheme="majorHAnsi" w:eastAsia="Arial" w:hAnsiTheme="majorHAnsi" w:cstheme="majorHAnsi"/>
          <w:sz w:val="24"/>
          <w:szCs w:val="24"/>
        </w:rPr>
        <w:t>.</w:t>
      </w:r>
    </w:p>
    <w:p w14:paraId="1463237B" w14:textId="0DDDFA8D" w:rsidR="00AE0143" w:rsidRPr="00121A9E" w:rsidRDefault="00AE0143" w:rsidP="007652B6">
      <w:pPr>
        <w:spacing w:line="252" w:lineRule="auto"/>
        <w:jc w:val="both"/>
        <w:rPr>
          <w:rFonts w:asciiTheme="majorHAnsi" w:eastAsia="Arial" w:hAnsiTheme="majorHAnsi" w:cstheme="majorHAnsi"/>
          <w:sz w:val="24"/>
          <w:szCs w:val="24"/>
        </w:rPr>
      </w:pPr>
      <w:proofErr w:type="gramStart"/>
      <w:r w:rsidRPr="00121A9E">
        <w:rPr>
          <w:rFonts w:asciiTheme="majorHAnsi" w:eastAsia="Arial" w:hAnsiTheme="majorHAnsi" w:cstheme="majorHAnsi"/>
          <w:sz w:val="24"/>
          <w:szCs w:val="24"/>
        </w:rPr>
        <w:t>A</w:t>
      </w:r>
      <w:proofErr w:type="gramEnd"/>
      <w:r w:rsidRPr="00121A9E">
        <w:rPr>
          <w:rFonts w:asciiTheme="majorHAnsi" w:eastAsia="Arial" w:hAnsiTheme="majorHAnsi" w:cstheme="majorHAnsi"/>
          <w:sz w:val="24"/>
          <w:szCs w:val="24"/>
        </w:rPr>
        <w:t xml:space="preserve"> </w:t>
      </w:r>
      <w:r w:rsidR="00840E75">
        <w:rPr>
          <w:rFonts w:asciiTheme="majorHAnsi" w:eastAsia="Arial" w:hAnsiTheme="majorHAnsi" w:cstheme="majorHAnsi"/>
          <w:sz w:val="24"/>
          <w:szCs w:val="24"/>
        </w:rPr>
        <w:t>Incident logs</w:t>
      </w:r>
      <w:r w:rsidR="007652B6" w:rsidRPr="00121A9E">
        <w:rPr>
          <w:rFonts w:asciiTheme="majorHAnsi" w:eastAsia="Arial" w:hAnsiTheme="majorHAnsi" w:cstheme="majorHAnsi"/>
          <w:sz w:val="24"/>
          <w:szCs w:val="24"/>
        </w:rPr>
        <w:t xml:space="preserve"> </w:t>
      </w:r>
      <w:r w:rsidR="00694292" w:rsidRPr="00121A9E">
        <w:rPr>
          <w:rFonts w:asciiTheme="majorHAnsi" w:eastAsia="Arial" w:hAnsiTheme="majorHAnsi" w:cstheme="majorHAnsi"/>
          <w:sz w:val="24"/>
          <w:szCs w:val="24"/>
        </w:rPr>
        <w:t>are</w:t>
      </w:r>
      <w:r w:rsidR="00401667" w:rsidRPr="00121A9E">
        <w:rPr>
          <w:rFonts w:asciiTheme="majorHAnsi" w:eastAsia="Arial" w:hAnsiTheme="majorHAnsi" w:cstheme="majorHAnsi"/>
          <w:sz w:val="24"/>
          <w:szCs w:val="24"/>
        </w:rPr>
        <w:t xml:space="preserve"> yellow and are available from the </w:t>
      </w:r>
      <w:r w:rsidR="00AF4C9B" w:rsidRPr="00121A9E">
        <w:rPr>
          <w:rFonts w:asciiTheme="majorHAnsi" w:eastAsia="Arial" w:hAnsiTheme="majorHAnsi" w:cstheme="majorHAnsi"/>
          <w:sz w:val="24"/>
          <w:szCs w:val="24"/>
        </w:rPr>
        <w:t>office or Pastoral team room</w:t>
      </w:r>
      <w:r w:rsidR="007652B6" w:rsidRPr="00121A9E">
        <w:rPr>
          <w:rFonts w:asciiTheme="majorHAnsi" w:eastAsia="Arial" w:hAnsiTheme="majorHAnsi" w:cstheme="majorHAnsi"/>
          <w:sz w:val="24"/>
          <w:szCs w:val="24"/>
        </w:rPr>
        <w:t xml:space="preserve">.  </w:t>
      </w:r>
      <w:r w:rsidR="00DF2B5E">
        <w:rPr>
          <w:rFonts w:asciiTheme="majorHAnsi" w:eastAsia="Arial" w:hAnsiTheme="majorHAnsi" w:cstheme="majorHAnsi"/>
          <w:sz w:val="24"/>
          <w:szCs w:val="24"/>
        </w:rPr>
        <w:t xml:space="preserve">Time alone describes any time away from class and learning </w:t>
      </w:r>
      <w:r w:rsidR="008D5EBD">
        <w:rPr>
          <w:rFonts w:asciiTheme="majorHAnsi" w:eastAsia="Arial" w:hAnsiTheme="majorHAnsi" w:cstheme="majorHAnsi"/>
          <w:sz w:val="24"/>
          <w:szCs w:val="24"/>
        </w:rPr>
        <w:t xml:space="preserve">either directed or chosen by the young person. </w:t>
      </w:r>
      <w:r w:rsidR="007652B6" w:rsidRPr="00121A9E">
        <w:rPr>
          <w:rFonts w:asciiTheme="majorHAnsi" w:eastAsia="Arial" w:hAnsiTheme="majorHAnsi" w:cstheme="majorHAnsi"/>
          <w:sz w:val="24"/>
          <w:szCs w:val="24"/>
        </w:rPr>
        <w:t xml:space="preserve">Time </w:t>
      </w:r>
      <w:r w:rsidR="00DF2B5E">
        <w:rPr>
          <w:rFonts w:asciiTheme="majorHAnsi" w:eastAsia="Arial" w:hAnsiTheme="majorHAnsi" w:cstheme="majorHAnsi"/>
          <w:sz w:val="24"/>
          <w:szCs w:val="24"/>
        </w:rPr>
        <w:t>alone</w:t>
      </w:r>
      <w:r w:rsidR="007652B6" w:rsidRPr="00121A9E">
        <w:rPr>
          <w:rFonts w:asciiTheme="majorHAnsi" w:eastAsia="Arial" w:hAnsiTheme="majorHAnsi" w:cstheme="majorHAnsi"/>
          <w:sz w:val="24"/>
          <w:szCs w:val="24"/>
        </w:rPr>
        <w:t xml:space="preserve"> may also count as any time outside</w:t>
      </w:r>
      <w:r w:rsidR="004A1555" w:rsidRPr="00121A9E">
        <w:rPr>
          <w:rFonts w:asciiTheme="majorHAnsi" w:eastAsia="Arial" w:hAnsiTheme="majorHAnsi" w:cstheme="majorHAnsi"/>
          <w:sz w:val="24"/>
          <w:szCs w:val="24"/>
        </w:rPr>
        <w:t>,</w:t>
      </w:r>
      <w:r w:rsidR="007652B6" w:rsidRPr="00121A9E">
        <w:rPr>
          <w:rFonts w:asciiTheme="majorHAnsi" w:eastAsia="Arial" w:hAnsiTheme="majorHAnsi" w:cstheme="majorHAnsi"/>
          <w:sz w:val="24"/>
          <w:szCs w:val="24"/>
        </w:rPr>
        <w:t xml:space="preserve"> or another </w:t>
      </w:r>
      <w:r w:rsidR="00AF4C9B" w:rsidRPr="00121A9E">
        <w:rPr>
          <w:rFonts w:asciiTheme="majorHAnsi" w:eastAsia="Arial" w:hAnsiTheme="majorHAnsi" w:cstheme="majorHAnsi"/>
          <w:sz w:val="24"/>
          <w:szCs w:val="24"/>
        </w:rPr>
        <w:t xml:space="preserve">agreed </w:t>
      </w:r>
      <w:r w:rsidR="007652B6" w:rsidRPr="00121A9E">
        <w:rPr>
          <w:rFonts w:asciiTheme="majorHAnsi" w:eastAsia="Arial" w:hAnsiTheme="majorHAnsi" w:cstheme="majorHAnsi"/>
          <w:sz w:val="24"/>
          <w:szCs w:val="24"/>
        </w:rPr>
        <w:t>area of the academy</w:t>
      </w:r>
      <w:r w:rsidR="004A1555" w:rsidRPr="00121A9E">
        <w:rPr>
          <w:rFonts w:asciiTheme="majorHAnsi" w:eastAsia="Arial" w:hAnsiTheme="majorHAnsi" w:cstheme="majorHAnsi"/>
          <w:sz w:val="24"/>
          <w:szCs w:val="24"/>
        </w:rPr>
        <w:t>,</w:t>
      </w:r>
      <w:r w:rsidR="007652B6" w:rsidRPr="00121A9E">
        <w:rPr>
          <w:rFonts w:asciiTheme="majorHAnsi" w:eastAsia="Arial" w:hAnsiTheme="majorHAnsi" w:cstheme="majorHAnsi"/>
          <w:sz w:val="24"/>
          <w:szCs w:val="24"/>
        </w:rPr>
        <w:t xml:space="preserve"> that helps a </w:t>
      </w:r>
      <w:r w:rsidR="00FB43E1" w:rsidRPr="00121A9E">
        <w:rPr>
          <w:rFonts w:asciiTheme="majorHAnsi" w:eastAsia="Arial" w:hAnsiTheme="majorHAnsi" w:cstheme="majorHAnsi"/>
          <w:sz w:val="24"/>
          <w:szCs w:val="24"/>
        </w:rPr>
        <w:t>student</w:t>
      </w:r>
      <w:r w:rsidR="007652B6" w:rsidRPr="00121A9E">
        <w:rPr>
          <w:rFonts w:asciiTheme="majorHAnsi" w:eastAsia="Arial" w:hAnsiTheme="majorHAnsi" w:cstheme="majorHAnsi"/>
          <w:sz w:val="24"/>
          <w:szCs w:val="24"/>
        </w:rPr>
        <w:t xml:space="preserve"> calm.  The </w:t>
      </w:r>
      <w:r w:rsidR="008D5EBD">
        <w:rPr>
          <w:rFonts w:asciiTheme="majorHAnsi" w:eastAsia="Arial" w:hAnsiTheme="majorHAnsi" w:cstheme="majorHAnsi"/>
          <w:sz w:val="24"/>
          <w:szCs w:val="24"/>
        </w:rPr>
        <w:t>incident log</w:t>
      </w:r>
      <w:r w:rsidR="007652B6"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 xml:space="preserve">shows the time </w:t>
      </w:r>
      <w:r w:rsidR="007652B6" w:rsidRPr="00121A9E">
        <w:rPr>
          <w:rFonts w:asciiTheme="majorHAnsi" w:eastAsia="Arial" w:hAnsiTheme="majorHAnsi" w:cstheme="majorHAnsi"/>
          <w:sz w:val="24"/>
          <w:szCs w:val="24"/>
        </w:rPr>
        <w:t>‘</w:t>
      </w:r>
      <w:r w:rsidRPr="00121A9E">
        <w:rPr>
          <w:rFonts w:asciiTheme="majorHAnsi" w:eastAsia="Arial" w:hAnsiTheme="majorHAnsi" w:cstheme="majorHAnsi"/>
          <w:sz w:val="24"/>
          <w:szCs w:val="24"/>
        </w:rPr>
        <w:t>entering</w:t>
      </w:r>
      <w:r w:rsidR="007652B6" w:rsidRPr="00121A9E">
        <w:rPr>
          <w:rFonts w:asciiTheme="majorHAnsi" w:eastAsia="Arial" w:hAnsiTheme="majorHAnsi" w:cstheme="majorHAnsi"/>
          <w:sz w:val="24"/>
          <w:szCs w:val="24"/>
        </w:rPr>
        <w:t>’</w:t>
      </w:r>
      <w:r w:rsidRPr="00121A9E">
        <w:rPr>
          <w:rFonts w:asciiTheme="majorHAnsi" w:eastAsia="Arial" w:hAnsiTheme="majorHAnsi" w:cstheme="majorHAnsi"/>
          <w:sz w:val="24"/>
          <w:szCs w:val="24"/>
        </w:rPr>
        <w:t xml:space="preserve"> and the time </w:t>
      </w:r>
      <w:r w:rsidR="007652B6" w:rsidRPr="00121A9E">
        <w:rPr>
          <w:rFonts w:asciiTheme="majorHAnsi" w:eastAsia="Arial" w:hAnsiTheme="majorHAnsi" w:cstheme="majorHAnsi"/>
          <w:sz w:val="24"/>
          <w:szCs w:val="24"/>
        </w:rPr>
        <w:t xml:space="preserve">‘leaving’, recording any </w:t>
      </w:r>
      <w:r w:rsidRPr="00121A9E">
        <w:rPr>
          <w:rFonts w:asciiTheme="majorHAnsi" w:eastAsia="Arial" w:hAnsiTheme="majorHAnsi" w:cstheme="majorHAnsi"/>
          <w:sz w:val="24"/>
          <w:szCs w:val="24"/>
        </w:rPr>
        <w:t>behaviours displayed</w:t>
      </w:r>
      <w:r w:rsidR="00AF4C9B" w:rsidRPr="00121A9E">
        <w:rPr>
          <w:rFonts w:asciiTheme="majorHAnsi" w:eastAsia="Arial" w:hAnsiTheme="majorHAnsi" w:cstheme="majorHAnsi"/>
          <w:sz w:val="24"/>
          <w:szCs w:val="24"/>
        </w:rPr>
        <w:t xml:space="preserve"> or anything said during th</w:t>
      </w:r>
      <w:r w:rsidR="00392CCD">
        <w:rPr>
          <w:rFonts w:asciiTheme="majorHAnsi" w:eastAsia="Arial" w:hAnsiTheme="majorHAnsi" w:cstheme="majorHAnsi"/>
          <w:sz w:val="24"/>
          <w:szCs w:val="24"/>
        </w:rPr>
        <w:t>is period</w:t>
      </w:r>
      <w:r w:rsidRPr="00121A9E">
        <w:rPr>
          <w:rFonts w:asciiTheme="majorHAnsi" w:eastAsia="Arial" w:hAnsiTheme="majorHAnsi" w:cstheme="majorHAnsi"/>
          <w:sz w:val="24"/>
          <w:szCs w:val="24"/>
        </w:rPr>
        <w:t xml:space="preserve">. Records </w:t>
      </w:r>
      <w:r w:rsidR="00392CCD">
        <w:rPr>
          <w:rFonts w:asciiTheme="majorHAnsi" w:eastAsia="Arial" w:hAnsiTheme="majorHAnsi" w:cstheme="majorHAnsi"/>
          <w:sz w:val="24"/>
          <w:szCs w:val="24"/>
        </w:rPr>
        <w:t xml:space="preserve">uploaded to </w:t>
      </w:r>
      <w:r w:rsidRPr="00121A9E">
        <w:rPr>
          <w:rFonts w:asciiTheme="majorHAnsi" w:eastAsia="Arial" w:hAnsiTheme="majorHAnsi" w:cstheme="majorHAnsi"/>
          <w:sz w:val="24"/>
          <w:szCs w:val="24"/>
        </w:rPr>
        <w:t>CPOMS (Child Protection Online Monit</w:t>
      </w:r>
      <w:r w:rsidR="007652B6" w:rsidRPr="00121A9E">
        <w:rPr>
          <w:rFonts w:asciiTheme="majorHAnsi" w:eastAsia="Arial" w:hAnsiTheme="majorHAnsi" w:cstheme="majorHAnsi"/>
          <w:sz w:val="24"/>
          <w:szCs w:val="24"/>
        </w:rPr>
        <w:t>oring and Safeguarding system)</w:t>
      </w:r>
      <w:r w:rsidR="00392CCD">
        <w:rPr>
          <w:rFonts w:asciiTheme="majorHAnsi" w:eastAsia="Arial" w:hAnsiTheme="majorHAnsi" w:cstheme="majorHAnsi"/>
          <w:sz w:val="24"/>
          <w:szCs w:val="24"/>
        </w:rPr>
        <w:t xml:space="preserve"> and can be requested by parents at any point. </w:t>
      </w:r>
    </w:p>
    <w:p w14:paraId="1A35BE25" w14:textId="3EA343FA" w:rsidR="00AE0143" w:rsidRPr="00121A9E" w:rsidRDefault="00AE0143" w:rsidP="00AE0143">
      <w:pPr>
        <w:spacing w:line="258"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Children should never be left unsupervised in time alone areas. Constant observations should be made. This may need to be discrete. No staff member should observe a child for more than twenty minutes at any one time without a break. Should the situation appear dangerous, another member of staff must be called to the scene in the first instance. </w:t>
      </w:r>
    </w:p>
    <w:p w14:paraId="532296C7" w14:textId="28F0C4B0" w:rsidR="004A1555" w:rsidRPr="00121A9E" w:rsidRDefault="004A1555" w:rsidP="00AE0143">
      <w:pPr>
        <w:spacing w:line="258" w:lineRule="auto"/>
        <w:ind w:right="10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Once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is prevented from leaving a time alone area, this is </w:t>
      </w:r>
      <w:r w:rsidR="003275C4" w:rsidRPr="00121A9E">
        <w:rPr>
          <w:rFonts w:asciiTheme="majorHAnsi" w:eastAsia="Arial" w:hAnsiTheme="majorHAnsi" w:cstheme="majorHAnsi"/>
          <w:sz w:val="24"/>
          <w:szCs w:val="24"/>
        </w:rPr>
        <w:t xml:space="preserve">no longer </w:t>
      </w:r>
      <w:r w:rsidR="00A3199C" w:rsidRPr="00121A9E">
        <w:rPr>
          <w:rFonts w:asciiTheme="majorHAnsi" w:eastAsia="Arial" w:hAnsiTheme="majorHAnsi" w:cstheme="majorHAnsi"/>
          <w:sz w:val="24"/>
          <w:szCs w:val="24"/>
        </w:rPr>
        <w:t>isolation but</w:t>
      </w:r>
      <w:r w:rsidR="003275C4"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reg</w:t>
      </w:r>
      <w:r w:rsidR="009F7210" w:rsidRPr="00121A9E">
        <w:rPr>
          <w:rFonts w:asciiTheme="majorHAnsi" w:eastAsia="Arial" w:hAnsiTheme="majorHAnsi" w:cstheme="majorHAnsi"/>
          <w:sz w:val="24"/>
          <w:szCs w:val="24"/>
        </w:rPr>
        <w:t xml:space="preserve">arded as seclusion.  Seclusion </w:t>
      </w:r>
      <w:r w:rsidR="003275C4" w:rsidRPr="00121A9E">
        <w:rPr>
          <w:rFonts w:asciiTheme="majorHAnsi" w:eastAsia="Arial" w:hAnsiTheme="majorHAnsi" w:cstheme="majorHAnsi"/>
          <w:sz w:val="24"/>
          <w:szCs w:val="24"/>
        </w:rPr>
        <w:t xml:space="preserve">should </w:t>
      </w:r>
      <w:r w:rsidR="003275C4" w:rsidRPr="00A3199C">
        <w:rPr>
          <w:rFonts w:asciiTheme="majorHAnsi" w:eastAsia="Arial" w:hAnsiTheme="majorHAnsi" w:cstheme="majorHAnsi"/>
          <w:b/>
          <w:bCs/>
          <w:sz w:val="24"/>
          <w:szCs w:val="24"/>
        </w:rPr>
        <w:t>not</w:t>
      </w:r>
      <w:r w:rsidR="003275C4" w:rsidRPr="00121A9E">
        <w:rPr>
          <w:rFonts w:asciiTheme="majorHAnsi" w:eastAsia="Arial" w:hAnsiTheme="majorHAnsi" w:cstheme="majorHAnsi"/>
          <w:sz w:val="24"/>
          <w:szCs w:val="24"/>
        </w:rPr>
        <w:t xml:space="preserve"> be used as a technique to manage behaviour or discipline </w:t>
      </w:r>
      <w:r w:rsidR="003B02FC" w:rsidRPr="00121A9E">
        <w:rPr>
          <w:rFonts w:asciiTheme="majorHAnsi" w:eastAsia="Arial" w:hAnsiTheme="majorHAnsi" w:cstheme="majorHAnsi"/>
          <w:sz w:val="24"/>
          <w:szCs w:val="24"/>
        </w:rPr>
        <w:t>students</w:t>
      </w:r>
      <w:r w:rsidR="003275C4" w:rsidRPr="00121A9E">
        <w:rPr>
          <w:rFonts w:asciiTheme="majorHAnsi" w:eastAsia="Arial" w:hAnsiTheme="majorHAnsi" w:cstheme="majorHAnsi"/>
          <w:sz w:val="24"/>
          <w:szCs w:val="24"/>
        </w:rPr>
        <w:t xml:space="preserve">.  </w:t>
      </w:r>
      <w:r w:rsidR="009F7210" w:rsidRPr="00121A9E">
        <w:rPr>
          <w:rFonts w:asciiTheme="majorHAnsi" w:eastAsia="Arial" w:hAnsiTheme="majorHAnsi" w:cstheme="majorHAnsi"/>
          <w:sz w:val="24"/>
          <w:szCs w:val="24"/>
        </w:rPr>
        <w:t xml:space="preserve">However, it may </w:t>
      </w:r>
      <w:r w:rsidRPr="00121A9E">
        <w:rPr>
          <w:rFonts w:asciiTheme="majorHAnsi" w:eastAsia="Arial" w:hAnsiTheme="majorHAnsi" w:cstheme="majorHAnsi"/>
          <w:sz w:val="24"/>
          <w:szCs w:val="24"/>
        </w:rPr>
        <w:t xml:space="preserve">be used in </w:t>
      </w:r>
      <w:r w:rsidR="009F7210" w:rsidRPr="00121A9E">
        <w:rPr>
          <w:rFonts w:asciiTheme="majorHAnsi" w:eastAsia="Arial" w:hAnsiTheme="majorHAnsi" w:cstheme="majorHAnsi"/>
          <w:i/>
          <w:sz w:val="24"/>
          <w:szCs w:val="24"/>
        </w:rPr>
        <w:t>exceptional circumstances</w:t>
      </w:r>
      <w:r w:rsidR="009F7210" w:rsidRPr="00121A9E">
        <w:rPr>
          <w:rFonts w:asciiTheme="majorHAnsi" w:eastAsia="Arial" w:hAnsiTheme="majorHAnsi" w:cstheme="majorHAnsi"/>
          <w:sz w:val="24"/>
          <w:szCs w:val="24"/>
        </w:rPr>
        <w:t xml:space="preserve">, but only as an unplanned response to prevent harm in an emergency.  There will be an immediate review of any risk assessment for a </w:t>
      </w:r>
      <w:r w:rsidR="00FB43E1" w:rsidRPr="00121A9E">
        <w:rPr>
          <w:rFonts w:asciiTheme="majorHAnsi" w:eastAsia="Arial" w:hAnsiTheme="majorHAnsi" w:cstheme="majorHAnsi"/>
          <w:sz w:val="24"/>
          <w:szCs w:val="24"/>
        </w:rPr>
        <w:t>student</w:t>
      </w:r>
      <w:r w:rsidR="009F7210" w:rsidRPr="00121A9E">
        <w:rPr>
          <w:rFonts w:asciiTheme="majorHAnsi" w:eastAsia="Arial" w:hAnsiTheme="majorHAnsi" w:cstheme="majorHAnsi"/>
          <w:sz w:val="24"/>
          <w:szCs w:val="24"/>
        </w:rPr>
        <w:t xml:space="preserve"> in these circumstances that will then result in a revised plan that results in the use of proactive strategies and less restrictive options.  </w:t>
      </w:r>
      <w:r w:rsidR="003275C4" w:rsidRPr="00121A9E">
        <w:rPr>
          <w:rFonts w:asciiTheme="majorHAnsi" w:eastAsia="Arial" w:hAnsiTheme="majorHAnsi" w:cstheme="majorHAnsi"/>
          <w:b/>
          <w:sz w:val="24"/>
          <w:szCs w:val="24"/>
        </w:rPr>
        <w:t xml:space="preserve">[Any use of seclusion is likely to </w:t>
      </w:r>
      <w:r w:rsidR="003275C4" w:rsidRPr="00121A9E">
        <w:rPr>
          <w:rFonts w:asciiTheme="majorHAnsi" w:eastAsia="Arial" w:hAnsiTheme="majorHAnsi" w:cstheme="majorHAnsi"/>
          <w:b/>
          <w:sz w:val="24"/>
          <w:szCs w:val="24"/>
        </w:rPr>
        <w:lastRenderedPageBreak/>
        <w:t xml:space="preserve">contravene Article 5 of the Human Rights Act:  </w:t>
      </w:r>
      <w:r w:rsidR="003275C4" w:rsidRPr="00121A9E">
        <w:rPr>
          <w:rFonts w:asciiTheme="majorHAnsi" w:eastAsia="Arial" w:hAnsiTheme="majorHAnsi" w:cstheme="majorHAnsi"/>
          <w:b/>
          <w:i/>
          <w:sz w:val="24"/>
          <w:szCs w:val="24"/>
        </w:rPr>
        <w:t xml:space="preserve">The right to liberty and security </w:t>
      </w:r>
      <w:r w:rsidR="003275C4" w:rsidRPr="00121A9E">
        <w:rPr>
          <w:rFonts w:asciiTheme="majorHAnsi" w:eastAsia="Arial" w:hAnsiTheme="majorHAnsi" w:cstheme="majorHAnsi"/>
          <w:b/>
          <w:sz w:val="24"/>
          <w:szCs w:val="24"/>
        </w:rPr>
        <w:t xml:space="preserve">and it’s use in any setting should be questioned.  Furthermore, the new Mental Health Act Code of Practice (2015) acknowledges the </w:t>
      </w:r>
      <w:proofErr w:type="gramStart"/>
      <w:r w:rsidR="003275C4" w:rsidRPr="00121A9E">
        <w:rPr>
          <w:rFonts w:asciiTheme="majorHAnsi" w:eastAsia="Arial" w:hAnsiTheme="majorHAnsi" w:cstheme="majorHAnsi"/>
          <w:b/>
          <w:sz w:val="24"/>
          <w:szCs w:val="24"/>
        </w:rPr>
        <w:t>particular risks</w:t>
      </w:r>
      <w:proofErr w:type="gramEnd"/>
      <w:r w:rsidR="003275C4" w:rsidRPr="00121A9E">
        <w:rPr>
          <w:rFonts w:asciiTheme="majorHAnsi" w:eastAsia="Arial" w:hAnsiTheme="majorHAnsi" w:cstheme="majorHAnsi"/>
          <w:b/>
          <w:sz w:val="24"/>
          <w:szCs w:val="24"/>
        </w:rPr>
        <w:t xml:space="preserve"> attached to seclusion</w:t>
      </w:r>
      <w:r w:rsidR="00CF2950" w:rsidRPr="00121A9E">
        <w:rPr>
          <w:rFonts w:asciiTheme="majorHAnsi" w:eastAsia="Arial" w:hAnsiTheme="majorHAnsi" w:cstheme="majorHAnsi"/>
          <w:b/>
          <w:sz w:val="24"/>
          <w:szCs w:val="24"/>
        </w:rPr>
        <w:t xml:space="preserve">: </w:t>
      </w:r>
      <w:r w:rsidR="003275C4" w:rsidRPr="00121A9E">
        <w:rPr>
          <w:rFonts w:asciiTheme="majorHAnsi" w:eastAsia="Arial" w:hAnsiTheme="majorHAnsi" w:cstheme="majorHAnsi"/>
          <w:b/>
          <w:i/>
          <w:sz w:val="24"/>
          <w:szCs w:val="24"/>
        </w:rPr>
        <w:t>“Seclusion can be a traumatic experience for any individual but can have particularly adverse implications for the emotional development of a child or young person.”</w:t>
      </w:r>
      <w:r w:rsidR="003275C4" w:rsidRPr="00121A9E">
        <w:rPr>
          <w:rFonts w:asciiTheme="majorHAnsi" w:eastAsia="Arial" w:hAnsiTheme="majorHAnsi" w:cstheme="majorHAnsi"/>
          <w:b/>
          <w:sz w:val="24"/>
          <w:szCs w:val="24"/>
        </w:rPr>
        <w:t>]</w:t>
      </w:r>
    </w:p>
    <w:p w14:paraId="568C698B" w14:textId="77777777" w:rsidR="007652B6" w:rsidRPr="00121A9E" w:rsidRDefault="007652B6" w:rsidP="00AE0143">
      <w:pPr>
        <w:spacing w:line="258" w:lineRule="auto"/>
        <w:ind w:right="100"/>
        <w:jc w:val="both"/>
        <w:rPr>
          <w:rFonts w:asciiTheme="majorHAnsi" w:eastAsia="Arial" w:hAnsiTheme="majorHAnsi" w:cstheme="majorHAnsi"/>
          <w:sz w:val="24"/>
          <w:szCs w:val="24"/>
        </w:rPr>
      </w:pPr>
    </w:p>
    <w:p w14:paraId="51BF1CFE" w14:textId="77777777" w:rsidR="007652B6" w:rsidRPr="00121A9E" w:rsidRDefault="007652B6" w:rsidP="00AE0143">
      <w:pPr>
        <w:spacing w:line="258" w:lineRule="auto"/>
        <w:ind w:right="100"/>
        <w:jc w:val="both"/>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 xml:space="preserve">Post-Incident Resolution with </w:t>
      </w:r>
      <w:r w:rsidR="003B02FC" w:rsidRPr="00121A9E">
        <w:rPr>
          <w:rFonts w:asciiTheme="majorHAnsi" w:eastAsia="Arial" w:hAnsiTheme="majorHAnsi" w:cstheme="majorHAnsi"/>
          <w:b/>
          <w:sz w:val="24"/>
          <w:szCs w:val="24"/>
          <w:u w:val="single"/>
        </w:rPr>
        <w:t>Students</w:t>
      </w:r>
    </w:p>
    <w:p w14:paraId="51182B3C" w14:textId="77777777" w:rsidR="00AE0143" w:rsidRPr="00121A9E" w:rsidRDefault="007652B6" w:rsidP="00AE0143">
      <w:pPr>
        <w:spacing w:line="25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Not </w:t>
      </w:r>
      <w:proofErr w:type="gramStart"/>
      <w:r w:rsidRPr="00121A9E">
        <w:rPr>
          <w:rFonts w:asciiTheme="majorHAnsi" w:eastAsia="Arial" w:hAnsiTheme="majorHAnsi" w:cstheme="majorHAnsi"/>
          <w:sz w:val="24"/>
          <w:szCs w:val="24"/>
        </w:rPr>
        <w:t>all of</w:t>
      </w:r>
      <w:proofErr w:type="gramEnd"/>
      <w:r w:rsidRPr="00121A9E">
        <w:rPr>
          <w:rFonts w:asciiTheme="majorHAnsi" w:eastAsia="Arial" w:hAnsiTheme="majorHAnsi" w:cstheme="majorHAnsi"/>
          <w:sz w:val="24"/>
          <w:szCs w:val="24"/>
        </w:rPr>
        <w:t xml:space="preserve"> our</w:t>
      </w:r>
      <w:r w:rsidR="00AE0143" w:rsidRPr="00121A9E">
        <w:rPr>
          <w:rFonts w:asciiTheme="majorHAnsi" w:eastAsia="Arial" w:hAnsiTheme="majorHAnsi" w:cstheme="majorHAnsi"/>
          <w:sz w:val="24"/>
          <w:szCs w:val="24"/>
        </w:rPr>
        <w:t xml:space="preserve"> </w:t>
      </w:r>
      <w:r w:rsidR="003B02FC" w:rsidRPr="00121A9E">
        <w:rPr>
          <w:rFonts w:asciiTheme="majorHAnsi" w:eastAsia="Arial" w:hAnsiTheme="majorHAnsi" w:cstheme="majorHAnsi"/>
          <w:sz w:val="24"/>
          <w:szCs w:val="24"/>
        </w:rPr>
        <w:t>students</w:t>
      </w:r>
      <w:r w:rsidR="00AE0143" w:rsidRPr="00121A9E">
        <w:rPr>
          <w:rFonts w:asciiTheme="majorHAnsi" w:eastAsia="Arial" w:hAnsiTheme="majorHAnsi" w:cstheme="majorHAnsi"/>
          <w:sz w:val="24"/>
          <w:szCs w:val="24"/>
        </w:rPr>
        <w:t xml:space="preserve"> have the skills for verbal resolution of a situation and even those who</w:t>
      </w:r>
      <w:r w:rsidR="001555CF" w:rsidRPr="00121A9E">
        <w:rPr>
          <w:rFonts w:asciiTheme="majorHAnsi" w:eastAsia="Arial" w:hAnsiTheme="majorHAnsi" w:cstheme="majorHAnsi"/>
          <w:sz w:val="24"/>
          <w:szCs w:val="24"/>
        </w:rPr>
        <w:t xml:space="preserve"> struggle to </w:t>
      </w:r>
      <w:r w:rsidR="00AE0143" w:rsidRPr="00121A9E">
        <w:rPr>
          <w:rFonts w:asciiTheme="majorHAnsi" w:eastAsia="Arial" w:hAnsiTheme="majorHAnsi" w:cstheme="majorHAnsi"/>
          <w:sz w:val="24"/>
          <w:szCs w:val="24"/>
        </w:rPr>
        <w:t>tell you what they should have</w:t>
      </w:r>
      <w:r w:rsidRPr="00121A9E">
        <w:rPr>
          <w:rFonts w:asciiTheme="majorHAnsi" w:eastAsia="Arial" w:hAnsiTheme="majorHAnsi" w:cstheme="majorHAnsi"/>
          <w:sz w:val="24"/>
          <w:szCs w:val="24"/>
        </w:rPr>
        <w:t xml:space="preserve"> done</w:t>
      </w:r>
      <w:r w:rsidR="001555CF" w:rsidRPr="00121A9E">
        <w:rPr>
          <w:rFonts w:asciiTheme="majorHAnsi" w:eastAsia="Arial" w:hAnsiTheme="majorHAnsi" w:cstheme="majorHAnsi"/>
          <w:sz w:val="24"/>
          <w:szCs w:val="24"/>
        </w:rPr>
        <w:t>,</w:t>
      </w:r>
      <w:r w:rsidRPr="00121A9E">
        <w:rPr>
          <w:rFonts w:asciiTheme="majorHAnsi" w:eastAsia="Arial" w:hAnsiTheme="majorHAnsi" w:cstheme="majorHAnsi"/>
          <w:sz w:val="24"/>
          <w:szCs w:val="24"/>
        </w:rPr>
        <w:t xml:space="preserve"> </w:t>
      </w:r>
      <w:r w:rsidR="001555CF" w:rsidRPr="00121A9E">
        <w:rPr>
          <w:rFonts w:asciiTheme="majorHAnsi" w:eastAsia="Arial" w:hAnsiTheme="majorHAnsi" w:cstheme="majorHAnsi"/>
          <w:sz w:val="24"/>
          <w:szCs w:val="24"/>
        </w:rPr>
        <w:t xml:space="preserve">or could have done, differently </w:t>
      </w:r>
      <w:r w:rsidRPr="00121A9E">
        <w:rPr>
          <w:rFonts w:asciiTheme="majorHAnsi" w:eastAsia="Arial" w:hAnsiTheme="majorHAnsi" w:cstheme="majorHAnsi"/>
          <w:sz w:val="24"/>
          <w:szCs w:val="24"/>
        </w:rPr>
        <w:t>can</w:t>
      </w:r>
      <w:r w:rsidR="001555CF" w:rsidRPr="00121A9E">
        <w:rPr>
          <w:rFonts w:asciiTheme="majorHAnsi" w:eastAsia="Arial" w:hAnsiTheme="majorHAnsi" w:cstheme="majorHAnsi"/>
          <w:sz w:val="24"/>
          <w:szCs w:val="24"/>
        </w:rPr>
        <w:t xml:space="preserve"> rarely regulate sufficiently to </w:t>
      </w:r>
      <w:r w:rsidRPr="00121A9E">
        <w:rPr>
          <w:rFonts w:asciiTheme="majorHAnsi" w:eastAsia="Arial" w:hAnsiTheme="majorHAnsi" w:cstheme="majorHAnsi"/>
          <w:sz w:val="24"/>
          <w:szCs w:val="24"/>
        </w:rPr>
        <w:t>put it into practic</w:t>
      </w:r>
      <w:r w:rsidR="00AE0143" w:rsidRPr="00121A9E">
        <w:rPr>
          <w:rFonts w:asciiTheme="majorHAnsi" w:eastAsia="Arial" w:hAnsiTheme="majorHAnsi" w:cstheme="majorHAnsi"/>
          <w:sz w:val="24"/>
          <w:szCs w:val="24"/>
        </w:rPr>
        <w:t>e wh</w:t>
      </w:r>
      <w:r w:rsidR="001555CF" w:rsidRPr="00121A9E">
        <w:rPr>
          <w:rFonts w:asciiTheme="majorHAnsi" w:eastAsia="Arial" w:hAnsiTheme="majorHAnsi" w:cstheme="majorHAnsi"/>
          <w:sz w:val="24"/>
          <w:szCs w:val="24"/>
        </w:rPr>
        <w:t xml:space="preserve">en under </w:t>
      </w:r>
      <w:r w:rsidR="00AE0143" w:rsidRPr="00121A9E">
        <w:rPr>
          <w:rFonts w:asciiTheme="majorHAnsi" w:eastAsia="Arial" w:hAnsiTheme="majorHAnsi" w:cstheme="majorHAnsi"/>
          <w:sz w:val="24"/>
          <w:szCs w:val="24"/>
        </w:rPr>
        <w:t xml:space="preserve">pressure. However, some </w:t>
      </w:r>
      <w:proofErr w:type="gramStart"/>
      <w:r w:rsidR="00AE0143" w:rsidRPr="00121A9E">
        <w:rPr>
          <w:rFonts w:asciiTheme="majorHAnsi" w:eastAsia="Arial" w:hAnsiTheme="majorHAnsi" w:cstheme="majorHAnsi"/>
          <w:sz w:val="24"/>
          <w:szCs w:val="24"/>
        </w:rPr>
        <w:t xml:space="preserve">may </w:t>
      </w:r>
      <w:r w:rsidR="003B02FC" w:rsidRPr="00121A9E">
        <w:rPr>
          <w:rFonts w:asciiTheme="majorHAnsi" w:eastAsia="Arial" w:hAnsiTheme="majorHAnsi" w:cstheme="majorHAnsi"/>
          <w:sz w:val="24"/>
          <w:szCs w:val="24"/>
        </w:rPr>
        <w:t>students</w:t>
      </w:r>
      <w:r w:rsidR="001555CF" w:rsidRPr="00121A9E">
        <w:rPr>
          <w:rFonts w:asciiTheme="majorHAnsi" w:eastAsia="Arial" w:hAnsiTheme="majorHAnsi" w:cstheme="majorHAnsi"/>
          <w:sz w:val="24"/>
          <w:szCs w:val="24"/>
        </w:rPr>
        <w:t xml:space="preserve"> may</w:t>
      </w:r>
      <w:proofErr w:type="gramEnd"/>
      <w:r w:rsidR="001555CF" w:rsidRPr="00121A9E">
        <w:rPr>
          <w:rFonts w:asciiTheme="majorHAnsi" w:eastAsia="Arial" w:hAnsiTheme="majorHAnsi" w:cstheme="majorHAnsi"/>
          <w:sz w:val="24"/>
          <w:szCs w:val="24"/>
        </w:rPr>
        <w:t xml:space="preserve"> </w:t>
      </w:r>
      <w:r w:rsidR="00AE0143" w:rsidRPr="00121A9E">
        <w:rPr>
          <w:rFonts w:asciiTheme="majorHAnsi" w:eastAsia="Arial" w:hAnsiTheme="majorHAnsi" w:cstheme="majorHAnsi"/>
          <w:sz w:val="24"/>
          <w:szCs w:val="24"/>
        </w:rPr>
        <w:t>cope with discussion afterwards as part of learning new coping skills.</w:t>
      </w:r>
    </w:p>
    <w:p w14:paraId="23944792" w14:textId="77777777" w:rsidR="00AE0143" w:rsidRPr="00121A9E" w:rsidRDefault="00AE0143" w:rsidP="00AE0143">
      <w:pPr>
        <w:spacing w:line="276" w:lineRule="auto"/>
        <w:jc w:val="both"/>
        <w:rPr>
          <w:rFonts w:asciiTheme="majorHAnsi" w:eastAsia="Arial" w:hAnsiTheme="majorHAnsi" w:cstheme="majorHAnsi"/>
          <w:sz w:val="24"/>
          <w:szCs w:val="24"/>
        </w:rPr>
      </w:pPr>
      <w:proofErr w:type="gramStart"/>
      <w:r w:rsidRPr="00121A9E">
        <w:rPr>
          <w:rFonts w:asciiTheme="majorHAnsi" w:eastAsia="Arial" w:hAnsiTheme="majorHAnsi" w:cstheme="majorHAnsi"/>
          <w:sz w:val="24"/>
          <w:szCs w:val="24"/>
        </w:rPr>
        <w:t>As a general rule</w:t>
      </w:r>
      <w:proofErr w:type="gramEnd"/>
      <w:r w:rsidRPr="00121A9E">
        <w:rPr>
          <w:rFonts w:asciiTheme="majorHAnsi" w:eastAsia="Arial" w:hAnsiTheme="majorHAnsi" w:cstheme="majorHAnsi"/>
          <w:sz w:val="24"/>
          <w:szCs w:val="24"/>
        </w:rPr>
        <w:t xml:space="preserve"> even for our verbal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we work on the rule of minimal l</w:t>
      </w:r>
      <w:r w:rsidR="001555CF" w:rsidRPr="00121A9E">
        <w:rPr>
          <w:rFonts w:asciiTheme="majorHAnsi" w:eastAsia="Arial" w:hAnsiTheme="majorHAnsi" w:cstheme="majorHAnsi"/>
          <w:sz w:val="24"/>
          <w:szCs w:val="24"/>
        </w:rPr>
        <w:t xml:space="preserve">anguage and minimal discussion.  A </w:t>
      </w:r>
      <w:r w:rsidR="00FB43E1" w:rsidRPr="00121A9E">
        <w:rPr>
          <w:rFonts w:asciiTheme="majorHAnsi" w:eastAsia="Arial" w:hAnsiTheme="majorHAnsi" w:cstheme="majorHAnsi"/>
          <w:sz w:val="24"/>
          <w:szCs w:val="24"/>
        </w:rPr>
        <w:t>student</w:t>
      </w:r>
      <w:r w:rsidR="001555CF"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should be calm before returning to any group and</w:t>
      </w:r>
      <w:r w:rsidR="001555CF" w:rsidRPr="00121A9E">
        <w:rPr>
          <w:rFonts w:asciiTheme="majorHAnsi" w:eastAsia="Arial" w:hAnsiTheme="majorHAnsi" w:cstheme="majorHAnsi"/>
          <w:sz w:val="24"/>
          <w:szCs w:val="24"/>
        </w:rPr>
        <w:t xml:space="preserve"> monitored carefully afterwards.</w:t>
      </w:r>
    </w:p>
    <w:p w14:paraId="35F35AF1" w14:textId="77777777" w:rsidR="001555CF" w:rsidRPr="00121A9E" w:rsidRDefault="00AE0143" w:rsidP="00AE0143">
      <w:pPr>
        <w:spacing w:line="27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Staff may</w:t>
      </w:r>
      <w:r w:rsidR="001555CF" w:rsidRPr="00121A9E">
        <w:rPr>
          <w:rFonts w:asciiTheme="majorHAnsi" w:eastAsia="Arial" w:hAnsiTheme="majorHAnsi" w:cstheme="majorHAnsi"/>
          <w:sz w:val="24"/>
          <w:szCs w:val="24"/>
        </w:rPr>
        <w:t xml:space="preserve"> also need recovery time and </w:t>
      </w:r>
      <w:r w:rsidRPr="00121A9E">
        <w:rPr>
          <w:rFonts w:asciiTheme="majorHAnsi" w:eastAsia="Arial" w:hAnsiTheme="majorHAnsi" w:cstheme="majorHAnsi"/>
          <w:sz w:val="24"/>
          <w:szCs w:val="24"/>
        </w:rPr>
        <w:t>should cover for each other to give recovery time after an incident where needed.</w:t>
      </w:r>
    </w:p>
    <w:p w14:paraId="1A939487" w14:textId="77777777" w:rsidR="001555CF" w:rsidRPr="00121A9E" w:rsidRDefault="001555CF" w:rsidP="00AE0143">
      <w:pPr>
        <w:spacing w:line="278" w:lineRule="auto"/>
        <w:jc w:val="both"/>
        <w:rPr>
          <w:rFonts w:asciiTheme="majorHAnsi" w:eastAsia="Arial" w:hAnsiTheme="majorHAnsi" w:cstheme="majorHAnsi"/>
          <w:sz w:val="24"/>
          <w:szCs w:val="24"/>
        </w:rPr>
      </w:pPr>
    </w:p>
    <w:p w14:paraId="27CB2590" w14:textId="77777777" w:rsidR="00231986" w:rsidRPr="00121A9E" w:rsidRDefault="00231986" w:rsidP="00AE0143">
      <w:pPr>
        <w:spacing w:line="278" w:lineRule="auto"/>
        <w:jc w:val="both"/>
        <w:rPr>
          <w:rFonts w:asciiTheme="majorHAnsi" w:eastAsia="Arial" w:hAnsiTheme="majorHAnsi" w:cstheme="majorHAnsi"/>
          <w:sz w:val="24"/>
          <w:szCs w:val="24"/>
        </w:rPr>
      </w:pPr>
    </w:p>
    <w:p w14:paraId="42585901" w14:textId="77777777" w:rsidR="00231986" w:rsidRPr="00121A9E" w:rsidRDefault="00231986" w:rsidP="00AE0143">
      <w:pPr>
        <w:spacing w:line="278" w:lineRule="auto"/>
        <w:jc w:val="both"/>
        <w:rPr>
          <w:rFonts w:asciiTheme="majorHAnsi" w:eastAsia="Arial" w:hAnsiTheme="majorHAnsi" w:cstheme="majorHAnsi"/>
          <w:sz w:val="24"/>
          <w:szCs w:val="24"/>
        </w:rPr>
      </w:pPr>
    </w:p>
    <w:p w14:paraId="11EC9695" w14:textId="77777777" w:rsidR="00231986" w:rsidRPr="00121A9E" w:rsidRDefault="00231986" w:rsidP="00AE0143">
      <w:pPr>
        <w:spacing w:line="278" w:lineRule="auto"/>
        <w:jc w:val="both"/>
        <w:rPr>
          <w:rFonts w:asciiTheme="majorHAnsi" w:eastAsia="Arial" w:hAnsiTheme="majorHAnsi" w:cstheme="majorHAnsi"/>
          <w:sz w:val="24"/>
          <w:szCs w:val="24"/>
        </w:rPr>
      </w:pPr>
    </w:p>
    <w:p w14:paraId="516D1CB9" w14:textId="77777777" w:rsidR="00231986" w:rsidRPr="00121A9E" w:rsidRDefault="00231986" w:rsidP="00AE0143">
      <w:pPr>
        <w:spacing w:line="278" w:lineRule="auto"/>
        <w:jc w:val="both"/>
        <w:rPr>
          <w:rFonts w:asciiTheme="majorHAnsi" w:eastAsia="Arial" w:hAnsiTheme="majorHAnsi" w:cstheme="majorHAnsi"/>
          <w:sz w:val="24"/>
          <w:szCs w:val="24"/>
        </w:rPr>
      </w:pPr>
    </w:p>
    <w:p w14:paraId="5DA79008" w14:textId="77777777" w:rsidR="00231986" w:rsidRPr="00121A9E" w:rsidRDefault="00231986" w:rsidP="00AE0143">
      <w:pPr>
        <w:spacing w:line="278" w:lineRule="auto"/>
        <w:jc w:val="both"/>
        <w:rPr>
          <w:rFonts w:asciiTheme="majorHAnsi" w:eastAsia="Arial" w:hAnsiTheme="majorHAnsi" w:cstheme="majorHAnsi"/>
          <w:sz w:val="24"/>
          <w:szCs w:val="24"/>
        </w:rPr>
      </w:pPr>
    </w:p>
    <w:p w14:paraId="3580FF51" w14:textId="77777777" w:rsidR="00231986" w:rsidRPr="00121A9E" w:rsidRDefault="00231986" w:rsidP="00AE0143">
      <w:pPr>
        <w:spacing w:line="278" w:lineRule="auto"/>
        <w:jc w:val="both"/>
        <w:rPr>
          <w:rFonts w:asciiTheme="majorHAnsi" w:eastAsia="Arial" w:hAnsiTheme="majorHAnsi" w:cstheme="majorHAnsi"/>
          <w:sz w:val="24"/>
          <w:szCs w:val="24"/>
        </w:rPr>
      </w:pPr>
    </w:p>
    <w:p w14:paraId="2422605B" w14:textId="77777777" w:rsidR="00231986" w:rsidRPr="00121A9E" w:rsidRDefault="00231986" w:rsidP="00AE0143">
      <w:pPr>
        <w:spacing w:line="278" w:lineRule="auto"/>
        <w:jc w:val="both"/>
        <w:rPr>
          <w:rFonts w:asciiTheme="majorHAnsi" w:eastAsia="Arial" w:hAnsiTheme="majorHAnsi" w:cstheme="majorHAnsi"/>
          <w:sz w:val="24"/>
          <w:szCs w:val="24"/>
        </w:rPr>
      </w:pPr>
    </w:p>
    <w:p w14:paraId="3E989D51" w14:textId="77777777" w:rsidR="00231986" w:rsidRPr="00121A9E" w:rsidRDefault="00231986" w:rsidP="00AE0143">
      <w:pPr>
        <w:spacing w:line="278" w:lineRule="auto"/>
        <w:jc w:val="both"/>
        <w:rPr>
          <w:rFonts w:asciiTheme="majorHAnsi" w:eastAsia="Arial" w:hAnsiTheme="majorHAnsi" w:cstheme="majorHAnsi"/>
          <w:sz w:val="24"/>
          <w:szCs w:val="24"/>
        </w:rPr>
      </w:pPr>
    </w:p>
    <w:p w14:paraId="1F1E9D3D" w14:textId="77777777" w:rsidR="00231986" w:rsidRPr="00121A9E" w:rsidRDefault="00231986" w:rsidP="00AE0143">
      <w:pPr>
        <w:spacing w:line="278" w:lineRule="auto"/>
        <w:jc w:val="both"/>
        <w:rPr>
          <w:rFonts w:asciiTheme="majorHAnsi" w:eastAsia="Arial" w:hAnsiTheme="majorHAnsi" w:cstheme="majorHAnsi"/>
          <w:sz w:val="24"/>
          <w:szCs w:val="24"/>
        </w:rPr>
      </w:pPr>
    </w:p>
    <w:p w14:paraId="5C7A98AD" w14:textId="77777777" w:rsidR="00231986" w:rsidRPr="00121A9E" w:rsidRDefault="00231986" w:rsidP="00AE0143">
      <w:pPr>
        <w:spacing w:line="278" w:lineRule="auto"/>
        <w:jc w:val="both"/>
        <w:rPr>
          <w:rFonts w:asciiTheme="majorHAnsi" w:eastAsia="Arial" w:hAnsiTheme="majorHAnsi" w:cstheme="majorHAnsi"/>
          <w:sz w:val="24"/>
          <w:szCs w:val="24"/>
        </w:rPr>
      </w:pPr>
    </w:p>
    <w:p w14:paraId="44E8C042" w14:textId="77777777" w:rsidR="00231986" w:rsidRPr="00121A9E" w:rsidRDefault="00231986" w:rsidP="00AE0143">
      <w:pPr>
        <w:spacing w:line="278" w:lineRule="auto"/>
        <w:jc w:val="both"/>
        <w:rPr>
          <w:rFonts w:asciiTheme="majorHAnsi" w:eastAsia="Arial" w:hAnsiTheme="majorHAnsi" w:cstheme="majorHAnsi"/>
          <w:sz w:val="24"/>
          <w:szCs w:val="24"/>
        </w:rPr>
      </w:pPr>
    </w:p>
    <w:p w14:paraId="030CCBD3" w14:textId="77777777" w:rsidR="00231986" w:rsidRPr="00121A9E" w:rsidRDefault="00231986" w:rsidP="00AE0143">
      <w:pPr>
        <w:spacing w:line="278" w:lineRule="auto"/>
        <w:jc w:val="both"/>
        <w:rPr>
          <w:rFonts w:asciiTheme="majorHAnsi" w:eastAsia="Arial" w:hAnsiTheme="majorHAnsi" w:cstheme="majorHAnsi"/>
          <w:sz w:val="24"/>
          <w:szCs w:val="24"/>
        </w:rPr>
      </w:pPr>
    </w:p>
    <w:p w14:paraId="5C3BD9E6" w14:textId="77777777" w:rsidR="00231986" w:rsidRPr="00121A9E" w:rsidRDefault="00231986" w:rsidP="00AE0143">
      <w:pPr>
        <w:spacing w:line="278" w:lineRule="auto"/>
        <w:jc w:val="both"/>
        <w:rPr>
          <w:rFonts w:asciiTheme="majorHAnsi" w:eastAsia="Arial" w:hAnsiTheme="majorHAnsi" w:cstheme="majorHAnsi"/>
          <w:sz w:val="24"/>
          <w:szCs w:val="24"/>
        </w:rPr>
      </w:pPr>
    </w:p>
    <w:p w14:paraId="066FF53B" w14:textId="77777777" w:rsidR="00231986" w:rsidRPr="00121A9E" w:rsidRDefault="00231986" w:rsidP="00AE0143">
      <w:pPr>
        <w:spacing w:line="278" w:lineRule="auto"/>
        <w:jc w:val="both"/>
        <w:rPr>
          <w:rFonts w:asciiTheme="majorHAnsi" w:eastAsia="Arial" w:hAnsiTheme="majorHAnsi" w:cstheme="majorHAnsi"/>
          <w:sz w:val="24"/>
          <w:szCs w:val="24"/>
        </w:rPr>
      </w:pPr>
    </w:p>
    <w:p w14:paraId="28271A36" w14:textId="77777777" w:rsidR="00231986" w:rsidRPr="00121A9E" w:rsidRDefault="00231986" w:rsidP="00AE0143">
      <w:pPr>
        <w:spacing w:line="278" w:lineRule="auto"/>
        <w:jc w:val="both"/>
        <w:rPr>
          <w:rFonts w:asciiTheme="majorHAnsi" w:eastAsia="Arial" w:hAnsiTheme="majorHAnsi" w:cstheme="majorHAnsi"/>
          <w:sz w:val="24"/>
          <w:szCs w:val="24"/>
        </w:rPr>
      </w:pPr>
    </w:p>
    <w:p w14:paraId="5574330F" w14:textId="77777777" w:rsidR="00231986" w:rsidRPr="00121A9E" w:rsidRDefault="00231986" w:rsidP="00AE0143">
      <w:pPr>
        <w:spacing w:line="278" w:lineRule="auto"/>
        <w:jc w:val="both"/>
        <w:rPr>
          <w:rFonts w:asciiTheme="majorHAnsi" w:eastAsia="Arial" w:hAnsiTheme="majorHAnsi" w:cstheme="majorHAnsi"/>
          <w:sz w:val="24"/>
          <w:szCs w:val="24"/>
        </w:rPr>
      </w:pPr>
    </w:p>
    <w:p w14:paraId="1CF07FC3" w14:textId="77777777" w:rsidR="00231986" w:rsidRPr="00121A9E" w:rsidRDefault="00231986" w:rsidP="00AE0143">
      <w:pPr>
        <w:spacing w:line="278" w:lineRule="auto"/>
        <w:jc w:val="both"/>
        <w:rPr>
          <w:rFonts w:asciiTheme="majorHAnsi" w:eastAsia="Arial" w:hAnsiTheme="majorHAnsi" w:cstheme="majorHAnsi"/>
          <w:sz w:val="24"/>
          <w:szCs w:val="24"/>
        </w:rPr>
      </w:pPr>
    </w:p>
    <w:p w14:paraId="3DE07AD6" w14:textId="77777777" w:rsidR="00231986" w:rsidRPr="00121A9E" w:rsidRDefault="00231986" w:rsidP="00AE0143">
      <w:pPr>
        <w:spacing w:line="278" w:lineRule="auto"/>
        <w:jc w:val="both"/>
        <w:rPr>
          <w:rFonts w:asciiTheme="majorHAnsi" w:eastAsia="Arial" w:hAnsiTheme="majorHAnsi" w:cstheme="majorHAnsi"/>
          <w:sz w:val="24"/>
          <w:szCs w:val="24"/>
        </w:rPr>
      </w:pPr>
    </w:p>
    <w:p w14:paraId="515FD0AC" w14:textId="0E32AE6B" w:rsidR="001555CF" w:rsidRPr="00121A9E" w:rsidRDefault="001555CF" w:rsidP="001555CF">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 xml:space="preserve">Positive </w:t>
      </w:r>
      <w:r w:rsidR="00231986" w:rsidRPr="00121A9E">
        <w:rPr>
          <w:rFonts w:asciiTheme="majorHAnsi" w:eastAsia="Arial" w:hAnsiTheme="majorHAnsi" w:cstheme="majorHAnsi"/>
          <w:b/>
          <w:sz w:val="24"/>
          <w:szCs w:val="24"/>
          <w:u w:val="single"/>
        </w:rPr>
        <w:t>Behaviour Support Plan (PBSP)</w:t>
      </w:r>
    </w:p>
    <w:p w14:paraId="19CFA1AA" w14:textId="4EDD989B" w:rsidR="001555CF" w:rsidRPr="00121A9E" w:rsidRDefault="00344818" w:rsidP="001555CF">
      <w:pPr>
        <w:spacing w:line="27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We involve parents</w:t>
      </w:r>
      <w:r w:rsidR="006D50A1" w:rsidRPr="00121A9E">
        <w:rPr>
          <w:rFonts w:asciiTheme="majorHAnsi" w:eastAsia="Arial" w:hAnsiTheme="majorHAnsi" w:cstheme="majorHAnsi"/>
          <w:sz w:val="24"/>
          <w:szCs w:val="24"/>
        </w:rPr>
        <w:t xml:space="preserve"> and student</w:t>
      </w:r>
      <w:r w:rsidRPr="00121A9E">
        <w:rPr>
          <w:rFonts w:asciiTheme="majorHAnsi" w:eastAsia="Arial" w:hAnsiTheme="majorHAnsi" w:cstheme="majorHAnsi"/>
          <w:sz w:val="24"/>
          <w:szCs w:val="24"/>
        </w:rPr>
        <w:t xml:space="preserve"> in the management of strategies we use within the academy.  </w:t>
      </w:r>
      <w:r w:rsidR="001555CF" w:rsidRPr="00121A9E">
        <w:rPr>
          <w:rFonts w:asciiTheme="majorHAnsi" w:eastAsia="Arial" w:hAnsiTheme="majorHAnsi" w:cstheme="majorHAnsi"/>
          <w:sz w:val="24"/>
          <w:szCs w:val="24"/>
        </w:rPr>
        <w:t xml:space="preserve">All </w:t>
      </w:r>
      <w:r w:rsidR="003B02FC" w:rsidRPr="00121A9E">
        <w:rPr>
          <w:rFonts w:asciiTheme="majorHAnsi" w:eastAsia="Arial" w:hAnsiTheme="majorHAnsi" w:cstheme="majorHAnsi"/>
          <w:sz w:val="24"/>
          <w:szCs w:val="24"/>
        </w:rPr>
        <w:t>students</w:t>
      </w:r>
      <w:r w:rsidR="001555CF" w:rsidRPr="00121A9E">
        <w:rPr>
          <w:rFonts w:asciiTheme="majorHAnsi" w:eastAsia="Arial" w:hAnsiTheme="majorHAnsi" w:cstheme="majorHAnsi"/>
          <w:sz w:val="24"/>
          <w:szCs w:val="24"/>
        </w:rPr>
        <w:t xml:space="preserve"> have a Positive </w:t>
      </w:r>
      <w:r w:rsidR="006D50A1" w:rsidRPr="00121A9E">
        <w:rPr>
          <w:rFonts w:asciiTheme="majorHAnsi" w:eastAsia="Arial" w:hAnsiTheme="majorHAnsi" w:cstheme="majorHAnsi"/>
          <w:sz w:val="24"/>
          <w:szCs w:val="24"/>
        </w:rPr>
        <w:t>Behaviour Support</w:t>
      </w:r>
      <w:r w:rsidR="001555CF" w:rsidRPr="00121A9E">
        <w:rPr>
          <w:rFonts w:asciiTheme="majorHAnsi" w:eastAsia="Arial" w:hAnsiTheme="majorHAnsi" w:cstheme="majorHAnsi"/>
          <w:sz w:val="24"/>
          <w:szCs w:val="24"/>
        </w:rPr>
        <w:t xml:space="preserve"> Plan that is shared with parents and </w:t>
      </w:r>
      <w:r w:rsidR="006D50A1" w:rsidRPr="00121A9E">
        <w:rPr>
          <w:rFonts w:asciiTheme="majorHAnsi" w:eastAsia="Arial" w:hAnsiTheme="majorHAnsi" w:cstheme="majorHAnsi"/>
          <w:sz w:val="24"/>
          <w:szCs w:val="24"/>
        </w:rPr>
        <w:t xml:space="preserve">where appropriate </w:t>
      </w:r>
      <w:proofErr w:type="gramStart"/>
      <w:r w:rsidR="006D50A1" w:rsidRPr="00121A9E">
        <w:rPr>
          <w:rFonts w:asciiTheme="majorHAnsi" w:eastAsia="Arial" w:hAnsiTheme="majorHAnsi" w:cstheme="majorHAnsi"/>
          <w:sz w:val="24"/>
          <w:szCs w:val="24"/>
        </w:rPr>
        <w:t>students</w:t>
      </w:r>
      <w:proofErr w:type="gramEnd"/>
      <w:r w:rsidR="006D50A1" w:rsidRPr="00121A9E">
        <w:rPr>
          <w:rFonts w:asciiTheme="majorHAnsi" w:eastAsia="Arial" w:hAnsiTheme="majorHAnsi" w:cstheme="majorHAnsi"/>
          <w:sz w:val="24"/>
          <w:szCs w:val="24"/>
        </w:rPr>
        <w:t xml:space="preserve"> and these are </w:t>
      </w:r>
      <w:r w:rsidR="001555CF" w:rsidRPr="00121A9E">
        <w:rPr>
          <w:rFonts w:asciiTheme="majorHAnsi" w:eastAsia="Arial" w:hAnsiTheme="majorHAnsi" w:cstheme="majorHAnsi"/>
          <w:sz w:val="24"/>
          <w:szCs w:val="24"/>
        </w:rPr>
        <w:t>regularly reviewed to ensure it is accurate</w:t>
      </w:r>
      <w:r w:rsidR="00232B7A" w:rsidRPr="00121A9E">
        <w:rPr>
          <w:rFonts w:asciiTheme="majorHAnsi" w:eastAsia="Arial" w:hAnsiTheme="majorHAnsi" w:cstheme="majorHAnsi"/>
          <w:sz w:val="24"/>
          <w:szCs w:val="24"/>
        </w:rPr>
        <w:t xml:space="preserve"> and detail how the </w:t>
      </w:r>
      <w:r w:rsidR="00EF48C8" w:rsidRPr="00121A9E">
        <w:rPr>
          <w:rFonts w:asciiTheme="majorHAnsi" w:eastAsia="Arial" w:hAnsiTheme="majorHAnsi" w:cstheme="majorHAnsi"/>
          <w:sz w:val="24"/>
          <w:szCs w:val="24"/>
        </w:rPr>
        <w:t xml:space="preserve">student </w:t>
      </w:r>
      <w:r w:rsidR="00277563" w:rsidRPr="00121A9E">
        <w:rPr>
          <w:rFonts w:asciiTheme="majorHAnsi" w:eastAsia="Arial" w:hAnsiTheme="majorHAnsi" w:cstheme="majorHAnsi"/>
          <w:sz w:val="24"/>
          <w:szCs w:val="24"/>
        </w:rPr>
        <w:t>present when they are becoming dysregulated and what adults supporting them should do at each stage.</w:t>
      </w:r>
      <w:r w:rsidR="001555CF" w:rsidRPr="00121A9E">
        <w:rPr>
          <w:rFonts w:asciiTheme="majorHAnsi" w:eastAsia="Arial" w:hAnsiTheme="majorHAnsi" w:cstheme="majorHAnsi"/>
          <w:sz w:val="24"/>
          <w:szCs w:val="24"/>
        </w:rPr>
        <w:t xml:space="preserve"> Positive </w:t>
      </w:r>
      <w:r w:rsidR="00F42369" w:rsidRPr="00121A9E">
        <w:rPr>
          <w:rFonts w:asciiTheme="majorHAnsi" w:eastAsia="Arial" w:hAnsiTheme="majorHAnsi" w:cstheme="majorHAnsi"/>
          <w:sz w:val="24"/>
          <w:szCs w:val="24"/>
        </w:rPr>
        <w:t>Behaviour Support Plans</w:t>
      </w:r>
      <w:r w:rsidR="001555CF" w:rsidRPr="00121A9E">
        <w:rPr>
          <w:rFonts w:asciiTheme="majorHAnsi" w:eastAsia="Arial" w:hAnsiTheme="majorHAnsi" w:cstheme="majorHAnsi"/>
          <w:sz w:val="24"/>
          <w:szCs w:val="24"/>
        </w:rPr>
        <w:t xml:space="preserve"> are reviewed </w:t>
      </w:r>
      <w:proofErr w:type="gramStart"/>
      <w:r w:rsidR="001555CF" w:rsidRPr="00121A9E">
        <w:rPr>
          <w:rFonts w:asciiTheme="majorHAnsi" w:eastAsia="Arial" w:hAnsiTheme="majorHAnsi" w:cstheme="majorHAnsi"/>
          <w:sz w:val="24"/>
          <w:szCs w:val="24"/>
        </w:rPr>
        <w:t>in light of</w:t>
      </w:r>
      <w:proofErr w:type="gramEnd"/>
      <w:r w:rsidR="001555CF" w:rsidRPr="00121A9E">
        <w:rPr>
          <w:rFonts w:asciiTheme="majorHAnsi" w:eastAsia="Arial" w:hAnsiTheme="majorHAnsi" w:cstheme="majorHAnsi"/>
          <w:sz w:val="24"/>
          <w:szCs w:val="24"/>
        </w:rPr>
        <w:t xml:space="preserve"> incident reports</w:t>
      </w:r>
      <w:r w:rsidR="00A279D1" w:rsidRPr="00121A9E">
        <w:rPr>
          <w:rFonts w:asciiTheme="majorHAnsi" w:eastAsia="Arial" w:hAnsiTheme="majorHAnsi" w:cstheme="majorHAnsi"/>
          <w:sz w:val="24"/>
          <w:szCs w:val="24"/>
        </w:rPr>
        <w:t xml:space="preserve"> to reflect </w:t>
      </w:r>
      <w:r w:rsidR="00B53E5D" w:rsidRPr="00121A9E">
        <w:rPr>
          <w:rFonts w:asciiTheme="majorHAnsi" w:eastAsia="Arial" w:hAnsiTheme="majorHAnsi" w:cstheme="majorHAnsi"/>
          <w:sz w:val="24"/>
          <w:szCs w:val="24"/>
        </w:rPr>
        <w:t>any changes in practice that need to happen as a result of the incident.</w:t>
      </w:r>
      <w:r w:rsidR="001555CF" w:rsidRPr="00121A9E">
        <w:rPr>
          <w:rFonts w:asciiTheme="majorHAnsi" w:eastAsia="Arial" w:hAnsiTheme="majorHAnsi" w:cstheme="majorHAnsi"/>
          <w:sz w:val="24"/>
          <w:szCs w:val="24"/>
        </w:rPr>
        <w:t xml:space="preserve"> The highly ‘individual’ nature of each of our </w:t>
      </w:r>
      <w:r w:rsidR="003B02FC" w:rsidRPr="00121A9E">
        <w:rPr>
          <w:rFonts w:asciiTheme="majorHAnsi" w:eastAsia="Arial" w:hAnsiTheme="majorHAnsi" w:cstheme="majorHAnsi"/>
          <w:sz w:val="24"/>
          <w:szCs w:val="24"/>
        </w:rPr>
        <w:t>students</w:t>
      </w:r>
      <w:r w:rsidR="001555CF" w:rsidRPr="00121A9E">
        <w:rPr>
          <w:rFonts w:asciiTheme="majorHAnsi" w:eastAsia="Arial" w:hAnsiTheme="majorHAnsi" w:cstheme="majorHAnsi"/>
          <w:sz w:val="24"/>
          <w:szCs w:val="24"/>
        </w:rPr>
        <w:t xml:space="preserve"> and the courses of action we take need to reflect individuality. If incidents are reported consistently and conscientiously then a shared solution can be sought both to resolve the issue(s) and to support management of challenging behaviour by the whole staff team</w:t>
      </w:r>
      <w:r w:rsidR="001913A5" w:rsidRPr="00121A9E">
        <w:rPr>
          <w:rFonts w:asciiTheme="majorHAnsi" w:eastAsia="Arial" w:hAnsiTheme="majorHAnsi" w:cstheme="majorHAnsi"/>
          <w:sz w:val="24"/>
          <w:szCs w:val="24"/>
        </w:rPr>
        <w:t>, parents and wider professionals.</w:t>
      </w:r>
    </w:p>
    <w:p w14:paraId="6AA258D8" w14:textId="3AB52A8D" w:rsidR="00344818" w:rsidRPr="00121A9E" w:rsidRDefault="00344818" w:rsidP="001913A5">
      <w:pPr>
        <w:spacing w:line="278" w:lineRule="auto"/>
        <w:ind w:left="2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So that levels of behaviour can be more easily monitored and discussed, a series of levels including the nature of parental involvement, </w:t>
      </w:r>
      <w:bookmarkStart w:id="2" w:name="page8"/>
      <w:bookmarkStart w:id="3" w:name="page9"/>
      <w:bookmarkEnd w:id="2"/>
      <w:bookmarkEnd w:id="3"/>
      <w:r w:rsidRPr="00121A9E">
        <w:rPr>
          <w:rFonts w:asciiTheme="majorHAnsi" w:eastAsia="Arial" w:hAnsiTheme="majorHAnsi" w:cstheme="majorHAnsi"/>
          <w:sz w:val="24"/>
          <w:szCs w:val="24"/>
        </w:rPr>
        <w:t>have been generated:</w:t>
      </w:r>
    </w:p>
    <w:p w14:paraId="773DDEE1" w14:textId="77777777" w:rsidR="00344818" w:rsidRPr="00121A9E" w:rsidRDefault="00344818" w:rsidP="00344818">
      <w:pPr>
        <w:spacing w:line="0" w:lineRule="atLeast"/>
        <w:ind w:left="20"/>
        <w:rPr>
          <w:rFonts w:asciiTheme="majorHAnsi" w:eastAsia="Arial" w:hAnsiTheme="majorHAnsi" w:cstheme="majorHAnsi"/>
          <w:b/>
          <w:sz w:val="24"/>
          <w:szCs w:val="24"/>
        </w:rPr>
      </w:pPr>
      <w:r w:rsidRPr="00121A9E">
        <w:rPr>
          <w:rFonts w:asciiTheme="majorHAnsi" w:eastAsia="Arial" w:hAnsiTheme="majorHAnsi" w:cstheme="majorHAnsi"/>
          <w:b/>
          <w:sz w:val="24"/>
          <w:szCs w:val="24"/>
        </w:rPr>
        <w:t xml:space="preserve">Level 1:  </w:t>
      </w:r>
      <w:r w:rsidRPr="00121A9E">
        <w:rPr>
          <w:rFonts w:asciiTheme="majorHAnsi" w:eastAsia="Arial" w:hAnsiTheme="majorHAnsi" w:cstheme="majorHAnsi"/>
          <w:sz w:val="24"/>
          <w:szCs w:val="24"/>
        </w:rPr>
        <w:t xml:space="preserve">Behaviours requiring minimal verbal or non-verbal intervention by staff or distance re-direction to support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to remain on task and aid focused learning. Monitored, but not directly recorded (</w:t>
      </w:r>
      <w:proofErr w:type="spellStart"/>
      <w:r w:rsidRPr="00121A9E">
        <w:rPr>
          <w:rFonts w:asciiTheme="majorHAnsi" w:eastAsia="Arial" w:hAnsiTheme="majorHAnsi" w:cstheme="majorHAnsi"/>
          <w:sz w:val="24"/>
          <w:szCs w:val="24"/>
        </w:rPr>
        <w:t>eg</w:t>
      </w:r>
      <w:proofErr w:type="spellEnd"/>
      <w:r w:rsidRPr="00121A9E">
        <w:rPr>
          <w:rFonts w:asciiTheme="majorHAnsi" w:eastAsia="Arial" w:hAnsiTheme="majorHAnsi" w:cstheme="majorHAnsi"/>
          <w:sz w:val="24"/>
          <w:szCs w:val="24"/>
        </w:rPr>
        <w:t xml:space="preserve"> verbal distraction, screams/loud noises, non-verbal distraction, annoys others intentionally to cause disruption.)</w:t>
      </w:r>
    </w:p>
    <w:p w14:paraId="6FFBD3EC" w14:textId="77777777" w:rsidR="00344818" w:rsidRPr="00121A9E" w:rsidRDefault="00344818" w:rsidP="00344818">
      <w:pPr>
        <w:spacing w:line="199" w:lineRule="exact"/>
        <w:rPr>
          <w:rFonts w:asciiTheme="majorHAnsi" w:eastAsia="Times New Roman" w:hAnsiTheme="majorHAnsi" w:cstheme="majorHAnsi"/>
          <w:sz w:val="24"/>
          <w:szCs w:val="24"/>
        </w:rPr>
      </w:pPr>
    </w:p>
    <w:p w14:paraId="27AECB4D" w14:textId="77777777" w:rsidR="00344818" w:rsidRPr="00121A9E" w:rsidRDefault="00344818" w:rsidP="00344818">
      <w:pPr>
        <w:spacing w:line="0" w:lineRule="atLeast"/>
        <w:ind w:left="20"/>
        <w:rPr>
          <w:rFonts w:asciiTheme="majorHAnsi" w:eastAsia="Arial" w:hAnsiTheme="majorHAnsi" w:cstheme="majorHAnsi"/>
          <w:b/>
          <w:sz w:val="24"/>
          <w:szCs w:val="24"/>
        </w:rPr>
      </w:pPr>
      <w:r w:rsidRPr="00121A9E">
        <w:rPr>
          <w:rFonts w:asciiTheme="majorHAnsi" w:eastAsia="Arial" w:hAnsiTheme="majorHAnsi" w:cstheme="majorHAnsi"/>
          <w:b/>
          <w:sz w:val="24"/>
          <w:szCs w:val="24"/>
        </w:rPr>
        <w:t xml:space="preserve">Level 2:  </w:t>
      </w:r>
      <w:r w:rsidRPr="00121A9E">
        <w:rPr>
          <w:rFonts w:asciiTheme="majorHAnsi" w:eastAsia="Arial" w:hAnsiTheme="majorHAnsi" w:cstheme="majorHAnsi"/>
          <w:sz w:val="24"/>
          <w:szCs w:val="24"/>
        </w:rPr>
        <w:t>Behaviours requiring direct intervention by staff, verbally or non-verbally re-directing to task using de-escalation techniques. Behaviours at Levels 1 and 2 are generally managed through the day-to-day structuring within the classroom (</w:t>
      </w:r>
      <w:proofErr w:type="spellStart"/>
      <w:r w:rsidRPr="00121A9E">
        <w:rPr>
          <w:rFonts w:asciiTheme="majorHAnsi" w:eastAsia="Arial" w:hAnsiTheme="majorHAnsi" w:cstheme="majorHAnsi"/>
          <w:sz w:val="24"/>
          <w:szCs w:val="24"/>
        </w:rPr>
        <w:t>eg</w:t>
      </w:r>
      <w:proofErr w:type="spellEnd"/>
      <w:r w:rsidRPr="00121A9E">
        <w:rPr>
          <w:rFonts w:asciiTheme="majorHAnsi" w:eastAsia="Arial" w:hAnsiTheme="majorHAnsi" w:cstheme="majorHAnsi"/>
          <w:sz w:val="24"/>
          <w:szCs w:val="24"/>
        </w:rPr>
        <w:t xml:space="preserve"> knocking over or throwing objects, ripping, dropping to the ground, running away).</w:t>
      </w:r>
    </w:p>
    <w:p w14:paraId="30DCCCAD" w14:textId="77777777" w:rsidR="00344818" w:rsidRPr="00121A9E" w:rsidRDefault="00344818" w:rsidP="00344818">
      <w:pPr>
        <w:spacing w:line="197" w:lineRule="exact"/>
        <w:rPr>
          <w:rFonts w:asciiTheme="majorHAnsi" w:eastAsia="Times New Roman" w:hAnsiTheme="majorHAnsi" w:cstheme="majorHAnsi"/>
          <w:sz w:val="24"/>
          <w:szCs w:val="24"/>
        </w:rPr>
      </w:pPr>
    </w:p>
    <w:p w14:paraId="445A3530" w14:textId="7F101B7F" w:rsidR="00344818" w:rsidRPr="00121A9E" w:rsidRDefault="00344818" w:rsidP="00344818">
      <w:pPr>
        <w:spacing w:line="0" w:lineRule="atLeast"/>
        <w:ind w:left="20"/>
        <w:rPr>
          <w:rFonts w:asciiTheme="majorHAnsi" w:eastAsia="Arial" w:hAnsiTheme="majorHAnsi" w:cstheme="majorHAnsi"/>
          <w:b/>
          <w:sz w:val="24"/>
          <w:szCs w:val="24"/>
        </w:rPr>
      </w:pPr>
      <w:r w:rsidRPr="00121A9E">
        <w:rPr>
          <w:rFonts w:asciiTheme="majorHAnsi" w:eastAsia="Arial" w:hAnsiTheme="majorHAnsi" w:cstheme="majorHAnsi"/>
          <w:b/>
          <w:sz w:val="24"/>
          <w:szCs w:val="24"/>
        </w:rPr>
        <w:t xml:space="preserve">Level 3:  </w:t>
      </w:r>
      <w:r w:rsidRPr="00121A9E">
        <w:rPr>
          <w:rFonts w:asciiTheme="majorHAnsi" w:eastAsia="Arial" w:hAnsiTheme="majorHAnsi" w:cstheme="majorHAnsi"/>
          <w:sz w:val="24"/>
          <w:szCs w:val="24"/>
        </w:rPr>
        <w:t>Aggressive/disruptive and dangerous behaviours likely to require escorting and removal from the class and/or positive handling (</w:t>
      </w:r>
      <w:proofErr w:type="spellStart"/>
      <w:r w:rsidRPr="00121A9E">
        <w:rPr>
          <w:rFonts w:asciiTheme="majorHAnsi" w:eastAsia="Arial" w:hAnsiTheme="majorHAnsi" w:cstheme="majorHAnsi"/>
          <w:sz w:val="24"/>
          <w:szCs w:val="24"/>
        </w:rPr>
        <w:t>eg</w:t>
      </w:r>
      <w:proofErr w:type="spellEnd"/>
      <w:r w:rsidRPr="00121A9E">
        <w:rPr>
          <w:rFonts w:asciiTheme="majorHAnsi" w:eastAsia="Arial" w:hAnsiTheme="majorHAnsi" w:cstheme="majorHAnsi"/>
          <w:sz w:val="24"/>
          <w:szCs w:val="24"/>
        </w:rPr>
        <w:t xml:space="preserve"> hit, punch, scratch, </w:t>
      </w:r>
      <w:r w:rsidR="00226039" w:rsidRPr="00121A9E">
        <w:rPr>
          <w:rFonts w:asciiTheme="majorHAnsi" w:eastAsia="Arial" w:hAnsiTheme="majorHAnsi" w:cstheme="majorHAnsi"/>
          <w:sz w:val="24"/>
          <w:szCs w:val="24"/>
        </w:rPr>
        <w:t>head butt</w:t>
      </w:r>
      <w:r w:rsidRPr="00121A9E">
        <w:rPr>
          <w:rFonts w:asciiTheme="majorHAnsi" w:eastAsia="Arial" w:hAnsiTheme="majorHAnsi" w:cstheme="majorHAnsi"/>
          <w:sz w:val="24"/>
          <w:szCs w:val="24"/>
        </w:rPr>
        <w:t>, pinch, poke, kick, hair pull, spit).</w:t>
      </w:r>
      <w:r w:rsidRPr="00121A9E">
        <w:rPr>
          <w:rFonts w:asciiTheme="majorHAnsi" w:eastAsia="Arial" w:hAnsiTheme="majorHAnsi" w:cstheme="majorHAnsi"/>
          <w:b/>
          <w:sz w:val="24"/>
          <w:szCs w:val="24"/>
        </w:rPr>
        <w:t xml:space="preserve">  </w:t>
      </w:r>
      <w:r w:rsidRPr="00121A9E">
        <w:rPr>
          <w:rFonts w:asciiTheme="majorHAnsi" w:eastAsia="Arial" w:hAnsiTheme="majorHAnsi" w:cstheme="majorHAnsi"/>
          <w:sz w:val="24"/>
          <w:szCs w:val="24"/>
        </w:rPr>
        <w:t>Such events are</w:t>
      </w:r>
      <w:r w:rsidRPr="00121A9E">
        <w:rPr>
          <w:rFonts w:asciiTheme="majorHAnsi" w:eastAsia="Arial" w:hAnsiTheme="majorHAnsi" w:cstheme="majorHAnsi"/>
          <w:b/>
          <w:sz w:val="24"/>
          <w:szCs w:val="24"/>
        </w:rPr>
        <w:t xml:space="preserve"> </w:t>
      </w:r>
      <w:r w:rsidRPr="00121A9E">
        <w:rPr>
          <w:rFonts w:asciiTheme="majorHAnsi" w:eastAsia="Arial" w:hAnsiTheme="majorHAnsi" w:cstheme="majorHAnsi"/>
          <w:sz w:val="24"/>
          <w:szCs w:val="24"/>
        </w:rPr>
        <w:t xml:space="preserve">recorded on </w:t>
      </w:r>
      <w:r w:rsidR="00163A8C" w:rsidRPr="00121A9E">
        <w:rPr>
          <w:rFonts w:asciiTheme="majorHAnsi" w:eastAsia="Arial" w:hAnsiTheme="majorHAnsi" w:cstheme="majorHAnsi"/>
          <w:sz w:val="24"/>
          <w:szCs w:val="24"/>
        </w:rPr>
        <w:t xml:space="preserve">green </w:t>
      </w:r>
      <w:r w:rsidRPr="00121A9E">
        <w:rPr>
          <w:rFonts w:asciiTheme="majorHAnsi" w:eastAsia="Arial" w:hAnsiTheme="majorHAnsi" w:cstheme="majorHAnsi"/>
          <w:sz w:val="24"/>
          <w:szCs w:val="24"/>
        </w:rPr>
        <w:t xml:space="preserve">incident </w:t>
      </w:r>
      <w:r w:rsidR="00163A8C" w:rsidRPr="00121A9E">
        <w:rPr>
          <w:rFonts w:asciiTheme="majorHAnsi" w:eastAsia="Arial" w:hAnsiTheme="majorHAnsi" w:cstheme="majorHAnsi"/>
          <w:sz w:val="24"/>
          <w:szCs w:val="24"/>
        </w:rPr>
        <w:t>forms</w:t>
      </w:r>
      <w:r w:rsidRPr="00121A9E">
        <w:rPr>
          <w:rFonts w:asciiTheme="majorHAnsi" w:eastAsia="Arial" w:hAnsiTheme="majorHAnsi" w:cstheme="majorHAnsi"/>
          <w:sz w:val="24"/>
          <w:szCs w:val="24"/>
        </w:rPr>
        <w:t xml:space="preserve"> on the day of the incident. Reasons for, and type of, escort/hold used are recorded in line with </w:t>
      </w:r>
      <w:r w:rsidR="00163A8C" w:rsidRPr="00121A9E">
        <w:rPr>
          <w:rFonts w:asciiTheme="majorHAnsi" w:eastAsia="Arial" w:hAnsiTheme="majorHAnsi" w:cstheme="majorHAnsi"/>
          <w:sz w:val="24"/>
          <w:szCs w:val="24"/>
        </w:rPr>
        <w:t>Positive Behaviour Support P</w:t>
      </w:r>
      <w:r w:rsidRPr="00121A9E">
        <w:rPr>
          <w:rFonts w:asciiTheme="majorHAnsi" w:eastAsia="Arial" w:hAnsiTheme="majorHAnsi" w:cstheme="majorHAnsi"/>
          <w:sz w:val="24"/>
          <w:szCs w:val="24"/>
        </w:rPr>
        <w:t>lans.</w:t>
      </w:r>
    </w:p>
    <w:p w14:paraId="3A48C800" w14:textId="77777777" w:rsidR="006A42B4" w:rsidRDefault="006A42B4" w:rsidP="00344818">
      <w:pPr>
        <w:spacing w:line="248" w:lineRule="auto"/>
        <w:jc w:val="both"/>
        <w:rPr>
          <w:rFonts w:asciiTheme="majorHAnsi" w:eastAsia="Arial" w:hAnsiTheme="majorHAnsi" w:cstheme="majorHAnsi"/>
          <w:sz w:val="24"/>
          <w:szCs w:val="24"/>
        </w:rPr>
      </w:pPr>
    </w:p>
    <w:p w14:paraId="2365796D" w14:textId="0DA06BD1" w:rsidR="00344818" w:rsidRPr="00121A9E" w:rsidRDefault="00EA36A5" w:rsidP="00344818">
      <w:pPr>
        <w:spacing w:line="248"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A class </w:t>
      </w:r>
      <w:r w:rsidR="001913A5" w:rsidRPr="00121A9E">
        <w:rPr>
          <w:rFonts w:asciiTheme="majorHAnsi" w:eastAsia="Arial" w:hAnsiTheme="majorHAnsi" w:cstheme="majorHAnsi"/>
          <w:sz w:val="24"/>
          <w:szCs w:val="24"/>
        </w:rPr>
        <w:t>team member</w:t>
      </w:r>
      <w:r w:rsidRPr="00121A9E">
        <w:rPr>
          <w:rFonts w:asciiTheme="majorHAnsi" w:eastAsia="Arial" w:hAnsiTheme="majorHAnsi" w:cstheme="majorHAnsi"/>
          <w:sz w:val="24"/>
          <w:szCs w:val="24"/>
        </w:rPr>
        <w:t xml:space="preserve"> will contact home via phone, or face-to-face </w:t>
      </w:r>
      <w:r w:rsidR="006731DF" w:rsidRPr="00121A9E">
        <w:rPr>
          <w:rFonts w:asciiTheme="majorHAnsi" w:eastAsia="Arial" w:hAnsiTheme="majorHAnsi" w:cstheme="majorHAnsi"/>
          <w:sz w:val="24"/>
          <w:szCs w:val="24"/>
        </w:rPr>
        <w:t xml:space="preserve">on </w:t>
      </w:r>
      <w:r w:rsidRPr="00121A9E">
        <w:rPr>
          <w:rFonts w:asciiTheme="majorHAnsi" w:eastAsia="Arial" w:hAnsiTheme="majorHAnsi" w:cstheme="majorHAnsi"/>
          <w:sz w:val="24"/>
          <w:szCs w:val="24"/>
        </w:rPr>
        <w:t>the same day to inform home about any incidents</w:t>
      </w:r>
      <w:r w:rsidR="00163A8C" w:rsidRPr="00121A9E">
        <w:rPr>
          <w:rFonts w:asciiTheme="majorHAnsi" w:eastAsia="Arial" w:hAnsiTheme="majorHAnsi" w:cstheme="majorHAnsi"/>
          <w:sz w:val="24"/>
          <w:szCs w:val="24"/>
        </w:rPr>
        <w:t xml:space="preserve">, possible cause and potential action </w:t>
      </w:r>
      <w:r w:rsidR="006A42B4">
        <w:rPr>
          <w:rFonts w:asciiTheme="majorHAnsi" w:eastAsia="Arial" w:hAnsiTheme="majorHAnsi" w:cstheme="majorHAnsi"/>
          <w:sz w:val="24"/>
          <w:szCs w:val="24"/>
        </w:rPr>
        <w:t>taken/</w:t>
      </w:r>
      <w:r w:rsidR="00163A8C" w:rsidRPr="00121A9E">
        <w:rPr>
          <w:rFonts w:asciiTheme="majorHAnsi" w:eastAsia="Arial" w:hAnsiTheme="majorHAnsi" w:cstheme="majorHAnsi"/>
          <w:sz w:val="24"/>
          <w:szCs w:val="24"/>
        </w:rPr>
        <w:t>needed</w:t>
      </w:r>
      <w:r w:rsidRPr="00121A9E">
        <w:rPr>
          <w:rFonts w:asciiTheme="majorHAnsi" w:eastAsia="Arial" w:hAnsiTheme="majorHAnsi" w:cstheme="majorHAnsi"/>
          <w:sz w:val="24"/>
          <w:szCs w:val="24"/>
        </w:rPr>
        <w:t xml:space="preserve">.  Completed incident forms </w:t>
      </w:r>
      <w:r w:rsidR="00344818" w:rsidRPr="00121A9E">
        <w:rPr>
          <w:rFonts w:asciiTheme="majorHAnsi" w:eastAsia="Arial" w:hAnsiTheme="majorHAnsi" w:cstheme="majorHAnsi"/>
          <w:sz w:val="24"/>
          <w:szCs w:val="24"/>
        </w:rPr>
        <w:t xml:space="preserve">are returned to the Learning Mentor for Transition and Readiness to </w:t>
      </w:r>
      <w:r w:rsidR="00226039" w:rsidRPr="00121A9E">
        <w:rPr>
          <w:rFonts w:asciiTheme="majorHAnsi" w:eastAsia="Arial" w:hAnsiTheme="majorHAnsi" w:cstheme="majorHAnsi"/>
          <w:sz w:val="24"/>
          <w:szCs w:val="24"/>
        </w:rPr>
        <w:t>Learn who</w:t>
      </w:r>
      <w:r w:rsidR="00344818" w:rsidRPr="00121A9E">
        <w:rPr>
          <w:rFonts w:asciiTheme="majorHAnsi" w:eastAsia="Arial" w:hAnsiTheme="majorHAnsi" w:cstheme="majorHAnsi"/>
          <w:sz w:val="24"/>
          <w:szCs w:val="24"/>
        </w:rPr>
        <w:t xml:space="preserve"> </w:t>
      </w:r>
      <w:r w:rsidRPr="00121A9E">
        <w:rPr>
          <w:rFonts w:asciiTheme="majorHAnsi" w:eastAsia="Times New Roman" w:hAnsiTheme="majorHAnsi" w:cstheme="majorHAnsi"/>
          <w:color w:val="000000"/>
          <w:sz w:val="24"/>
          <w:szCs w:val="24"/>
        </w:rPr>
        <w:t>will send parents the completed form via email within 48 hours.</w:t>
      </w:r>
      <w:r w:rsidRPr="00121A9E">
        <w:rPr>
          <w:rFonts w:asciiTheme="majorHAnsi" w:eastAsia="Times New Roman" w:hAnsiTheme="majorHAnsi" w:cstheme="majorHAnsi"/>
          <w:color w:val="000000"/>
        </w:rPr>
        <w:t xml:space="preserve"> </w:t>
      </w:r>
    </w:p>
    <w:p w14:paraId="6C50C85A" w14:textId="76368CEE" w:rsidR="00344818" w:rsidRPr="00121A9E" w:rsidRDefault="00344818" w:rsidP="00344818">
      <w:pPr>
        <w:spacing w:line="252"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Behaviours at Level 3 more than t</w:t>
      </w:r>
      <w:r w:rsidR="00E14DD9" w:rsidRPr="00121A9E">
        <w:rPr>
          <w:rFonts w:asciiTheme="majorHAnsi" w:eastAsia="Arial" w:hAnsiTheme="majorHAnsi" w:cstheme="majorHAnsi"/>
          <w:sz w:val="24"/>
          <w:szCs w:val="24"/>
        </w:rPr>
        <w:t>hree times</w:t>
      </w:r>
      <w:r w:rsidRPr="00121A9E">
        <w:rPr>
          <w:rFonts w:asciiTheme="majorHAnsi" w:eastAsia="Arial" w:hAnsiTheme="majorHAnsi" w:cstheme="majorHAnsi"/>
          <w:sz w:val="24"/>
          <w:szCs w:val="24"/>
        </w:rPr>
        <w:t xml:space="preserve"> in one term </w:t>
      </w:r>
      <w:r w:rsidR="00FB43E1" w:rsidRPr="00121A9E">
        <w:rPr>
          <w:rFonts w:asciiTheme="majorHAnsi" w:eastAsia="Arial" w:hAnsiTheme="majorHAnsi" w:cstheme="majorHAnsi"/>
          <w:sz w:val="24"/>
          <w:szCs w:val="24"/>
        </w:rPr>
        <w:t xml:space="preserve">may </w:t>
      </w:r>
      <w:r w:rsidRPr="00121A9E">
        <w:rPr>
          <w:rFonts w:asciiTheme="majorHAnsi" w:eastAsia="Arial" w:hAnsiTheme="majorHAnsi" w:cstheme="majorHAnsi"/>
          <w:sz w:val="24"/>
          <w:szCs w:val="24"/>
        </w:rPr>
        <w:t xml:space="preserve">require a meeting with parents to discuss the possible reasons and issues surrounding the behaviour. </w:t>
      </w:r>
      <w:r w:rsidR="00DC3E6C" w:rsidRPr="00121A9E">
        <w:rPr>
          <w:rFonts w:asciiTheme="majorHAnsi" w:eastAsia="Arial" w:hAnsiTheme="majorHAnsi" w:cstheme="majorHAnsi"/>
          <w:sz w:val="24"/>
          <w:szCs w:val="24"/>
        </w:rPr>
        <w:t>The Positive Behaviour Support Plan</w:t>
      </w:r>
      <w:r w:rsidR="00DB6FD7"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updated to include appropriate action. Advice may also be sought from the Educational Psychology Service and other support services as appropriate.</w:t>
      </w:r>
    </w:p>
    <w:p w14:paraId="36AF6883" w14:textId="77777777" w:rsidR="00344818" w:rsidRPr="00121A9E" w:rsidRDefault="00344818" w:rsidP="00344818">
      <w:pPr>
        <w:spacing w:line="197" w:lineRule="exact"/>
        <w:rPr>
          <w:rFonts w:asciiTheme="majorHAnsi" w:eastAsia="Times New Roman" w:hAnsiTheme="majorHAnsi" w:cstheme="majorHAnsi"/>
          <w:sz w:val="24"/>
          <w:szCs w:val="24"/>
        </w:rPr>
      </w:pPr>
    </w:p>
    <w:p w14:paraId="6CDD9D1A" w14:textId="24164AEF" w:rsidR="00344818" w:rsidRDefault="00A11074" w:rsidP="00344818">
      <w:pPr>
        <w:spacing w:line="0" w:lineRule="atLeast"/>
        <w:ind w:left="20"/>
        <w:rPr>
          <w:rFonts w:asciiTheme="majorHAnsi" w:eastAsia="Arial" w:hAnsiTheme="majorHAnsi" w:cstheme="majorHAnsi"/>
          <w:bCs/>
          <w:sz w:val="24"/>
          <w:szCs w:val="24"/>
        </w:rPr>
      </w:pPr>
      <w:r w:rsidRPr="004206F4">
        <w:rPr>
          <w:rFonts w:asciiTheme="majorHAnsi" w:eastAsia="Arial" w:hAnsiTheme="majorHAnsi" w:cstheme="majorHAnsi"/>
          <w:bCs/>
          <w:sz w:val="24"/>
          <w:szCs w:val="24"/>
        </w:rPr>
        <w:t xml:space="preserve">The </w:t>
      </w:r>
      <w:r w:rsidR="004206F4">
        <w:rPr>
          <w:rFonts w:asciiTheme="majorHAnsi" w:eastAsia="Arial" w:hAnsiTheme="majorHAnsi" w:cstheme="majorHAnsi"/>
          <w:bCs/>
          <w:sz w:val="24"/>
          <w:szCs w:val="24"/>
        </w:rPr>
        <w:t>L</w:t>
      </w:r>
      <w:r w:rsidRPr="004206F4">
        <w:rPr>
          <w:rFonts w:asciiTheme="majorHAnsi" w:eastAsia="Arial" w:hAnsiTheme="majorHAnsi" w:cstheme="majorHAnsi"/>
          <w:bCs/>
          <w:sz w:val="24"/>
          <w:szCs w:val="24"/>
        </w:rPr>
        <w:t xml:space="preserve">earning </w:t>
      </w:r>
      <w:r w:rsidR="00836DD9" w:rsidRPr="004206F4">
        <w:rPr>
          <w:rFonts w:asciiTheme="majorHAnsi" w:eastAsia="Arial" w:hAnsiTheme="majorHAnsi" w:cstheme="majorHAnsi"/>
          <w:bCs/>
          <w:sz w:val="24"/>
          <w:szCs w:val="24"/>
        </w:rPr>
        <w:t xml:space="preserve">Mentor for Transition and Readiness for Learning will contact home via </w:t>
      </w:r>
      <w:proofErr w:type="gramStart"/>
      <w:r w:rsidR="00836DD9" w:rsidRPr="004206F4">
        <w:rPr>
          <w:rFonts w:asciiTheme="majorHAnsi" w:eastAsia="Arial" w:hAnsiTheme="majorHAnsi" w:cstheme="majorHAnsi"/>
          <w:bCs/>
          <w:sz w:val="24"/>
          <w:szCs w:val="24"/>
        </w:rPr>
        <w:t>telephone</w:t>
      </w:r>
      <w:r w:rsidR="004206F4" w:rsidRPr="004206F4">
        <w:rPr>
          <w:rFonts w:asciiTheme="majorHAnsi" w:eastAsia="Arial" w:hAnsiTheme="majorHAnsi" w:cstheme="majorHAnsi"/>
          <w:bCs/>
          <w:sz w:val="24"/>
          <w:szCs w:val="24"/>
        </w:rPr>
        <w:t>, or</w:t>
      </w:r>
      <w:proofErr w:type="gramEnd"/>
      <w:r w:rsidR="004206F4" w:rsidRPr="004206F4">
        <w:rPr>
          <w:rFonts w:asciiTheme="majorHAnsi" w:eastAsia="Arial" w:hAnsiTheme="majorHAnsi" w:cstheme="majorHAnsi"/>
          <w:bCs/>
          <w:sz w:val="24"/>
          <w:szCs w:val="24"/>
        </w:rPr>
        <w:t xml:space="preserve"> speak to the parent face to face on the same day to inform home about any incidents, possible cause and potential action needed. </w:t>
      </w:r>
      <w:r w:rsidR="000D7CFD">
        <w:rPr>
          <w:rFonts w:asciiTheme="majorHAnsi" w:eastAsia="Arial" w:hAnsiTheme="majorHAnsi" w:cstheme="majorHAnsi"/>
          <w:bCs/>
          <w:sz w:val="24"/>
          <w:szCs w:val="24"/>
        </w:rPr>
        <w:t>All staff should read the completed incident forms and logs and sign them if the</w:t>
      </w:r>
      <w:r w:rsidR="003E4711">
        <w:rPr>
          <w:rFonts w:asciiTheme="majorHAnsi" w:eastAsia="Arial" w:hAnsiTheme="majorHAnsi" w:cstheme="majorHAnsi"/>
          <w:bCs/>
          <w:sz w:val="24"/>
          <w:szCs w:val="24"/>
        </w:rPr>
        <w:t xml:space="preserve"> form details the incident accurately. Completed and signed forms are </w:t>
      </w:r>
      <w:r w:rsidR="003E4711">
        <w:rPr>
          <w:rFonts w:asciiTheme="majorHAnsi" w:eastAsia="Arial" w:hAnsiTheme="majorHAnsi" w:cstheme="majorHAnsi"/>
          <w:bCs/>
          <w:sz w:val="24"/>
          <w:szCs w:val="24"/>
        </w:rPr>
        <w:lastRenderedPageBreak/>
        <w:t xml:space="preserve">returned to the Learning Mentor for Transition and Readiness for Learning by 3:30pm on the same day an uploaded </w:t>
      </w:r>
      <w:r w:rsidR="00EF2CBC">
        <w:rPr>
          <w:rFonts w:asciiTheme="majorHAnsi" w:eastAsia="Arial" w:hAnsiTheme="majorHAnsi" w:cstheme="majorHAnsi"/>
          <w:bCs/>
          <w:sz w:val="24"/>
          <w:szCs w:val="24"/>
        </w:rPr>
        <w:t xml:space="preserve">to CPOMS. </w:t>
      </w:r>
    </w:p>
    <w:p w14:paraId="33607C62" w14:textId="6B098ACE" w:rsidR="00EF2CBC" w:rsidRDefault="00EF2CBC" w:rsidP="00344818">
      <w:pPr>
        <w:spacing w:line="0" w:lineRule="atLeast"/>
        <w:ind w:left="20"/>
        <w:rPr>
          <w:rFonts w:asciiTheme="majorHAnsi" w:eastAsia="Arial" w:hAnsiTheme="majorHAnsi" w:cstheme="majorHAnsi"/>
          <w:bCs/>
          <w:sz w:val="24"/>
          <w:szCs w:val="24"/>
        </w:rPr>
      </w:pPr>
      <w:r>
        <w:rPr>
          <w:rFonts w:asciiTheme="majorHAnsi" w:eastAsia="Arial" w:hAnsiTheme="majorHAnsi" w:cstheme="majorHAnsi"/>
          <w:bCs/>
          <w:sz w:val="24"/>
          <w:szCs w:val="24"/>
        </w:rPr>
        <w:t xml:space="preserve">The incident forms and incident logs are not automatically sent to parents but can be requested </w:t>
      </w:r>
      <w:r w:rsidR="003B42F7">
        <w:rPr>
          <w:rFonts w:asciiTheme="majorHAnsi" w:eastAsia="Arial" w:hAnsiTheme="majorHAnsi" w:cstheme="majorHAnsi"/>
          <w:bCs/>
          <w:sz w:val="24"/>
          <w:szCs w:val="24"/>
        </w:rPr>
        <w:t xml:space="preserve">by parents at any point. </w:t>
      </w:r>
    </w:p>
    <w:p w14:paraId="064167F0" w14:textId="34B47017" w:rsidR="003B42F7" w:rsidRDefault="003B42F7" w:rsidP="00344818">
      <w:pPr>
        <w:spacing w:line="0" w:lineRule="atLeast"/>
        <w:ind w:left="20"/>
        <w:rPr>
          <w:rFonts w:asciiTheme="majorHAnsi" w:eastAsia="Arial" w:hAnsiTheme="majorHAnsi" w:cstheme="majorHAnsi"/>
          <w:bCs/>
          <w:sz w:val="24"/>
          <w:szCs w:val="24"/>
        </w:rPr>
      </w:pPr>
      <w:r>
        <w:rPr>
          <w:rFonts w:asciiTheme="majorHAnsi" w:eastAsia="Arial" w:hAnsiTheme="majorHAnsi" w:cstheme="majorHAnsi"/>
          <w:bCs/>
          <w:sz w:val="24"/>
          <w:szCs w:val="24"/>
        </w:rPr>
        <w:t xml:space="preserve">Behaviours at Level 3, more than 3 times in one term may require a meeting with parents to discuss possible reasons and issues surrounding the behaviour. </w:t>
      </w:r>
      <w:r w:rsidR="00C62C0B">
        <w:rPr>
          <w:rFonts w:asciiTheme="majorHAnsi" w:eastAsia="Arial" w:hAnsiTheme="majorHAnsi" w:cstheme="majorHAnsi"/>
          <w:bCs/>
          <w:sz w:val="24"/>
          <w:szCs w:val="24"/>
        </w:rPr>
        <w:t xml:space="preserve"> The PBSP will be updated to include appropriate action. Advice may also be sought from the Educational Psychology Service</w:t>
      </w:r>
      <w:r w:rsidR="007F2E4F">
        <w:rPr>
          <w:rFonts w:asciiTheme="majorHAnsi" w:eastAsia="Arial" w:hAnsiTheme="majorHAnsi" w:cstheme="majorHAnsi"/>
          <w:bCs/>
          <w:sz w:val="24"/>
          <w:szCs w:val="24"/>
        </w:rPr>
        <w:t xml:space="preserve"> and or other support services as appropriate. </w:t>
      </w:r>
    </w:p>
    <w:p w14:paraId="031CC1EB" w14:textId="519B2DB4" w:rsidR="007F2E4F" w:rsidRDefault="007F2E4F" w:rsidP="00344818">
      <w:pPr>
        <w:spacing w:line="0" w:lineRule="atLeast"/>
        <w:ind w:left="20"/>
        <w:rPr>
          <w:rFonts w:asciiTheme="majorHAnsi" w:eastAsia="Arial" w:hAnsiTheme="majorHAnsi" w:cstheme="majorHAnsi"/>
          <w:bCs/>
          <w:sz w:val="24"/>
          <w:szCs w:val="24"/>
        </w:rPr>
      </w:pPr>
      <w:r>
        <w:rPr>
          <w:rFonts w:asciiTheme="majorHAnsi" w:eastAsia="Arial" w:hAnsiTheme="majorHAnsi" w:cstheme="majorHAnsi"/>
          <w:bCs/>
          <w:sz w:val="24"/>
          <w:szCs w:val="24"/>
        </w:rPr>
        <w:t>Each incident is evaluated</w:t>
      </w:r>
      <w:r w:rsidR="00541AE5">
        <w:rPr>
          <w:rFonts w:asciiTheme="majorHAnsi" w:eastAsia="Arial" w:hAnsiTheme="majorHAnsi" w:cstheme="majorHAnsi"/>
          <w:bCs/>
          <w:sz w:val="24"/>
          <w:szCs w:val="24"/>
        </w:rPr>
        <w:t xml:space="preserve"> and analysed on a case-by-case basis and the </w:t>
      </w:r>
      <w:proofErr w:type="gramStart"/>
      <w:r w:rsidR="00541AE5">
        <w:rPr>
          <w:rFonts w:asciiTheme="majorHAnsi" w:eastAsia="Arial" w:hAnsiTheme="majorHAnsi" w:cstheme="majorHAnsi"/>
          <w:bCs/>
          <w:sz w:val="24"/>
          <w:szCs w:val="24"/>
        </w:rPr>
        <w:t>Principal</w:t>
      </w:r>
      <w:proofErr w:type="gramEnd"/>
      <w:r w:rsidR="00541AE5">
        <w:rPr>
          <w:rFonts w:asciiTheme="majorHAnsi" w:eastAsia="Arial" w:hAnsiTheme="majorHAnsi" w:cstheme="majorHAnsi"/>
          <w:bCs/>
          <w:sz w:val="24"/>
          <w:szCs w:val="24"/>
        </w:rPr>
        <w:t xml:space="preserve"> may decide to suspend of permanently exclude depending on the situation surrounding the event and mitigating factors. </w:t>
      </w:r>
    </w:p>
    <w:p w14:paraId="19A95131" w14:textId="5C4A3C80" w:rsidR="00541AE5" w:rsidRPr="004206F4" w:rsidRDefault="00541AE5" w:rsidP="00344818">
      <w:pPr>
        <w:spacing w:line="0" w:lineRule="atLeast"/>
        <w:ind w:left="20"/>
        <w:rPr>
          <w:rFonts w:asciiTheme="majorHAnsi" w:eastAsia="Arial" w:hAnsiTheme="majorHAnsi" w:cstheme="majorHAnsi"/>
          <w:bCs/>
          <w:sz w:val="24"/>
          <w:szCs w:val="24"/>
        </w:rPr>
      </w:pPr>
      <w:r>
        <w:rPr>
          <w:rFonts w:asciiTheme="majorHAnsi" w:eastAsia="Arial" w:hAnsiTheme="majorHAnsi" w:cstheme="majorHAnsi"/>
          <w:bCs/>
          <w:sz w:val="24"/>
          <w:szCs w:val="24"/>
        </w:rPr>
        <w:t xml:space="preserve">Parents, by law, must keep their child at home during the period of suspension. Work will be provided by the academy during this period. On return </w:t>
      </w:r>
      <w:r w:rsidR="00BC640B">
        <w:rPr>
          <w:rFonts w:asciiTheme="majorHAnsi" w:eastAsia="Arial" w:hAnsiTheme="majorHAnsi" w:cstheme="majorHAnsi"/>
          <w:bCs/>
          <w:sz w:val="24"/>
          <w:szCs w:val="24"/>
        </w:rPr>
        <w:t xml:space="preserve">to the academy, a reintegration meeting with the parents and the student will take place on the morning of the first day back. </w:t>
      </w:r>
    </w:p>
    <w:p w14:paraId="0A3D2C52" w14:textId="77777777" w:rsidR="006A42B4" w:rsidRPr="00121A9E" w:rsidRDefault="006A42B4" w:rsidP="00C74162">
      <w:pPr>
        <w:spacing w:line="257" w:lineRule="auto"/>
        <w:jc w:val="both"/>
        <w:rPr>
          <w:rFonts w:asciiTheme="majorHAnsi" w:eastAsia="Arial" w:hAnsiTheme="majorHAnsi" w:cstheme="majorHAnsi"/>
          <w:sz w:val="24"/>
          <w:szCs w:val="24"/>
        </w:rPr>
      </w:pPr>
    </w:p>
    <w:p w14:paraId="6B12F6A4" w14:textId="77777777" w:rsidR="00946CD7" w:rsidRPr="00121A9E" w:rsidRDefault="00946CD7" w:rsidP="00946CD7">
      <w:pPr>
        <w:spacing w:line="0" w:lineRule="atLeast"/>
        <w:ind w:left="20"/>
        <w:rPr>
          <w:rFonts w:asciiTheme="majorHAnsi" w:eastAsia="Arial" w:hAnsiTheme="majorHAnsi" w:cstheme="majorHAnsi"/>
          <w:sz w:val="24"/>
          <w:szCs w:val="24"/>
          <w:u w:val="single"/>
        </w:rPr>
      </w:pPr>
      <w:r w:rsidRPr="00121A9E">
        <w:rPr>
          <w:rFonts w:asciiTheme="majorHAnsi" w:eastAsia="Arial" w:hAnsiTheme="majorHAnsi" w:cstheme="majorHAnsi"/>
          <w:sz w:val="24"/>
          <w:szCs w:val="24"/>
          <w:u w:val="single"/>
        </w:rPr>
        <w:t>Recording an Incident</w:t>
      </w:r>
    </w:p>
    <w:p w14:paraId="175EE536" w14:textId="375CF851" w:rsidR="00946CD7" w:rsidRPr="00121A9E" w:rsidRDefault="00946CD7" w:rsidP="00946CD7">
      <w:pPr>
        <w:spacing w:line="258" w:lineRule="auto"/>
        <w:ind w:left="2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incident report is to be completed by the persons involved in the incident. This will be shared with the Learning Mentor for Transition and Readiness </w:t>
      </w:r>
      <w:r w:rsidR="00C74162">
        <w:rPr>
          <w:rFonts w:asciiTheme="majorHAnsi" w:eastAsia="Arial" w:hAnsiTheme="majorHAnsi" w:cstheme="majorHAnsi"/>
          <w:sz w:val="24"/>
          <w:szCs w:val="24"/>
        </w:rPr>
        <w:t xml:space="preserve">for </w:t>
      </w:r>
      <w:r w:rsidRPr="00121A9E">
        <w:rPr>
          <w:rFonts w:asciiTheme="majorHAnsi" w:eastAsia="Arial" w:hAnsiTheme="majorHAnsi" w:cstheme="majorHAnsi"/>
          <w:sz w:val="24"/>
          <w:szCs w:val="24"/>
        </w:rPr>
        <w:t>Learn</w:t>
      </w:r>
      <w:r w:rsidR="00C74162">
        <w:rPr>
          <w:rFonts w:asciiTheme="majorHAnsi" w:eastAsia="Arial" w:hAnsiTheme="majorHAnsi" w:cstheme="majorHAnsi"/>
          <w:sz w:val="24"/>
          <w:szCs w:val="24"/>
        </w:rPr>
        <w:t xml:space="preserve">ing, </w:t>
      </w:r>
      <w:r w:rsidRPr="00121A9E">
        <w:rPr>
          <w:rFonts w:asciiTheme="majorHAnsi" w:eastAsia="Arial" w:hAnsiTheme="majorHAnsi" w:cstheme="majorHAnsi"/>
          <w:sz w:val="24"/>
          <w:szCs w:val="24"/>
        </w:rPr>
        <w:t xml:space="preserve">who will then record the incident on CPOMS.  </w:t>
      </w:r>
    </w:p>
    <w:p w14:paraId="4E280D7F" w14:textId="77777777" w:rsidR="00946CD7" w:rsidRPr="00121A9E" w:rsidRDefault="00946CD7" w:rsidP="00946CD7">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The incident report should be factual and include:</w:t>
      </w:r>
    </w:p>
    <w:p w14:paraId="6B4751DE" w14:textId="77777777" w:rsidR="00946CD7" w:rsidRPr="00121A9E" w:rsidRDefault="00946CD7" w:rsidP="00946CD7">
      <w:pPr>
        <w:spacing w:line="0" w:lineRule="atLeast"/>
        <w:ind w:left="720" w:right="3800"/>
        <w:rPr>
          <w:rFonts w:asciiTheme="majorHAnsi" w:eastAsia="Arial" w:hAnsiTheme="majorHAnsi" w:cstheme="majorHAnsi"/>
          <w:i/>
          <w:sz w:val="24"/>
          <w:szCs w:val="24"/>
        </w:rPr>
      </w:pPr>
      <w:r w:rsidRPr="00121A9E">
        <w:rPr>
          <w:rFonts w:asciiTheme="majorHAnsi" w:eastAsia="Arial" w:hAnsiTheme="majorHAnsi" w:cstheme="majorHAnsi"/>
          <w:b/>
          <w:i/>
          <w:sz w:val="24"/>
          <w:szCs w:val="24"/>
        </w:rPr>
        <w:t>Antecedent</w:t>
      </w:r>
      <w:r w:rsidRPr="00121A9E">
        <w:rPr>
          <w:rFonts w:asciiTheme="majorHAnsi" w:eastAsia="Arial" w:hAnsiTheme="majorHAnsi" w:cstheme="majorHAnsi"/>
          <w:i/>
          <w:sz w:val="24"/>
          <w:szCs w:val="24"/>
        </w:rPr>
        <w:t xml:space="preserve"> – Events leading up to the incident</w:t>
      </w:r>
    </w:p>
    <w:p w14:paraId="510420D4" w14:textId="77777777" w:rsidR="00946CD7" w:rsidRPr="00121A9E" w:rsidRDefault="00946CD7" w:rsidP="00946CD7">
      <w:pPr>
        <w:spacing w:line="0" w:lineRule="atLeast"/>
        <w:ind w:left="720" w:right="3800"/>
        <w:rPr>
          <w:rFonts w:asciiTheme="majorHAnsi" w:eastAsia="Arial" w:hAnsiTheme="majorHAnsi" w:cstheme="majorHAnsi"/>
          <w:i/>
          <w:sz w:val="24"/>
          <w:szCs w:val="24"/>
        </w:rPr>
      </w:pPr>
      <w:r w:rsidRPr="00121A9E">
        <w:rPr>
          <w:rFonts w:asciiTheme="majorHAnsi" w:eastAsia="Arial" w:hAnsiTheme="majorHAnsi" w:cstheme="majorHAnsi"/>
          <w:b/>
          <w:i/>
          <w:sz w:val="24"/>
          <w:szCs w:val="24"/>
        </w:rPr>
        <w:t>Behaviours</w:t>
      </w:r>
      <w:r w:rsidRPr="00121A9E">
        <w:rPr>
          <w:rFonts w:asciiTheme="majorHAnsi" w:eastAsia="Arial" w:hAnsiTheme="majorHAnsi" w:cstheme="majorHAnsi"/>
          <w:i/>
          <w:sz w:val="24"/>
          <w:szCs w:val="24"/>
        </w:rPr>
        <w:t xml:space="preserve"> – How did the </w:t>
      </w:r>
      <w:r w:rsidR="003B02FC" w:rsidRPr="00121A9E">
        <w:rPr>
          <w:rFonts w:asciiTheme="majorHAnsi" w:eastAsia="Arial" w:hAnsiTheme="majorHAnsi" w:cstheme="majorHAnsi"/>
          <w:i/>
          <w:sz w:val="24"/>
          <w:szCs w:val="24"/>
        </w:rPr>
        <w:t>students</w:t>
      </w:r>
      <w:r w:rsidRPr="00121A9E">
        <w:rPr>
          <w:rFonts w:asciiTheme="majorHAnsi" w:eastAsia="Arial" w:hAnsiTheme="majorHAnsi" w:cstheme="majorHAnsi"/>
          <w:i/>
          <w:sz w:val="24"/>
          <w:szCs w:val="24"/>
        </w:rPr>
        <w:t xml:space="preserve"> behave?</w:t>
      </w:r>
    </w:p>
    <w:p w14:paraId="5B4D68E4" w14:textId="77777777" w:rsidR="00946CD7" w:rsidRPr="00121A9E" w:rsidRDefault="00946CD7" w:rsidP="00946CD7">
      <w:pPr>
        <w:spacing w:line="0" w:lineRule="atLeast"/>
        <w:ind w:left="720" w:right="240"/>
        <w:rPr>
          <w:rFonts w:asciiTheme="majorHAnsi" w:eastAsia="Arial" w:hAnsiTheme="majorHAnsi" w:cstheme="majorHAnsi"/>
          <w:i/>
          <w:sz w:val="24"/>
          <w:szCs w:val="24"/>
        </w:rPr>
      </w:pPr>
      <w:r w:rsidRPr="00121A9E">
        <w:rPr>
          <w:rFonts w:asciiTheme="majorHAnsi" w:eastAsia="Arial" w:hAnsiTheme="majorHAnsi" w:cstheme="majorHAnsi"/>
          <w:b/>
          <w:i/>
          <w:sz w:val="24"/>
          <w:szCs w:val="24"/>
        </w:rPr>
        <w:t>Consequences</w:t>
      </w:r>
      <w:r w:rsidRPr="00121A9E">
        <w:rPr>
          <w:rFonts w:asciiTheme="majorHAnsi" w:eastAsia="Arial" w:hAnsiTheme="majorHAnsi" w:cstheme="majorHAnsi"/>
          <w:i/>
          <w:sz w:val="24"/>
          <w:szCs w:val="24"/>
        </w:rPr>
        <w:t xml:space="preserve"> – How did staff intervene? How did the </w:t>
      </w:r>
      <w:r w:rsidR="003B02FC" w:rsidRPr="00121A9E">
        <w:rPr>
          <w:rFonts w:asciiTheme="majorHAnsi" w:eastAsia="Arial" w:hAnsiTheme="majorHAnsi" w:cstheme="majorHAnsi"/>
          <w:i/>
          <w:sz w:val="24"/>
          <w:szCs w:val="24"/>
        </w:rPr>
        <w:t>students</w:t>
      </w:r>
      <w:r w:rsidRPr="00121A9E">
        <w:rPr>
          <w:rFonts w:asciiTheme="majorHAnsi" w:eastAsia="Arial" w:hAnsiTheme="majorHAnsi" w:cstheme="majorHAnsi"/>
          <w:i/>
          <w:sz w:val="24"/>
          <w:szCs w:val="24"/>
        </w:rPr>
        <w:t xml:space="preserve"> respond? How was the situation resolved?</w:t>
      </w:r>
    </w:p>
    <w:p w14:paraId="6506B9FE" w14:textId="77777777" w:rsidR="00946CD7" w:rsidRPr="00121A9E" w:rsidRDefault="00946CD7" w:rsidP="00946CD7">
      <w:pPr>
        <w:spacing w:line="0" w:lineRule="atLeast"/>
        <w:ind w:left="720"/>
        <w:rPr>
          <w:rFonts w:asciiTheme="majorHAnsi" w:eastAsia="Arial" w:hAnsiTheme="majorHAnsi" w:cstheme="majorHAnsi"/>
          <w:i/>
          <w:sz w:val="24"/>
          <w:szCs w:val="24"/>
        </w:rPr>
      </w:pPr>
      <w:r w:rsidRPr="00121A9E">
        <w:rPr>
          <w:rFonts w:asciiTheme="majorHAnsi" w:eastAsia="Arial" w:hAnsiTheme="majorHAnsi" w:cstheme="majorHAnsi"/>
          <w:b/>
          <w:i/>
          <w:sz w:val="24"/>
          <w:szCs w:val="24"/>
        </w:rPr>
        <w:t>Injuries</w:t>
      </w:r>
      <w:r w:rsidRPr="00121A9E">
        <w:rPr>
          <w:rFonts w:asciiTheme="majorHAnsi" w:eastAsia="Arial" w:hAnsiTheme="majorHAnsi" w:cstheme="majorHAnsi"/>
          <w:i/>
          <w:sz w:val="24"/>
          <w:szCs w:val="24"/>
        </w:rPr>
        <w:t xml:space="preserve"> – </w:t>
      </w:r>
      <w:r w:rsidR="00FB43E1" w:rsidRPr="00121A9E">
        <w:rPr>
          <w:rFonts w:asciiTheme="majorHAnsi" w:eastAsia="Arial" w:hAnsiTheme="majorHAnsi" w:cstheme="majorHAnsi"/>
          <w:i/>
          <w:sz w:val="24"/>
          <w:szCs w:val="24"/>
        </w:rPr>
        <w:t>Student</w:t>
      </w:r>
      <w:r w:rsidRPr="00121A9E">
        <w:rPr>
          <w:rFonts w:asciiTheme="majorHAnsi" w:eastAsia="Arial" w:hAnsiTheme="majorHAnsi" w:cstheme="majorHAnsi"/>
          <w:i/>
          <w:sz w:val="24"/>
          <w:szCs w:val="24"/>
        </w:rPr>
        <w:t xml:space="preserve">(s) and staff </w:t>
      </w:r>
    </w:p>
    <w:p w14:paraId="55B78F77" w14:textId="77777777" w:rsidR="00946CD7" w:rsidRDefault="00946CD7" w:rsidP="00946CD7">
      <w:pPr>
        <w:spacing w:line="278" w:lineRule="auto"/>
        <w:ind w:left="720"/>
        <w:rPr>
          <w:rFonts w:asciiTheme="majorHAnsi" w:eastAsia="Arial" w:hAnsiTheme="majorHAnsi" w:cstheme="majorHAnsi"/>
          <w:i/>
          <w:sz w:val="24"/>
          <w:szCs w:val="24"/>
        </w:rPr>
      </w:pPr>
      <w:r w:rsidRPr="00121A9E">
        <w:rPr>
          <w:rFonts w:asciiTheme="majorHAnsi" w:eastAsia="Arial" w:hAnsiTheme="majorHAnsi" w:cstheme="majorHAnsi"/>
          <w:b/>
          <w:i/>
          <w:sz w:val="24"/>
          <w:szCs w:val="24"/>
        </w:rPr>
        <w:t>Witness</w:t>
      </w:r>
      <w:r w:rsidRPr="00121A9E">
        <w:rPr>
          <w:rFonts w:asciiTheme="majorHAnsi" w:eastAsia="Arial" w:hAnsiTheme="majorHAnsi" w:cstheme="majorHAnsi"/>
          <w:i/>
          <w:sz w:val="24"/>
          <w:szCs w:val="24"/>
        </w:rPr>
        <w:t xml:space="preserve"> - All witnesses must read and sign the record to ensure that this is an accurate account of the incident.</w:t>
      </w:r>
    </w:p>
    <w:p w14:paraId="0446135B" w14:textId="77777777" w:rsidR="00422E9A" w:rsidRPr="00121A9E" w:rsidRDefault="00422E9A" w:rsidP="00946CD7">
      <w:pPr>
        <w:spacing w:line="278" w:lineRule="auto"/>
        <w:ind w:left="720"/>
        <w:rPr>
          <w:rFonts w:asciiTheme="majorHAnsi" w:eastAsia="Arial" w:hAnsiTheme="majorHAnsi" w:cstheme="majorHAnsi"/>
          <w:i/>
          <w:sz w:val="24"/>
          <w:szCs w:val="24"/>
        </w:rPr>
      </w:pPr>
    </w:p>
    <w:p w14:paraId="7A7F6235" w14:textId="23663CA9" w:rsidR="00422E9A" w:rsidRDefault="00422E9A" w:rsidP="00946CD7">
      <w:pPr>
        <w:spacing w:line="276" w:lineRule="auto"/>
        <w:ind w:right="240"/>
        <w:rPr>
          <w:rFonts w:asciiTheme="majorHAnsi" w:eastAsia="Arial" w:hAnsiTheme="majorHAnsi" w:cstheme="majorHAnsi"/>
          <w:sz w:val="24"/>
          <w:szCs w:val="24"/>
        </w:rPr>
      </w:pPr>
      <w:r>
        <w:rPr>
          <w:rFonts w:asciiTheme="majorHAnsi" w:eastAsia="Arial" w:hAnsiTheme="majorHAnsi" w:cstheme="majorHAnsi"/>
          <w:sz w:val="24"/>
          <w:szCs w:val="24"/>
        </w:rPr>
        <w:t xml:space="preserve">Parents will be notified of the incident and the information </w:t>
      </w:r>
      <w:r w:rsidR="00B900F1">
        <w:rPr>
          <w:rFonts w:asciiTheme="majorHAnsi" w:eastAsia="Arial" w:hAnsiTheme="majorHAnsi" w:cstheme="majorHAnsi"/>
          <w:sz w:val="24"/>
          <w:szCs w:val="24"/>
        </w:rPr>
        <w:t>recorded within the incident form and log on the same day. If they would like copies of the</w:t>
      </w:r>
      <w:r w:rsidR="00EE0CC0">
        <w:rPr>
          <w:rFonts w:asciiTheme="majorHAnsi" w:eastAsia="Arial" w:hAnsiTheme="majorHAnsi" w:cstheme="majorHAnsi"/>
          <w:sz w:val="24"/>
          <w:szCs w:val="24"/>
        </w:rPr>
        <w:t xml:space="preserve"> </w:t>
      </w:r>
      <w:r w:rsidR="008B200E">
        <w:rPr>
          <w:rFonts w:asciiTheme="majorHAnsi" w:eastAsia="Arial" w:hAnsiTheme="majorHAnsi" w:cstheme="majorHAnsi"/>
          <w:sz w:val="24"/>
          <w:szCs w:val="24"/>
        </w:rPr>
        <w:t xml:space="preserve">incident report/incident </w:t>
      </w:r>
      <w:proofErr w:type="gramStart"/>
      <w:r w:rsidR="00EE0CC0">
        <w:rPr>
          <w:rFonts w:asciiTheme="majorHAnsi" w:eastAsia="Arial" w:hAnsiTheme="majorHAnsi" w:cstheme="majorHAnsi"/>
          <w:sz w:val="24"/>
          <w:szCs w:val="24"/>
        </w:rPr>
        <w:t xml:space="preserve">log </w:t>
      </w:r>
      <w:r w:rsidR="00B900F1">
        <w:rPr>
          <w:rFonts w:asciiTheme="majorHAnsi" w:eastAsia="Arial" w:hAnsiTheme="majorHAnsi" w:cstheme="majorHAnsi"/>
          <w:sz w:val="24"/>
          <w:szCs w:val="24"/>
        </w:rPr>
        <w:t xml:space="preserve"> they</w:t>
      </w:r>
      <w:proofErr w:type="gramEnd"/>
      <w:r w:rsidR="00B900F1">
        <w:rPr>
          <w:rFonts w:asciiTheme="majorHAnsi" w:eastAsia="Arial" w:hAnsiTheme="majorHAnsi" w:cstheme="majorHAnsi"/>
          <w:sz w:val="24"/>
          <w:szCs w:val="24"/>
        </w:rPr>
        <w:t xml:space="preserve"> </w:t>
      </w:r>
      <w:r w:rsidR="00931E2A">
        <w:rPr>
          <w:rFonts w:asciiTheme="majorHAnsi" w:eastAsia="Arial" w:hAnsiTheme="majorHAnsi" w:cstheme="majorHAnsi"/>
          <w:sz w:val="24"/>
          <w:szCs w:val="24"/>
        </w:rPr>
        <w:t xml:space="preserve">must request them and it will be sent to them via email. </w:t>
      </w:r>
    </w:p>
    <w:p w14:paraId="16D5B078" w14:textId="673724CC" w:rsidR="00946CD7" w:rsidRPr="00121A9E" w:rsidRDefault="00946CD7" w:rsidP="00946CD7">
      <w:pPr>
        <w:spacing w:line="276" w:lineRule="auto"/>
        <w:ind w:right="24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If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has requested time </w:t>
      </w:r>
      <w:proofErr w:type="gramStart"/>
      <w:r w:rsidRPr="00121A9E">
        <w:rPr>
          <w:rFonts w:asciiTheme="majorHAnsi" w:eastAsia="Arial" w:hAnsiTheme="majorHAnsi" w:cstheme="majorHAnsi"/>
          <w:sz w:val="24"/>
          <w:szCs w:val="24"/>
        </w:rPr>
        <w:t>a</w:t>
      </w:r>
      <w:r w:rsidR="00931E2A">
        <w:rPr>
          <w:rFonts w:asciiTheme="majorHAnsi" w:eastAsia="Arial" w:hAnsiTheme="majorHAnsi" w:cstheme="majorHAnsi"/>
          <w:sz w:val="24"/>
          <w:szCs w:val="24"/>
        </w:rPr>
        <w:t>way</w:t>
      </w:r>
      <w:proofErr w:type="gramEnd"/>
      <w:r w:rsidRPr="00121A9E">
        <w:rPr>
          <w:rFonts w:asciiTheme="majorHAnsi" w:eastAsia="Arial" w:hAnsiTheme="majorHAnsi" w:cstheme="majorHAnsi"/>
          <w:sz w:val="24"/>
          <w:szCs w:val="24"/>
        </w:rPr>
        <w:t xml:space="preserve"> then staff should complete a</w:t>
      </w:r>
      <w:r w:rsidR="00931E2A">
        <w:rPr>
          <w:rFonts w:asciiTheme="majorHAnsi" w:eastAsia="Arial" w:hAnsiTheme="majorHAnsi" w:cstheme="majorHAnsi"/>
          <w:sz w:val="24"/>
          <w:szCs w:val="24"/>
        </w:rPr>
        <w:t xml:space="preserve"> yellow incident log</w:t>
      </w:r>
      <w:r w:rsidR="00052085">
        <w:rPr>
          <w:rFonts w:asciiTheme="majorHAnsi" w:eastAsia="Arial" w:hAnsiTheme="majorHAnsi" w:cstheme="majorHAnsi"/>
          <w:sz w:val="24"/>
          <w:szCs w:val="24"/>
        </w:rPr>
        <w:t xml:space="preserve"> and discuss the possible reasons for the time away and </w:t>
      </w:r>
      <w:r w:rsidR="00CB128C">
        <w:rPr>
          <w:rFonts w:asciiTheme="majorHAnsi" w:eastAsia="Arial" w:hAnsiTheme="majorHAnsi" w:cstheme="majorHAnsi"/>
          <w:sz w:val="24"/>
          <w:szCs w:val="24"/>
        </w:rPr>
        <w:t>what happened during this period. Staff will then add these to CPOMS with a description of th</w:t>
      </w:r>
      <w:r w:rsidR="00781183">
        <w:rPr>
          <w:rFonts w:asciiTheme="majorHAnsi" w:eastAsia="Arial" w:hAnsiTheme="majorHAnsi" w:cstheme="majorHAnsi"/>
          <w:sz w:val="24"/>
          <w:szCs w:val="24"/>
        </w:rPr>
        <w:t xml:space="preserve">is period and what led up to this. </w:t>
      </w:r>
    </w:p>
    <w:p w14:paraId="3676F8FE" w14:textId="559DFF81" w:rsidR="00946CD7" w:rsidRPr="00121A9E" w:rsidRDefault="00946CD7" w:rsidP="00946CD7">
      <w:pPr>
        <w:spacing w:line="276" w:lineRule="auto"/>
        <w:ind w:right="24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Parents are welcome to visit the academy to discuss any aspect of their child’s behaviour with the class team and/or the </w:t>
      </w:r>
      <w:r w:rsidR="006A42B4">
        <w:rPr>
          <w:rFonts w:asciiTheme="majorHAnsi" w:eastAsia="Arial" w:hAnsiTheme="majorHAnsi" w:cstheme="majorHAnsi"/>
          <w:sz w:val="24"/>
          <w:szCs w:val="24"/>
        </w:rPr>
        <w:t xml:space="preserve">Deputy </w:t>
      </w:r>
      <w:r w:rsidRPr="00121A9E">
        <w:rPr>
          <w:rFonts w:asciiTheme="majorHAnsi" w:eastAsia="Arial" w:hAnsiTheme="majorHAnsi" w:cstheme="majorHAnsi"/>
          <w:sz w:val="24"/>
          <w:szCs w:val="24"/>
        </w:rPr>
        <w:t>Principal</w:t>
      </w:r>
      <w:r w:rsidR="006A42B4">
        <w:rPr>
          <w:rFonts w:asciiTheme="majorHAnsi" w:eastAsia="Arial" w:hAnsiTheme="majorHAnsi" w:cstheme="majorHAnsi"/>
          <w:sz w:val="24"/>
          <w:szCs w:val="24"/>
        </w:rPr>
        <w:t>/Principal.</w:t>
      </w:r>
    </w:p>
    <w:p w14:paraId="243CACD6" w14:textId="77777777" w:rsidR="00946CD7" w:rsidRDefault="00946CD7" w:rsidP="00946CD7">
      <w:pPr>
        <w:spacing w:line="245" w:lineRule="auto"/>
        <w:ind w:right="24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Our aim is to involve parents in all areas of their child’s education and in the management of their behaviour, so that behaviours can be managed as pro-actively as possible. Behaviour management plans should reflect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’s Education, Health and Care Plan.  Arrangements </w:t>
      </w:r>
      <w:r w:rsidRPr="00121A9E">
        <w:rPr>
          <w:rFonts w:asciiTheme="majorHAnsi" w:eastAsia="Arial" w:hAnsiTheme="majorHAnsi" w:cstheme="majorHAnsi"/>
          <w:sz w:val="24"/>
          <w:szCs w:val="24"/>
        </w:rPr>
        <w:lastRenderedPageBreak/>
        <w:t>should detail behaviours displayed, their triggers, and strategies proposed for managing them. Details for positive handling plans and behaviour management plans will be discussed with parents at review meetings and their signature of support sought when review reports are subsequently circulated.  Plans will be regularly reviewed and updated particularly after an incident as this document needs to reflect accurate and clear practice.</w:t>
      </w:r>
    </w:p>
    <w:p w14:paraId="08EE89BA" w14:textId="1C4DE147" w:rsidR="004F5494" w:rsidRPr="00121A9E" w:rsidRDefault="004F5494" w:rsidP="00946CD7">
      <w:pPr>
        <w:spacing w:line="245" w:lineRule="auto"/>
        <w:ind w:right="240"/>
        <w:jc w:val="both"/>
        <w:rPr>
          <w:rFonts w:asciiTheme="majorHAnsi" w:eastAsia="Arial" w:hAnsiTheme="majorHAnsi" w:cstheme="majorHAnsi"/>
          <w:sz w:val="24"/>
          <w:szCs w:val="24"/>
        </w:rPr>
      </w:pPr>
      <w:r>
        <w:rPr>
          <w:rFonts w:asciiTheme="majorHAnsi" w:eastAsia="Arial" w:hAnsiTheme="majorHAnsi" w:cstheme="majorHAnsi"/>
          <w:sz w:val="24"/>
          <w:szCs w:val="24"/>
        </w:rPr>
        <w:t xml:space="preserve">Parents will be made aware of any changes to the PBSP for their child and will be requested to sign </w:t>
      </w:r>
      <w:r w:rsidR="0003127D">
        <w:rPr>
          <w:rFonts w:asciiTheme="majorHAnsi" w:eastAsia="Arial" w:hAnsiTheme="majorHAnsi" w:cstheme="majorHAnsi"/>
          <w:sz w:val="24"/>
          <w:szCs w:val="24"/>
        </w:rPr>
        <w:t>them, following a discussion and agreement with staff.</w:t>
      </w:r>
    </w:p>
    <w:p w14:paraId="2AC746D9" w14:textId="77777777" w:rsidR="00946CD7" w:rsidRPr="00121A9E" w:rsidRDefault="00946CD7" w:rsidP="00E744DD">
      <w:pPr>
        <w:spacing w:line="265" w:lineRule="auto"/>
        <w:ind w:right="240"/>
        <w:jc w:val="center"/>
        <w:rPr>
          <w:rFonts w:asciiTheme="majorHAnsi" w:eastAsia="Arial" w:hAnsiTheme="majorHAnsi" w:cstheme="majorHAnsi"/>
          <w:b/>
          <w:i/>
          <w:sz w:val="24"/>
          <w:szCs w:val="24"/>
        </w:rPr>
      </w:pPr>
      <w:r w:rsidRPr="00121A9E">
        <w:rPr>
          <w:rFonts w:asciiTheme="majorHAnsi" w:eastAsia="Arial" w:hAnsiTheme="majorHAnsi" w:cstheme="majorHAnsi"/>
          <w:b/>
          <w:i/>
          <w:sz w:val="24"/>
          <w:szCs w:val="24"/>
        </w:rPr>
        <w:t xml:space="preserve">We believe that the more the academy and </w:t>
      </w:r>
      <w:proofErr w:type="gramStart"/>
      <w:r w:rsidRPr="00121A9E">
        <w:rPr>
          <w:rFonts w:asciiTheme="majorHAnsi" w:eastAsia="Arial" w:hAnsiTheme="majorHAnsi" w:cstheme="majorHAnsi"/>
          <w:b/>
          <w:i/>
          <w:sz w:val="24"/>
          <w:szCs w:val="24"/>
        </w:rPr>
        <w:t>home work</w:t>
      </w:r>
      <w:proofErr w:type="gramEnd"/>
      <w:r w:rsidRPr="00121A9E">
        <w:rPr>
          <w:rFonts w:asciiTheme="majorHAnsi" w:eastAsia="Arial" w:hAnsiTheme="majorHAnsi" w:cstheme="majorHAnsi"/>
          <w:b/>
          <w:i/>
          <w:sz w:val="24"/>
          <w:szCs w:val="24"/>
        </w:rPr>
        <w:t xml:space="preserve"> together, the better understanding we will all have of the child in order to reduce that child’s anxiety and support the child in making their own decisions about behaviour.</w:t>
      </w:r>
    </w:p>
    <w:p w14:paraId="7CBEED82" w14:textId="77777777" w:rsidR="00E744DD" w:rsidRDefault="00E744DD" w:rsidP="00E744DD">
      <w:pPr>
        <w:spacing w:line="265" w:lineRule="auto"/>
        <w:ind w:right="240"/>
        <w:jc w:val="center"/>
        <w:rPr>
          <w:rFonts w:asciiTheme="majorHAnsi" w:eastAsia="Arial" w:hAnsiTheme="majorHAnsi" w:cstheme="majorHAnsi"/>
          <w:b/>
          <w:i/>
          <w:sz w:val="24"/>
          <w:szCs w:val="24"/>
        </w:rPr>
      </w:pPr>
    </w:p>
    <w:p w14:paraId="482F2D26"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43F8946F"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26422A2E"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1515B9D3"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2ED51953"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6FC53892"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44C6BA65"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1AF67318"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4ADC86BA"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149EF6C0"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39164BE5"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3963FBB7"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17B9DECB"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5BBBF28D"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5988159A"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3C7FF284"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535DED28"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5E87867D"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6A9E4AE5"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49EBFEFC" w14:textId="77777777" w:rsidR="00607952" w:rsidRDefault="00607952" w:rsidP="00E744DD">
      <w:pPr>
        <w:spacing w:line="265" w:lineRule="auto"/>
        <w:ind w:right="240"/>
        <w:jc w:val="center"/>
        <w:rPr>
          <w:rFonts w:asciiTheme="majorHAnsi" w:eastAsia="Arial" w:hAnsiTheme="majorHAnsi" w:cstheme="majorHAnsi"/>
          <w:b/>
          <w:i/>
          <w:sz w:val="24"/>
          <w:szCs w:val="24"/>
        </w:rPr>
      </w:pPr>
    </w:p>
    <w:p w14:paraId="46975EE5" w14:textId="77777777" w:rsidR="00607952" w:rsidRPr="00121A9E" w:rsidRDefault="00607952" w:rsidP="00E744DD">
      <w:pPr>
        <w:spacing w:line="265" w:lineRule="auto"/>
        <w:ind w:right="240"/>
        <w:jc w:val="center"/>
        <w:rPr>
          <w:rFonts w:asciiTheme="majorHAnsi" w:eastAsia="Arial" w:hAnsiTheme="majorHAnsi" w:cstheme="majorHAnsi"/>
          <w:b/>
          <w:i/>
          <w:sz w:val="24"/>
          <w:szCs w:val="24"/>
        </w:rPr>
      </w:pPr>
    </w:p>
    <w:p w14:paraId="4A08842C" w14:textId="77777777" w:rsidR="00E56064" w:rsidRPr="00121A9E" w:rsidRDefault="00E56064" w:rsidP="0003127D">
      <w:pPr>
        <w:spacing w:line="265" w:lineRule="auto"/>
        <w:ind w:right="240"/>
        <w:rPr>
          <w:rFonts w:asciiTheme="majorHAnsi" w:eastAsia="Arial" w:hAnsiTheme="majorHAnsi" w:cstheme="majorHAnsi"/>
          <w:b/>
          <w:i/>
          <w:sz w:val="24"/>
          <w:szCs w:val="24"/>
        </w:rPr>
      </w:pPr>
    </w:p>
    <w:p w14:paraId="2A47C640" w14:textId="6221B744" w:rsidR="728A51B2" w:rsidRDefault="728A51B2" w:rsidP="00B8355E">
      <w:pPr>
        <w:spacing w:line="265" w:lineRule="auto"/>
        <w:ind w:right="240"/>
        <w:rPr>
          <w:rFonts w:asciiTheme="majorHAnsi" w:eastAsia="Arial" w:hAnsiTheme="majorHAnsi" w:cstheme="majorBidi"/>
          <w:b/>
          <w:bCs/>
          <w:i/>
          <w:iCs/>
          <w:sz w:val="24"/>
          <w:szCs w:val="24"/>
        </w:rPr>
      </w:pPr>
    </w:p>
    <w:p w14:paraId="08F2FEF8" w14:textId="51B7F014" w:rsidR="00A35302" w:rsidRPr="00121A9E" w:rsidRDefault="00A35302" w:rsidP="00A35302">
      <w:pPr>
        <w:spacing w:line="265" w:lineRule="auto"/>
        <w:ind w:right="240"/>
        <w:rPr>
          <w:rFonts w:asciiTheme="majorHAnsi" w:eastAsia="Arial" w:hAnsiTheme="majorHAnsi" w:cstheme="majorHAnsi"/>
          <w:b/>
          <w:iCs/>
          <w:sz w:val="24"/>
          <w:szCs w:val="24"/>
          <w:u w:val="single"/>
        </w:rPr>
      </w:pPr>
      <w:r w:rsidRPr="00121A9E">
        <w:rPr>
          <w:rFonts w:asciiTheme="majorHAnsi" w:eastAsia="Arial" w:hAnsiTheme="majorHAnsi" w:cstheme="majorHAnsi"/>
          <w:b/>
          <w:iCs/>
          <w:sz w:val="24"/>
          <w:szCs w:val="24"/>
          <w:u w:val="single"/>
        </w:rPr>
        <w:lastRenderedPageBreak/>
        <w:t>Behaviour Monitoring</w:t>
      </w:r>
    </w:p>
    <w:p w14:paraId="06726819" w14:textId="3E945586" w:rsidR="00B85F88" w:rsidRPr="00121A9E" w:rsidRDefault="00112DFC" w:rsidP="728A51B2">
      <w:pPr>
        <w:spacing w:line="265" w:lineRule="auto"/>
        <w:ind w:right="240"/>
        <w:rPr>
          <w:rFonts w:asciiTheme="majorHAnsi" w:eastAsia="Arial" w:hAnsiTheme="majorHAnsi" w:cstheme="majorBidi"/>
          <w:b/>
          <w:bCs/>
          <w:sz w:val="24"/>
          <w:szCs w:val="24"/>
        </w:rPr>
      </w:pPr>
      <w:r w:rsidRPr="728A51B2">
        <w:rPr>
          <w:rFonts w:asciiTheme="majorHAnsi" w:eastAsia="Arial" w:hAnsiTheme="majorHAnsi" w:cstheme="majorBidi"/>
          <w:sz w:val="24"/>
          <w:szCs w:val="24"/>
        </w:rPr>
        <w:t xml:space="preserve">Behaviour monitoring and analysis is carried out monthly by the Designated Safeguarding Leads. </w:t>
      </w:r>
      <w:r w:rsidR="00CA49A3" w:rsidRPr="728A51B2">
        <w:rPr>
          <w:rFonts w:asciiTheme="majorHAnsi" w:eastAsia="Arial" w:hAnsiTheme="majorHAnsi" w:cstheme="majorBidi"/>
          <w:sz w:val="24"/>
          <w:szCs w:val="24"/>
        </w:rPr>
        <w:t>Staff look at individual cases and actions as well as trends in classes, phases</w:t>
      </w:r>
      <w:r w:rsidR="00CC2987" w:rsidRPr="728A51B2">
        <w:rPr>
          <w:rFonts w:asciiTheme="majorHAnsi" w:eastAsia="Arial" w:hAnsiTheme="majorHAnsi" w:cstheme="majorBidi"/>
          <w:sz w:val="24"/>
          <w:szCs w:val="24"/>
        </w:rPr>
        <w:t xml:space="preserve"> </w:t>
      </w:r>
      <w:r w:rsidR="005846E5" w:rsidRPr="728A51B2">
        <w:rPr>
          <w:rFonts w:asciiTheme="majorHAnsi" w:eastAsia="Arial" w:hAnsiTheme="majorHAnsi" w:cstheme="majorBidi"/>
          <w:sz w:val="24"/>
          <w:szCs w:val="24"/>
        </w:rPr>
        <w:t>vulnerable groups or whole school concerns</w:t>
      </w:r>
      <w:r w:rsidR="005846E5" w:rsidRPr="728A51B2">
        <w:rPr>
          <w:rFonts w:asciiTheme="majorHAnsi" w:eastAsia="Arial" w:hAnsiTheme="majorHAnsi" w:cstheme="majorBidi"/>
          <w:b/>
          <w:bCs/>
          <w:sz w:val="24"/>
          <w:szCs w:val="24"/>
        </w:rPr>
        <w:t xml:space="preserve">. </w:t>
      </w:r>
    </w:p>
    <w:p w14:paraId="182FD290" w14:textId="77777777" w:rsidR="00946CD7" w:rsidRPr="00121A9E" w:rsidRDefault="00E744DD" w:rsidP="00E744DD">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Staff Responsibilities</w:t>
      </w:r>
    </w:p>
    <w:p w14:paraId="63BEE81E" w14:textId="77777777" w:rsidR="00946CD7" w:rsidRPr="00121A9E" w:rsidRDefault="00946CD7" w:rsidP="00946CD7">
      <w:pPr>
        <w:spacing w:line="252" w:lineRule="auto"/>
        <w:ind w:right="24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The core to all the teaching we do is to manage behaviours to reduce confusion and anxiety, whether it is through TEACCH visual structures, or PRICE strategies. We can thereby create a calm working atmosphere where learning can take place. It is therefore the responsibility of all staff members to:</w:t>
      </w:r>
    </w:p>
    <w:p w14:paraId="38645DC7" w14:textId="77777777" w:rsidR="00946CD7" w:rsidRPr="00121A9E" w:rsidRDefault="00946CD7" w:rsidP="00946CD7">
      <w:pPr>
        <w:spacing w:line="137" w:lineRule="exact"/>
        <w:rPr>
          <w:rFonts w:asciiTheme="majorHAnsi" w:eastAsia="Times New Roman" w:hAnsiTheme="majorHAnsi" w:cstheme="majorHAnsi"/>
          <w:sz w:val="24"/>
          <w:szCs w:val="24"/>
        </w:rPr>
      </w:pPr>
    </w:p>
    <w:p w14:paraId="0455B56C" w14:textId="77777777" w:rsidR="00946CD7" w:rsidRPr="00121A9E" w:rsidRDefault="00946CD7" w:rsidP="00946CD7">
      <w:pPr>
        <w:numPr>
          <w:ilvl w:val="0"/>
          <w:numId w:val="22"/>
        </w:numPr>
        <w:tabs>
          <w:tab w:val="left" w:pos="720"/>
        </w:tabs>
        <w:spacing w:after="0" w:line="257" w:lineRule="auto"/>
        <w:ind w:left="720" w:right="24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Familiarise themselves with all policies relating to behaviour and safety, together with our documents outlining the principles of TEACCH and PRICE, as well as seeking clarification from a senior staff member if necessary.</w:t>
      </w:r>
    </w:p>
    <w:p w14:paraId="135E58C4" w14:textId="77777777" w:rsidR="00946CD7" w:rsidRPr="00121A9E" w:rsidRDefault="00946CD7" w:rsidP="00946CD7">
      <w:pPr>
        <w:spacing w:line="15" w:lineRule="exact"/>
        <w:rPr>
          <w:rFonts w:asciiTheme="majorHAnsi" w:eastAsia="Arial" w:hAnsiTheme="majorHAnsi" w:cstheme="majorHAnsi"/>
          <w:sz w:val="24"/>
          <w:szCs w:val="24"/>
        </w:rPr>
      </w:pPr>
    </w:p>
    <w:p w14:paraId="1002AB4E" w14:textId="77777777" w:rsidR="00946CD7" w:rsidRPr="00121A9E" w:rsidRDefault="00946CD7" w:rsidP="00946CD7">
      <w:pPr>
        <w:numPr>
          <w:ilvl w:val="0"/>
          <w:numId w:val="22"/>
        </w:numPr>
        <w:tabs>
          <w:tab w:val="left" w:pos="720"/>
        </w:tabs>
        <w:spacing w:after="0" w:line="257" w:lineRule="auto"/>
        <w:ind w:left="720" w:right="24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Engage in TEACCH and PRICE training and take responsibility for regularly practising these principles and techniques with other staff members (Registers and copies of certificates are available for inspection in the DSL office).</w:t>
      </w:r>
    </w:p>
    <w:p w14:paraId="62EBF9A1" w14:textId="77777777" w:rsidR="00946CD7" w:rsidRPr="00121A9E" w:rsidRDefault="00946CD7" w:rsidP="00946CD7">
      <w:pPr>
        <w:spacing w:line="12" w:lineRule="exact"/>
        <w:rPr>
          <w:rFonts w:asciiTheme="majorHAnsi" w:eastAsia="Arial" w:hAnsiTheme="majorHAnsi" w:cstheme="majorHAnsi"/>
          <w:sz w:val="24"/>
          <w:szCs w:val="24"/>
        </w:rPr>
      </w:pPr>
    </w:p>
    <w:p w14:paraId="36E2EBBC" w14:textId="77777777" w:rsidR="00946CD7" w:rsidRPr="00121A9E" w:rsidRDefault="00946CD7" w:rsidP="00946CD7">
      <w:pPr>
        <w:numPr>
          <w:ilvl w:val="0"/>
          <w:numId w:val="22"/>
        </w:numPr>
        <w:tabs>
          <w:tab w:val="left" w:pos="720"/>
        </w:tabs>
        <w:spacing w:after="0" w:line="249" w:lineRule="auto"/>
        <w:ind w:left="720" w:right="24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To follow safety procedures to protect both themselves and others. This includes completing risk assessments, filling in internal incident forms promptly for any incident involving aggression or potential danger </w:t>
      </w:r>
      <w:proofErr w:type="spellStart"/>
      <w:r w:rsidRPr="00121A9E">
        <w:rPr>
          <w:rFonts w:asciiTheme="majorHAnsi" w:eastAsia="Arial" w:hAnsiTheme="majorHAnsi" w:cstheme="majorHAnsi"/>
          <w:sz w:val="24"/>
          <w:szCs w:val="24"/>
        </w:rPr>
        <w:t>eg</w:t>
      </w:r>
      <w:proofErr w:type="spellEnd"/>
      <w:r w:rsidRPr="00121A9E">
        <w:rPr>
          <w:rFonts w:asciiTheme="majorHAnsi" w:eastAsia="Arial" w:hAnsiTheme="majorHAnsi" w:cstheme="majorHAnsi"/>
          <w:sz w:val="24"/>
          <w:szCs w:val="24"/>
        </w:rPr>
        <w:t xml:space="preserve"> running off, and completing the necessary incident forms where injury has occurred to either ad</w:t>
      </w:r>
      <w:r w:rsidR="00E744DD" w:rsidRPr="00121A9E">
        <w:rPr>
          <w:rFonts w:asciiTheme="majorHAnsi" w:eastAsia="Arial" w:hAnsiTheme="majorHAnsi" w:cstheme="majorHAnsi"/>
          <w:sz w:val="24"/>
          <w:szCs w:val="24"/>
        </w:rPr>
        <w:t xml:space="preserve">ults or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w:t>
      </w:r>
      <w:r w:rsidR="00E744DD" w:rsidRPr="00121A9E">
        <w:rPr>
          <w:rFonts w:asciiTheme="majorHAnsi" w:eastAsia="Arial" w:hAnsiTheme="majorHAnsi" w:cstheme="majorHAnsi"/>
          <w:sz w:val="24"/>
          <w:szCs w:val="24"/>
        </w:rPr>
        <w:t xml:space="preserve">(accident record in the academy’s </w:t>
      </w:r>
      <w:r w:rsidRPr="00121A9E">
        <w:rPr>
          <w:rFonts w:asciiTheme="majorHAnsi" w:eastAsia="Arial" w:hAnsiTheme="majorHAnsi" w:cstheme="majorHAnsi"/>
          <w:sz w:val="24"/>
          <w:szCs w:val="24"/>
        </w:rPr>
        <w:t>medical room) as well as recording on individual records.</w:t>
      </w:r>
    </w:p>
    <w:p w14:paraId="0C6C2CD5" w14:textId="77777777" w:rsidR="00946CD7" w:rsidRPr="00121A9E" w:rsidRDefault="00946CD7" w:rsidP="00946CD7">
      <w:pPr>
        <w:spacing w:line="22" w:lineRule="exact"/>
        <w:rPr>
          <w:rFonts w:asciiTheme="majorHAnsi" w:eastAsia="Arial" w:hAnsiTheme="majorHAnsi" w:cstheme="majorHAnsi"/>
          <w:sz w:val="24"/>
          <w:szCs w:val="24"/>
        </w:rPr>
      </w:pPr>
    </w:p>
    <w:p w14:paraId="10ADBA6C" w14:textId="77415453" w:rsidR="00946CD7" w:rsidRPr="00121A9E" w:rsidRDefault="00946CD7" w:rsidP="00946CD7">
      <w:pPr>
        <w:numPr>
          <w:ilvl w:val="0"/>
          <w:numId w:val="22"/>
        </w:numPr>
        <w:tabs>
          <w:tab w:val="left" w:pos="720"/>
        </w:tabs>
        <w:spacing w:after="0" w:line="0" w:lineRule="atLeast"/>
        <w:ind w:left="72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Complete a school ‘Injury at Work’ form </w:t>
      </w:r>
      <w:r w:rsidR="00F04195" w:rsidRPr="00121A9E">
        <w:rPr>
          <w:rFonts w:asciiTheme="majorHAnsi" w:eastAsia="Arial" w:hAnsiTheme="majorHAnsi" w:cstheme="majorHAnsi"/>
          <w:sz w:val="24"/>
          <w:szCs w:val="24"/>
        </w:rPr>
        <w:t xml:space="preserve">in </w:t>
      </w:r>
      <w:proofErr w:type="spellStart"/>
      <w:r w:rsidR="00F04195" w:rsidRPr="00121A9E">
        <w:rPr>
          <w:rFonts w:asciiTheme="majorHAnsi" w:eastAsia="Arial" w:hAnsiTheme="majorHAnsi" w:cstheme="majorHAnsi"/>
          <w:sz w:val="24"/>
          <w:szCs w:val="24"/>
        </w:rPr>
        <w:t>Smartlog</w:t>
      </w:r>
      <w:proofErr w:type="spellEnd"/>
      <w:r w:rsidR="00F04195" w:rsidRPr="00121A9E">
        <w:rPr>
          <w:rFonts w:asciiTheme="majorHAnsi" w:eastAsia="Arial" w:hAnsiTheme="majorHAnsi" w:cstheme="majorHAnsi"/>
          <w:sz w:val="24"/>
          <w:szCs w:val="24"/>
        </w:rPr>
        <w:t>, our Health and Safety Recording platform</w:t>
      </w:r>
      <w:r w:rsidR="006C6E70">
        <w:rPr>
          <w:rFonts w:asciiTheme="majorHAnsi" w:eastAsia="Arial" w:hAnsiTheme="majorHAnsi" w:cstheme="majorHAnsi"/>
          <w:sz w:val="24"/>
          <w:szCs w:val="24"/>
        </w:rPr>
        <w:t xml:space="preserve"> and seek appropriate medical attention should anyone be injured. </w:t>
      </w:r>
    </w:p>
    <w:p w14:paraId="709E88E4" w14:textId="77777777" w:rsidR="00946CD7" w:rsidRPr="00121A9E" w:rsidRDefault="00946CD7" w:rsidP="00946CD7">
      <w:pPr>
        <w:spacing w:line="68" w:lineRule="exact"/>
        <w:rPr>
          <w:rFonts w:asciiTheme="majorHAnsi" w:eastAsia="Arial" w:hAnsiTheme="majorHAnsi" w:cstheme="majorHAnsi"/>
          <w:sz w:val="24"/>
          <w:szCs w:val="24"/>
        </w:rPr>
      </w:pPr>
    </w:p>
    <w:p w14:paraId="219D246F" w14:textId="77777777" w:rsidR="00946CD7" w:rsidRPr="00121A9E" w:rsidRDefault="00946CD7" w:rsidP="00946CD7">
      <w:pPr>
        <w:numPr>
          <w:ilvl w:val="0"/>
          <w:numId w:val="22"/>
        </w:numPr>
        <w:tabs>
          <w:tab w:val="left" w:pos="720"/>
        </w:tabs>
        <w:spacing w:after="0" w:line="273" w:lineRule="auto"/>
        <w:ind w:left="720" w:right="24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To alert other staff members of potential incidents and to summon assistance, where necessary.</w:t>
      </w:r>
    </w:p>
    <w:p w14:paraId="508C98E9" w14:textId="77777777" w:rsidR="00E744DD" w:rsidRPr="00121A9E" w:rsidRDefault="00E744DD" w:rsidP="00E744DD">
      <w:pPr>
        <w:tabs>
          <w:tab w:val="left" w:pos="720"/>
        </w:tabs>
        <w:spacing w:after="0" w:line="273" w:lineRule="auto"/>
        <w:ind w:right="240"/>
        <w:rPr>
          <w:rFonts w:asciiTheme="majorHAnsi" w:eastAsia="Arial" w:hAnsiTheme="majorHAnsi" w:cstheme="majorHAnsi"/>
          <w:sz w:val="24"/>
          <w:szCs w:val="24"/>
        </w:rPr>
      </w:pPr>
    </w:p>
    <w:p w14:paraId="66B369F5" w14:textId="77777777" w:rsidR="00946CD7" w:rsidRPr="00121A9E" w:rsidRDefault="00946CD7" w:rsidP="00946CD7">
      <w:pPr>
        <w:numPr>
          <w:ilvl w:val="0"/>
          <w:numId w:val="22"/>
        </w:numPr>
        <w:tabs>
          <w:tab w:val="left" w:pos="720"/>
        </w:tabs>
        <w:spacing w:after="0" w:line="276" w:lineRule="auto"/>
        <w:ind w:left="720" w:right="300" w:hanging="370"/>
        <w:rPr>
          <w:rFonts w:asciiTheme="majorHAnsi" w:eastAsia="Arial" w:hAnsiTheme="majorHAnsi" w:cstheme="majorHAnsi"/>
          <w:sz w:val="24"/>
          <w:szCs w:val="24"/>
        </w:rPr>
      </w:pPr>
      <w:r w:rsidRPr="00121A9E">
        <w:rPr>
          <w:rFonts w:asciiTheme="majorHAnsi" w:eastAsia="Arial" w:hAnsiTheme="majorHAnsi" w:cstheme="majorHAnsi"/>
          <w:sz w:val="24"/>
          <w:szCs w:val="24"/>
        </w:rPr>
        <w:t>To support and seek support from other team members with the management of behaviour.</w:t>
      </w:r>
    </w:p>
    <w:p w14:paraId="779F8E76" w14:textId="77777777" w:rsidR="00E744DD" w:rsidRPr="00121A9E" w:rsidRDefault="00E744DD" w:rsidP="00E744DD">
      <w:pPr>
        <w:tabs>
          <w:tab w:val="left" w:pos="720"/>
        </w:tabs>
        <w:spacing w:after="0" w:line="276" w:lineRule="auto"/>
        <w:ind w:right="300"/>
        <w:rPr>
          <w:rFonts w:asciiTheme="majorHAnsi" w:eastAsia="Arial" w:hAnsiTheme="majorHAnsi" w:cstheme="majorHAnsi"/>
          <w:sz w:val="24"/>
          <w:szCs w:val="24"/>
        </w:rPr>
      </w:pPr>
    </w:p>
    <w:p w14:paraId="7724416C" w14:textId="44160F7E" w:rsidR="00946CD7" w:rsidRPr="00121A9E" w:rsidRDefault="00946CD7" w:rsidP="00946CD7">
      <w:pPr>
        <w:numPr>
          <w:ilvl w:val="0"/>
          <w:numId w:val="22"/>
        </w:numPr>
        <w:tabs>
          <w:tab w:val="left" w:pos="720"/>
        </w:tabs>
        <w:spacing w:after="0" w:line="247" w:lineRule="auto"/>
        <w:ind w:left="720" w:right="8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To make themselves aware of any specific strategies for dealing with individual children (particularly </w:t>
      </w:r>
      <w:r w:rsidR="006C6E70" w:rsidRPr="00121A9E">
        <w:rPr>
          <w:rFonts w:asciiTheme="majorHAnsi" w:eastAsia="Arial" w:hAnsiTheme="majorHAnsi" w:cstheme="majorHAnsi"/>
          <w:sz w:val="24"/>
          <w:szCs w:val="24"/>
        </w:rPr>
        <w:t>high-risk</w:t>
      </w:r>
      <w:r w:rsidRPr="00121A9E">
        <w:rPr>
          <w:rFonts w:asciiTheme="majorHAnsi" w:eastAsia="Arial" w:hAnsiTheme="majorHAnsi" w:cstheme="majorHAnsi"/>
          <w:sz w:val="24"/>
          <w:szCs w:val="24"/>
        </w:rPr>
        <w:t xml:space="preserve"> behaviour children) through the Positive Handling Plans and Behavio</w:t>
      </w:r>
      <w:r w:rsidR="00E744DD" w:rsidRPr="00121A9E">
        <w:rPr>
          <w:rFonts w:asciiTheme="majorHAnsi" w:eastAsia="Arial" w:hAnsiTheme="majorHAnsi" w:cstheme="majorHAnsi"/>
          <w:sz w:val="24"/>
          <w:szCs w:val="24"/>
        </w:rPr>
        <w:t>ur plans. Due to the nature of autism spectrum c</w:t>
      </w:r>
      <w:r w:rsidRPr="00121A9E">
        <w:rPr>
          <w:rFonts w:asciiTheme="majorHAnsi" w:eastAsia="Arial" w:hAnsiTheme="majorHAnsi" w:cstheme="majorHAnsi"/>
          <w:sz w:val="24"/>
          <w:szCs w:val="24"/>
        </w:rPr>
        <w:t>onditions ma</w:t>
      </w:r>
      <w:r w:rsidR="00E744DD" w:rsidRPr="00121A9E">
        <w:rPr>
          <w:rFonts w:asciiTheme="majorHAnsi" w:eastAsia="Arial" w:hAnsiTheme="majorHAnsi" w:cstheme="majorHAnsi"/>
          <w:sz w:val="24"/>
          <w:szCs w:val="24"/>
        </w:rPr>
        <w:t xml:space="preserve">nagement of behaviours often </w:t>
      </w:r>
      <w:proofErr w:type="gramStart"/>
      <w:r w:rsidR="00E744DD" w:rsidRPr="00121A9E">
        <w:rPr>
          <w:rFonts w:asciiTheme="majorHAnsi" w:eastAsia="Arial" w:hAnsiTheme="majorHAnsi" w:cstheme="majorHAnsi"/>
          <w:sz w:val="24"/>
          <w:szCs w:val="24"/>
        </w:rPr>
        <w:t>have</w:t>
      </w:r>
      <w:r w:rsidRPr="00121A9E">
        <w:rPr>
          <w:rFonts w:asciiTheme="majorHAnsi" w:eastAsia="Arial" w:hAnsiTheme="majorHAnsi" w:cstheme="majorHAnsi"/>
          <w:sz w:val="24"/>
          <w:szCs w:val="24"/>
        </w:rPr>
        <w:t xml:space="preserve"> to</w:t>
      </w:r>
      <w:proofErr w:type="gramEnd"/>
      <w:r w:rsidRPr="00121A9E">
        <w:rPr>
          <w:rFonts w:asciiTheme="majorHAnsi" w:eastAsia="Arial" w:hAnsiTheme="majorHAnsi" w:cstheme="majorHAnsi"/>
          <w:sz w:val="24"/>
          <w:szCs w:val="24"/>
        </w:rPr>
        <w:t xml:space="preserve"> be pro-active rather than prescriptive.  What works one day may not the next. Staff need, therefore, to use their professional judgement and k</w:t>
      </w:r>
      <w:r w:rsidR="00E744DD" w:rsidRPr="00121A9E">
        <w:rPr>
          <w:rFonts w:asciiTheme="majorHAnsi" w:eastAsia="Arial" w:hAnsiTheme="majorHAnsi" w:cstheme="majorHAnsi"/>
          <w:sz w:val="24"/>
          <w:szCs w:val="24"/>
        </w:rPr>
        <w:t xml:space="preserve">nowledge of individual </w:t>
      </w:r>
      <w:r w:rsidR="003B02FC" w:rsidRPr="00121A9E">
        <w:rPr>
          <w:rFonts w:asciiTheme="majorHAnsi" w:eastAsia="Arial" w:hAnsiTheme="majorHAnsi" w:cstheme="majorHAnsi"/>
          <w:sz w:val="24"/>
          <w:szCs w:val="24"/>
        </w:rPr>
        <w:t>students</w:t>
      </w:r>
      <w:r w:rsidR="00E744DD" w:rsidRPr="00121A9E">
        <w:rPr>
          <w:rFonts w:asciiTheme="majorHAnsi" w:eastAsia="Arial" w:hAnsiTheme="majorHAnsi" w:cstheme="majorHAnsi"/>
          <w:sz w:val="24"/>
          <w:szCs w:val="24"/>
        </w:rPr>
        <w:t xml:space="preserve"> </w:t>
      </w:r>
      <w:r w:rsidRPr="00121A9E">
        <w:rPr>
          <w:rFonts w:asciiTheme="majorHAnsi" w:eastAsia="Arial" w:hAnsiTheme="majorHAnsi" w:cstheme="majorHAnsi"/>
          <w:sz w:val="24"/>
          <w:szCs w:val="24"/>
        </w:rPr>
        <w:t>when dealing with each issue to avoid getting into negative spirals.</w:t>
      </w:r>
    </w:p>
    <w:p w14:paraId="7818863E" w14:textId="77777777" w:rsidR="00946CD7" w:rsidRPr="00121A9E" w:rsidRDefault="00946CD7" w:rsidP="00946CD7">
      <w:pPr>
        <w:spacing w:line="24" w:lineRule="exact"/>
        <w:rPr>
          <w:rFonts w:asciiTheme="majorHAnsi" w:eastAsia="Arial" w:hAnsiTheme="majorHAnsi" w:cstheme="majorHAnsi"/>
          <w:sz w:val="24"/>
          <w:szCs w:val="24"/>
        </w:rPr>
      </w:pPr>
    </w:p>
    <w:p w14:paraId="3315A45A" w14:textId="77777777" w:rsidR="00946CD7" w:rsidRPr="00121A9E" w:rsidRDefault="00946CD7" w:rsidP="00946CD7">
      <w:pPr>
        <w:numPr>
          <w:ilvl w:val="0"/>
          <w:numId w:val="22"/>
        </w:numPr>
        <w:tabs>
          <w:tab w:val="left" w:pos="720"/>
        </w:tabs>
        <w:spacing w:after="0" w:line="258" w:lineRule="auto"/>
        <w:ind w:left="720" w:right="80" w:hanging="37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Our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need our help to manage their behaviours and keep anxiety at a low level and this sometimes means going back a level in communication skills, work tasks and expectations to enable them to then move forwards.</w:t>
      </w:r>
    </w:p>
    <w:p w14:paraId="44F69B9A" w14:textId="77777777" w:rsidR="00946CD7" w:rsidRPr="00121A9E" w:rsidRDefault="00946CD7" w:rsidP="00946CD7">
      <w:pPr>
        <w:spacing w:line="189" w:lineRule="exact"/>
        <w:rPr>
          <w:rFonts w:asciiTheme="majorHAnsi" w:eastAsia="Times New Roman" w:hAnsiTheme="majorHAnsi" w:cstheme="majorHAnsi"/>
          <w:sz w:val="24"/>
          <w:szCs w:val="24"/>
        </w:rPr>
      </w:pPr>
    </w:p>
    <w:p w14:paraId="2C908A11" w14:textId="77777777" w:rsidR="00946CD7" w:rsidRPr="00121A9E" w:rsidRDefault="00946CD7" w:rsidP="00946CD7">
      <w:pPr>
        <w:spacing w:line="265" w:lineRule="auto"/>
        <w:ind w:right="80"/>
        <w:jc w:val="both"/>
        <w:rPr>
          <w:rFonts w:asciiTheme="majorHAnsi" w:eastAsia="Arial" w:hAnsiTheme="majorHAnsi" w:cstheme="majorHAnsi"/>
          <w:b/>
          <w:sz w:val="24"/>
          <w:szCs w:val="24"/>
        </w:rPr>
      </w:pPr>
      <w:r w:rsidRPr="00121A9E">
        <w:rPr>
          <w:rFonts w:asciiTheme="majorHAnsi" w:eastAsia="Arial" w:hAnsiTheme="majorHAnsi" w:cstheme="majorHAnsi"/>
          <w:b/>
          <w:sz w:val="24"/>
          <w:szCs w:val="24"/>
        </w:rPr>
        <w:t>The healt</w:t>
      </w:r>
      <w:r w:rsidR="00E744DD" w:rsidRPr="00121A9E">
        <w:rPr>
          <w:rFonts w:asciiTheme="majorHAnsi" w:eastAsia="Arial" w:hAnsiTheme="majorHAnsi" w:cstheme="majorHAnsi"/>
          <w:b/>
          <w:sz w:val="24"/>
          <w:szCs w:val="24"/>
        </w:rPr>
        <w:t xml:space="preserve">h and safety of all the </w:t>
      </w:r>
      <w:r w:rsidR="003B02FC" w:rsidRPr="00121A9E">
        <w:rPr>
          <w:rFonts w:asciiTheme="majorHAnsi" w:eastAsia="Arial" w:hAnsiTheme="majorHAnsi" w:cstheme="majorHAnsi"/>
          <w:b/>
          <w:sz w:val="24"/>
          <w:szCs w:val="24"/>
        </w:rPr>
        <w:t>students</w:t>
      </w:r>
      <w:r w:rsidRPr="00121A9E">
        <w:rPr>
          <w:rFonts w:asciiTheme="majorHAnsi" w:eastAsia="Arial" w:hAnsiTheme="majorHAnsi" w:cstheme="majorHAnsi"/>
          <w:b/>
          <w:sz w:val="24"/>
          <w:szCs w:val="24"/>
        </w:rPr>
        <w:t xml:space="preserve"> and staff must always be paramount and</w:t>
      </w:r>
      <w:r w:rsidR="00E744DD" w:rsidRPr="00121A9E">
        <w:rPr>
          <w:rFonts w:asciiTheme="majorHAnsi" w:eastAsia="Arial" w:hAnsiTheme="majorHAnsi" w:cstheme="majorHAnsi"/>
          <w:b/>
          <w:sz w:val="24"/>
          <w:szCs w:val="24"/>
        </w:rPr>
        <w:t>,</w:t>
      </w:r>
      <w:r w:rsidRPr="00121A9E">
        <w:rPr>
          <w:rFonts w:asciiTheme="majorHAnsi" w:eastAsia="Arial" w:hAnsiTheme="majorHAnsi" w:cstheme="majorHAnsi"/>
          <w:b/>
          <w:sz w:val="24"/>
          <w:szCs w:val="24"/>
        </w:rPr>
        <w:t xml:space="preserve"> therefore</w:t>
      </w:r>
      <w:r w:rsidR="00E744DD" w:rsidRPr="00121A9E">
        <w:rPr>
          <w:rFonts w:asciiTheme="majorHAnsi" w:eastAsia="Arial" w:hAnsiTheme="majorHAnsi" w:cstheme="majorHAnsi"/>
          <w:b/>
          <w:sz w:val="24"/>
          <w:szCs w:val="24"/>
        </w:rPr>
        <w:t>,</w:t>
      </w:r>
      <w:r w:rsidRPr="00121A9E">
        <w:rPr>
          <w:rFonts w:asciiTheme="majorHAnsi" w:eastAsia="Arial" w:hAnsiTheme="majorHAnsi" w:cstheme="majorHAnsi"/>
          <w:b/>
          <w:sz w:val="24"/>
          <w:szCs w:val="24"/>
        </w:rPr>
        <w:t xml:space="preserve"> the saf</w:t>
      </w:r>
      <w:r w:rsidR="00E744DD" w:rsidRPr="00121A9E">
        <w:rPr>
          <w:rFonts w:asciiTheme="majorHAnsi" w:eastAsia="Arial" w:hAnsiTheme="majorHAnsi" w:cstheme="majorHAnsi"/>
          <w:b/>
          <w:sz w:val="24"/>
          <w:szCs w:val="24"/>
        </w:rPr>
        <w:t xml:space="preserve">e management of all the </w:t>
      </w:r>
      <w:r w:rsidR="003B02FC" w:rsidRPr="00121A9E">
        <w:rPr>
          <w:rFonts w:asciiTheme="majorHAnsi" w:eastAsia="Arial" w:hAnsiTheme="majorHAnsi" w:cstheme="majorHAnsi"/>
          <w:b/>
          <w:sz w:val="24"/>
          <w:szCs w:val="24"/>
        </w:rPr>
        <w:t>students</w:t>
      </w:r>
      <w:r w:rsidRPr="00121A9E">
        <w:rPr>
          <w:rFonts w:asciiTheme="majorHAnsi" w:eastAsia="Arial" w:hAnsiTheme="majorHAnsi" w:cstheme="majorHAnsi"/>
          <w:b/>
          <w:sz w:val="24"/>
          <w:szCs w:val="24"/>
        </w:rPr>
        <w:t xml:space="preserve"> is a shared responsibility of all staff members.</w:t>
      </w:r>
    </w:p>
    <w:p w14:paraId="65742B52" w14:textId="77777777" w:rsidR="00E266C8" w:rsidRPr="00121A9E" w:rsidRDefault="00E266C8" w:rsidP="00946CD7">
      <w:pPr>
        <w:spacing w:line="265" w:lineRule="auto"/>
        <w:ind w:right="240"/>
        <w:rPr>
          <w:rFonts w:asciiTheme="majorHAnsi" w:eastAsia="Arial" w:hAnsiTheme="majorHAnsi" w:cstheme="majorHAnsi"/>
          <w:sz w:val="24"/>
          <w:szCs w:val="24"/>
        </w:rPr>
      </w:pPr>
    </w:p>
    <w:p w14:paraId="12B0FBC8" w14:textId="4AFB71F9" w:rsidR="00E744DD" w:rsidRPr="00121A9E" w:rsidRDefault="00E266C8" w:rsidP="00E744DD">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lastRenderedPageBreak/>
        <w:t>Suspensions</w:t>
      </w:r>
    </w:p>
    <w:p w14:paraId="757E76E6" w14:textId="22E70A13" w:rsidR="00E744DD" w:rsidRPr="00121A9E" w:rsidRDefault="00E744DD" w:rsidP="00E744DD">
      <w:pPr>
        <w:spacing w:line="276" w:lineRule="auto"/>
        <w:ind w:right="8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In exceptional circumstances, it may be necessary to temporarily </w:t>
      </w:r>
      <w:r w:rsidR="00E266C8" w:rsidRPr="00121A9E">
        <w:rPr>
          <w:rFonts w:asciiTheme="majorHAnsi" w:eastAsia="Arial" w:hAnsiTheme="majorHAnsi" w:cstheme="majorHAnsi"/>
          <w:sz w:val="24"/>
          <w:szCs w:val="24"/>
        </w:rPr>
        <w:t>suspend</w:t>
      </w:r>
      <w:r w:rsidRPr="00121A9E">
        <w:rPr>
          <w:rFonts w:asciiTheme="majorHAnsi" w:eastAsia="Arial" w:hAnsiTheme="majorHAnsi" w:cstheme="majorHAnsi"/>
          <w:sz w:val="24"/>
          <w:szCs w:val="24"/>
        </w:rPr>
        <w:t xml:space="preserve">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if his/her behaviour consistently presents a threat to the safety of him/herself or others.</w:t>
      </w:r>
    </w:p>
    <w:p w14:paraId="525522DC" w14:textId="2590D646" w:rsidR="00E744DD" w:rsidRPr="00121A9E" w:rsidRDefault="00E744DD" w:rsidP="00E744DD">
      <w:pPr>
        <w:spacing w:line="247" w:lineRule="auto"/>
        <w:ind w:right="8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academy considers that </w:t>
      </w:r>
      <w:r w:rsidR="00E266C8" w:rsidRPr="00121A9E">
        <w:rPr>
          <w:rFonts w:asciiTheme="majorHAnsi" w:eastAsia="Arial" w:hAnsiTheme="majorHAnsi" w:cstheme="majorHAnsi"/>
          <w:sz w:val="24"/>
          <w:szCs w:val="24"/>
        </w:rPr>
        <w:t>suspension</w:t>
      </w:r>
      <w:r w:rsidRPr="00121A9E">
        <w:rPr>
          <w:rFonts w:asciiTheme="majorHAnsi" w:eastAsia="Arial" w:hAnsiTheme="majorHAnsi" w:cstheme="majorHAnsi"/>
          <w:sz w:val="24"/>
          <w:szCs w:val="24"/>
        </w:rPr>
        <w:t xml:space="preserve"> is an absolute last </w:t>
      </w:r>
      <w:proofErr w:type="gramStart"/>
      <w:r w:rsidRPr="00121A9E">
        <w:rPr>
          <w:rFonts w:asciiTheme="majorHAnsi" w:eastAsia="Arial" w:hAnsiTheme="majorHAnsi" w:cstheme="majorHAnsi"/>
          <w:sz w:val="24"/>
          <w:szCs w:val="24"/>
        </w:rPr>
        <w:t>resort</w:t>
      </w:r>
      <w:proofErr w:type="gramEnd"/>
      <w:r w:rsidRPr="00121A9E">
        <w:rPr>
          <w:rFonts w:asciiTheme="majorHAnsi" w:eastAsia="Arial" w:hAnsiTheme="majorHAnsi" w:cstheme="majorHAnsi"/>
          <w:sz w:val="24"/>
          <w:szCs w:val="24"/>
        </w:rPr>
        <w:t xml:space="preserve"> and the over-riding philosophy is to ensure that individual placements are successful. We aim to overcome difficulties as quickly as possible with minimal effect on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learning and the learning of others. Should these circumstances </w:t>
      </w:r>
      <w:proofErr w:type="gramStart"/>
      <w:r w:rsidRPr="00121A9E">
        <w:rPr>
          <w:rFonts w:asciiTheme="majorHAnsi" w:eastAsia="Arial" w:hAnsiTheme="majorHAnsi" w:cstheme="majorHAnsi"/>
          <w:sz w:val="24"/>
          <w:szCs w:val="24"/>
        </w:rPr>
        <w:t>occur</w:t>
      </w:r>
      <w:proofErr w:type="gramEnd"/>
      <w:r w:rsidRPr="00121A9E">
        <w:rPr>
          <w:rFonts w:asciiTheme="majorHAnsi" w:eastAsia="Arial" w:hAnsiTheme="majorHAnsi" w:cstheme="majorHAnsi"/>
          <w:sz w:val="24"/>
          <w:szCs w:val="24"/>
        </w:rPr>
        <w:t xml:space="preserve"> a</w:t>
      </w:r>
      <w:r w:rsidR="00E266C8" w:rsidRPr="00121A9E">
        <w:rPr>
          <w:rFonts w:asciiTheme="majorHAnsi" w:eastAsia="Arial" w:hAnsiTheme="majorHAnsi" w:cstheme="majorHAnsi"/>
          <w:sz w:val="24"/>
          <w:szCs w:val="24"/>
        </w:rPr>
        <w:t>n Interim Review</w:t>
      </w:r>
      <w:r w:rsidRPr="00121A9E">
        <w:rPr>
          <w:rFonts w:asciiTheme="majorHAnsi" w:eastAsia="Arial" w:hAnsiTheme="majorHAnsi" w:cstheme="majorHAnsi"/>
          <w:sz w:val="24"/>
          <w:szCs w:val="24"/>
        </w:rPr>
        <w:t xml:space="preserve"> will be called to discuss the situation and draw up an action plan to support the child in their behaviour and to manage the anxiety. Should unacceptable behaviour continue it may lead to permanent exclusion.</w:t>
      </w:r>
    </w:p>
    <w:p w14:paraId="41508A3C" w14:textId="77777777" w:rsidR="00E744DD" w:rsidRPr="00121A9E" w:rsidRDefault="00E744DD" w:rsidP="00E744DD">
      <w:pPr>
        <w:spacing w:line="209" w:lineRule="exact"/>
        <w:rPr>
          <w:rFonts w:asciiTheme="majorHAnsi" w:eastAsia="Times New Roman" w:hAnsiTheme="majorHAnsi" w:cstheme="majorHAnsi"/>
          <w:sz w:val="24"/>
          <w:szCs w:val="24"/>
        </w:rPr>
      </w:pPr>
    </w:p>
    <w:p w14:paraId="5431931A" w14:textId="3944E9BB" w:rsidR="00E744DD" w:rsidRPr="00121A9E" w:rsidRDefault="00E744DD" w:rsidP="00E744DD">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The </w:t>
      </w:r>
      <w:proofErr w:type="gramStart"/>
      <w:r w:rsidRPr="00121A9E">
        <w:rPr>
          <w:rFonts w:asciiTheme="majorHAnsi" w:eastAsia="Arial" w:hAnsiTheme="majorHAnsi" w:cstheme="majorHAnsi"/>
          <w:sz w:val="24"/>
          <w:szCs w:val="24"/>
        </w:rPr>
        <w:t>Principal</w:t>
      </w:r>
      <w:proofErr w:type="gramEnd"/>
      <w:r w:rsidRPr="00121A9E">
        <w:rPr>
          <w:rFonts w:asciiTheme="majorHAnsi" w:eastAsia="Arial" w:hAnsiTheme="majorHAnsi" w:cstheme="majorHAnsi"/>
          <w:sz w:val="24"/>
          <w:szCs w:val="24"/>
        </w:rPr>
        <w:t xml:space="preserve"> may consider it necessary to </w:t>
      </w:r>
      <w:r w:rsidR="006175D4" w:rsidRPr="00121A9E">
        <w:rPr>
          <w:rFonts w:asciiTheme="majorHAnsi" w:eastAsia="Arial" w:hAnsiTheme="majorHAnsi" w:cstheme="majorHAnsi"/>
          <w:sz w:val="24"/>
          <w:szCs w:val="24"/>
        </w:rPr>
        <w:t>suspend</w:t>
      </w:r>
      <w:r w:rsidRPr="00121A9E">
        <w:rPr>
          <w:rFonts w:asciiTheme="majorHAnsi" w:eastAsia="Arial" w:hAnsiTheme="majorHAnsi" w:cstheme="majorHAnsi"/>
          <w:sz w:val="24"/>
          <w:szCs w:val="24"/>
        </w:rPr>
        <w:t xml:space="preserve"> a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where there is:</w:t>
      </w:r>
    </w:p>
    <w:p w14:paraId="0DE819A8" w14:textId="21F5BEB2" w:rsidR="00E744DD" w:rsidRPr="00121A9E" w:rsidRDefault="0680D960" w:rsidP="4AAECD48">
      <w:pPr>
        <w:numPr>
          <w:ilvl w:val="0"/>
          <w:numId w:val="24"/>
        </w:numPr>
        <w:tabs>
          <w:tab w:val="left" w:pos="720"/>
        </w:tabs>
        <w:spacing w:after="0" w:line="265" w:lineRule="auto"/>
        <w:ind w:left="720" w:right="80" w:hanging="370"/>
        <w:rPr>
          <w:rFonts w:asciiTheme="majorHAnsi" w:eastAsia="Wingdings" w:hAnsiTheme="majorHAnsi" w:cstheme="majorBidi"/>
          <w:b/>
          <w:bCs/>
          <w:sz w:val="24"/>
          <w:szCs w:val="24"/>
        </w:rPr>
      </w:pPr>
      <w:r w:rsidRPr="4AAECD48">
        <w:rPr>
          <w:rFonts w:asciiTheme="majorHAnsi" w:eastAsia="Arial" w:hAnsiTheme="majorHAnsi" w:cstheme="majorBidi"/>
          <w:sz w:val="24"/>
          <w:szCs w:val="24"/>
        </w:rPr>
        <w:t>P</w:t>
      </w:r>
      <w:r w:rsidR="632EC358" w:rsidRPr="4AAECD48">
        <w:rPr>
          <w:rFonts w:asciiTheme="majorHAnsi" w:eastAsia="Arial" w:hAnsiTheme="majorHAnsi" w:cstheme="majorBidi"/>
          <w:sz w:val="24"/>
          <w:szCs w:val="24"/>
        </w:rPr>
        <w:t>ersistent</w:t>
      </w:r>
      <w:r w:rsidRPr="4AAECD48">
        <w:rPr>
          <w:rFonts w:asciiTheme="majorHAnsi" w:eastAsia="Arial" w:hAnsiTheme="majorHAnsi" w:cstheme="majorBidi"/>
          <w:sz w:val="24"/>
          <w:szCs w:val="24"/>
        </w:rPr>
        <w:t xml:space="preserve"> and/or </w:t>
      </w:r>
      <w:r w:rsidR="632EC358" w:rsidRPr="4AAECD48">
        <w:rPr>
          <w:rFonts w:asciiTheme="majorHAnsi" w:eastAsia="Arial" w:hAnsiTheme="majorHAnsi" w:cstheme="majorBidi"/>
          <w:sz w:val="24"/>
          <w:szCs w:val="24"/>
        </w:rPr>
        <w:t xml:space="preserve">disruptive behaviour unrelated to the </w:t>
      </w:r>
      <w:r w:rsidR="51D3E7D7" w:rsidRPr="4AAECD48">
        <w:rPr>
          <w:rFonts w:asciiTheme="majorHAnsi" w:eastAsia="Arial" w:hAnsiTheme="majorHAnsi" w:cstheme="majorBidi"/>
          <w:sz w:val="24"/>
          <w:szCs w:val="24"/>
        </w:rPr>
        <w:t>student</w:t>
      </w:r>
      <w:r w:rsidR="632EC358" w:rsidRPr="4AAECD48">
        <w:rPr>
          <w:rFonts w:asciiTheme="majorHAnsi" w:eastAsia="Arial" w:hAnsiTheme="majorHAnsi" w:cstheme="majorBidi"/>
          <w:sz w:val="24"/>
          <w:szCs w:val="24"/>
        </w:rPr>
        <w:t>’s SEN</w:t>
      </w:r>
      <w:r w:rsidR="34293529" w:rsidRPr="4AAECD48">
        <w:rPr>
          <w:rFonts w:asciiTheme="majorHAnsi" w:eastAsia="Arial" w:hAnsiTheme="majorHAnsi" w:cstheme="majorBidi"/>
          <w:sz w:val="24"/>
          <w:szCs w:val="24"/>
        </w:rPr>
        <w:t>D</w:t>
      </w:r>
      <w:r w:rsidR="632EC358" w:rsidRPr="4AAECD48">
        <w:rPr>
          <w:rFonts w:asciiTheme="majorHAnsi" w:eastAsia="Arial" w:hAnsiTheme="majorHAnsi" w:cstheme="majorBidi"/>
          <w:sz w:val="24"/>
          <w:szCs w:val="24"/>
        </w:rPr>
        <w:t xml:space="preserve">, where a wide range of strategies to modify the </w:t>
      </w:r>
      <w:r w:rsidR="51D3E7D7" w:rsidRPr="4AAECD48">
        <w:rPr>
          <w:rFonts w:asciiTheme="majorHAnsi" w:eastAsia="Arial" w:hAnsiTheme="majorHAnsi" w:cstheme="majorBidi"/>
          <w:sz w:val="24"/>
          <w:szCs w:val="24"/>
        </w:rPr>
        <w:t>student</w:t>
      </w:r>
      <w:r w:rsidR="632EC358" w:rsidRPr="4AAECD48">
        <w:rPr>
          <w:rFonts w:asciiTheme="majorHAnsi" w:eastAsia="Arial" w:hAnsiTheme="majorHAnsi" w:cstheme="majorBidi"/>
          <w:sz w:val="24"/>
          <w:szCs w:val="24"/>
        </w:rPr>
        <w:t>’s conduct has been attempted without success, OR</w:t>
      </w:r>
    </w:p>
    <w:p w14:paraId="44FB23D1" w14:textId="77777777" w:rsidR="00E744DD" w:rsidRPr="00121A9E" w:rsidRDefault="00E744DD" w:rsidP="00E744DD">
      <w:pPr>
        <w:numPr>
          <w:ilvl w:val="0"/>
          <w:numId w:val="24"/>
        </w:numPr>
        <w:tabs>
          <w:tab w:val="left" w:pos="720"/>
        </w:tabs>
        <w:spacing w:after="0" w:line="278" w:lineRule="auto"/>
        <w:ind w:left="720" w:right="80" w:hanging="369"/>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an incident which has been deemed to place academy staff or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in considerable danger.</w:t>
      </w:r>
    </w:p>
    <w:p w14:paraId="43D6B1D6" w14:textId="77777777" w:rsidR="00E744DD" w:rsidRPr="00121A9E" w:rsidRDefault="00E744DD" w:rsidP="00E744DD">
      <w:pPr>
        <w:spacing w:line="175" w:lineRule="exact"/>
        <w:rPr>
          <w:rFonts w:asciiTheme="majorHAnsi" w:eastAsia="Times New Roman" w:hAnsiTheme="majorHAnsi" w:cstheme="majorHAnsi"/>
          <w:sz w:val="24"/>
          <w:szCs w:val="24"/>
        </w:rPr>
      </w:pPr>
    </w:p>
    <w:p w14:paraId="45366D5C" w14:textId="67FC63D1" w:rsidR="00E744DD" w:rsidRPr="00121A9E" w:rsidRDefault="632EC358" w:rsidP="4AAECD48">
      <w:pPr>
        <w:spacing w:line="276" w:lineRule="auto"/>
        <w:ind w:right="80"/>
        <w:rPr>
          <w:rFonts w:asciiTheme="majorHAnsi" w:eastAsia="Arial" w:hAnsiTheme="majorHAnsi" w:cstheme="majorBidi"/>
          <w:sz w:val="24"/>
          <w:szCs w:val="24"/>
        </w:rPr>
      </w:pPr>
      <w:r w:rsidRPr="4AAECD48">
        <w:rPr>
          <w:rFonts w:asciiTheme="majorHAnsi" w:eastAsia="Arial" w:hAnsiTheme="majorHAnsi" w:cstheme="majorBidi"/>
          <w:sz w:val="24"/>
          <w:szCs w:val="24"/>
        </w:rPr>
        <w:t xml:space="preserve">All </w:t>
      </w:r>
      <w:r w:rsidR="1E8A1404" w:rsidRPr="4AAECD48">
        <w:rPr>
          <w:rFonts w:asciiTheme="majorHAnsi" w:eastAsia="Arial" w:hAnsiTheme="majorHAnsi" w:cstheme="majorBidi"/>
          <w:sz w:val="24"/>
          <w:szCs w:val="24"/>
        </w:rPr>
        <w:t>suspension</w:t>
      </w:r>
      <w:r w:rsidRPr="4AAECD48">
        <w:rPr>
          <w:rFonts w:asciiTheme="majorHAnsi" w:eastAsia="Arial" w:hAnsiTheme="majorHAnsi" w:cstheme="majorBidi"/>
          <w:sz w:val="24"/>
          <w:szCs w:val="24"/>
        </w:rPr>
        <w:t>s are monitored by the</w:t>
      </w:r>
      <w:r w:rsidR="00B8355E">
        <w:rPr>
          <w:rFonts w:asciiTheme="majorHAnsi" w:eastAsia="Arial" w:hAnsiTheme="majorHAnsi" w:cstheme="majorBidi"/>
          <w:sz w:val="24"/>
          <w:szCs w:val="24"/>
        </w:rPr>
        <w:t xml:space="preserve"> </w:t>
      </w:r>
      <w:r w:rsidR="007E1535">
        <w:rPr>
          <w:rFonts w:asciiTheme="majorHAnsi" w:eastAsia="Arial" w:hAnsiTheme="majorHAnsi" w:cstheme="majorBidi"/>
          <w:sz w:val="24"/>
          <w:szCs w:val="24"/>
        </w:rPr>
        <w:t xml:space="preserve">Academy, </w:t>
      </w:r>
      <w:r w:rsidR="00B8355E">
        <w:rPr>
          <w:rFonts w:asciiTheme="majorHAnsi" w:eastAsia="Arial" w:hAnsiTheme="majorHAnsi" w:cstheme="majorBidi"/>
          <w:sz w:val="24"/>
          <w:szCs w:val="24"/>
        </w:rPr>
        <w:t xml:space="preserve">Trust and Local Authority </w:t>
      </w:r>
      <w:r w:rsidRPr="4AAECD48">
        <w:rPr>
          <w:rFonts w:asciiTheme="majorHAnsi" w:eastAsia="Arial" w:hAnsiTheme="majorHAnsi" w:cstheme="majorBidi"/>
          <w:sz w:val="24"/>
          <w:szCs w:val="24"/>
        </w:rPr>
        <w:t>each term and the Chief Executive Officer/</w:t>
      </w:r>
      <w:r w:rsidR="665E0067" w:rsidRPr="4AAECD48">
        <w:rPr>
          <w:rFonts w:asciiTheme="majorHAnsi" w:eastAsia="Arial" w:hAnsiTheme="majorHAnsi" w:cstheme="majorBidi"/>
          <w:sz w:val="24"/>
          <w:szCs w:val="24"/>
        </w:rPr>
        <w:t xml:space="preserve">SEND </w:t>
      </w:r>
      <w:r w:rsidRPr="4AAECD48">
        <w:rPr>
          <w:rFonts w:asciiTheme="majorHAnsi" w:eastAsia="Arial" w:hAnsiTheme="majorHAnsi" w:cstheme="majorBidi"/>
          <w:sz w:val="24"/>
          <w:szCs w:val="24"/>
        </w:rPr>
        <w:t>Director on a half-termly basis.</w:t>
      </w:r>
    </w:p>
    <w:p w14:paraId="0E043878" w14:textId="0D9E9578" w:rsidR="00E744DD" w:rsidRPr="00121A9E" w:rsidRDefault="00E744DD" w:rsidP="00E744DD">
      <w:pPr>
        <w:spacing w:line="276" w:lineRule="auto"/>
        <w:ind w:right="80"/>
        <w:rPr>
          <w:rFonts w:asciiTheme="majorHAnsi" w:eastAsia="Arial" w:hAnsiTheme="majorHAnsi" w:cstheme="majorHAnsi"/>
          <w:sz w:val="24"/>
          <w:szCs w:val="24"/>
        </w:rPr>
      </w:pPr>
      <w:r w:rsidRPr="00121A9E">
        <w:rPr>
          <w:rFonts w:asciiTheme="majorHAnsi" w:eastAsia="Arial" w:hAnsiTheme="majorHAnsi" w:cstheme="majorHAnsi"/>
          <w:sz w:val="24"/>
          <w:szCs w:val="24"/>
        </w:rPr>
        <w:t>Where a</w:t>
      </w:r>
      <w:r w:rsidR="005E0ED7" w:rsidRPr="00121A9E">
        <w:rPr>
          <w:rFonts w:asciiTheme="majorHAnsi" w:eastAsia="Arial" w:hAnsiTheme="majorHAnsi" w:cstheme="majorHAnsi"/>
          <w:sz w:val="24"/>
          <w:szCs w:val="24"/>
        </w:rPr>
        <w:t xml:space="preserve"> suspended</w:t>
      </w:r>
      <w:r w:rsidRPr="00121A9E">
        <w:rPr>
          <w:rFonts w:asciiTheme="majorHAnsi" w:eastAsia="Arial" w:hAnsiTheme="majorHAnsi" w:cstheme="majorHAnsi"/>
          <w:sz w:val="24"/>
          <w:szCs w:val="24"/>
        </w:rPr>
        <w:t xml:space="preserve">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is due to sit an external examination, suitable arrangements will be made to ensure this happens.</w:t>
      </w:r>
    </w:p>
    <w:p w14:paraId="17DBC151" w14:textId="3A1CF5AD" w:rsidR="00E744DD" w:rsidRPr="00121A9E" w:rsidRDefault="00E744DD" w:rsidP="00E744DD">
      <w:pPr>
        <w:spacing w:line="276" w:lineRule="auto"/>
        <w:ind w:right="80"/>
        <w:rPr>
          <w:rFonts w:asciiTheme="majorHAnsi" w:eastAsia="Arial" w:hAnsiTheme="majorHAnsi" w:cstheme="majorHAnsi"/>
          <w:i/>
          <w:sz w:val="24"/>
          <w:szCs w:val="24"/>
        </w:rPr>
      </w:pPr>
      <w:r w:rsidRPr="00121A9E">
        <w:rPr>
          <w:rFonts w:asciiTheme="majorHAnsi" w:eastAsia="Arial" w:hAnsiTheme="majorHAnsi" w:cstheme="majorHAnsi"/>
          <w:sz w:val="24"/>
          <w:szCs w:val="24"/>
        </w:rPr>
        <w:t>This document was informed by</w:t>
      </w:r>
      <w:r w:rsidRPr="00121A9E">
        <w:rPr>
          <w:rFonts w:asciiTheme="majorHAnsi" w:eastAsia="Arial" w:hAnsiTheme="majorHAnsi" w:cstheme="majorHAnsi"/>
          <w:iCs/>
          <w:sz w:val="24"/>
          <w:szCs w:val="24"/>
        </w:rPr>
        <w:t xml:space="preserve"> </w:t>
      </w:r>
      <w:r w:rsidR="00094463" w:rsidRPr="00121A9E">
        <w:rPr>
          <w:rFonts w:asciiTheme="majorHAnsi" w:eastAsia="Arial" w:hAnsiTheme="majorHAnsi" w:cstheme="majorHAnsi"/>
          <w:iCs/>
          <w:sz w:val="24"/>
          <w:szCs w:val="24"/>
        </w:rPr>
        <w:t>the</w:t>
      </w:r>
      <w:r w:rsidR="00094463" w:rsidRPr="00121A9E">
        <w:rPr>
          <w:rFonts w:asciiTheme="majorHAnsi" w:eastAsia="Arial" w:hAnsiTheme="majorHAnsi" w:cstheme="majorHAnsi"/>
          <w:i/>
          <w:sz w:val="24"/>
          <w:szCs w:val="24"/>
        </w:rPr>
        <w:t xml:space="preserve"> </w:t>
      </w:r>
      <w:r w:rsidR="007A7EAC" w:rsidRPr="00121A9E">
        <w:rPr>
          <w:rFonts w:asciiTheme="majorHAnsi" w:eastAsia="Arial" w:hAnsiTheme="majorHAnsi" w:cstheme="majorHAnsi"/>
          <w:i/>
          <w:sz w:val="24"/>
          <w:szCs w:val="24"/>
        </w:rPr>
        <w:t>Behaviour in School</w:t>
      </w:r>
      <w:r w:rsidR="00094463" w:rsidRPr="00121A9E">
        <w:rPr>
          <w:rFonts w:asciiTheme="majorHAnsi" w:eastAsia="Arial" w:hAnsiTheme="majorHAnsi" w:cstheme="majorHAnsi"/>
          <w:i/>
          <w:sz w:val="24"/>
          <w:szCs w:val="24"/>
        </w:rPr>
        <w:t xml:space="preserve"> document, September 2022. </w:t>
      </w:r>
    </w:p>
    <w:p w14:paraId="755D8FD2" w14:textId="77777777" w:rsidR="00E744DD" w:rsidRPr="00121A9E" w:rsidRDefault="00E744DD" w:rsidP="00E744DD">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Actions Taken Following a Serious Incident</w:t>
      </w:r>
    </w:p>
    <w:p w14:paraId="2ECD5681" w14:textId="77777777" w:rsidR="00E744DD" w:rsidRPr="00121A9E" w:rsidRDefault="00E744DD" w:rsidP="00E744DD">
      <w:pPr>
        <w:numPr>
          <w:ilvl w:val="0"/>
          <w:numId w:val="25"/>
        </w:numPr>
        <w:tabs>
          <w:tab w:val="left" w:pos="720"/>
        </w:tabs>
        <w:spacing w:after="0" w:line="261" w:lineRule="auto"/>
        <w:ind w:left="720" w:right="8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The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is kept under direct Senior Leadership Team (SLT) observation during any investigation</w:t>
      </w:r>
    </w:p>
    <w:p w14:paraId="6F8BD81B" w14:textId="77777777" w:rsidR="00E744DD" w:rsidRPr="00121A9E" w:rsidRDefault="00E744DD" w:rsidP="00E744DD">
      <w:pPr>
        <w:spacing w:line="1" w:lineRule="exact"/>
        <w:rPr>
          <w:rFonts w:asciiTheme="majorHAnsi" w:eastAsia="Wingdings" w:hAnsiTheme="majorHAnsi" w:cstheme="majorHAnsi"/>
          <w:b/>
          <w:sz w:val="24"/>
          <w:szCs w:val="24"/>
        </w:rPr>
      </w:pPr>
    </w:p>
    <w:p w14:paraId="5CB02CB4" w14:textId="77777777" w:rsidR="00E744DD" w:rsidRPr="00121A9E" w:rsidRDefault="00E744DD" w:rsidP="00E744DD">
      <w:pPr>
        <w:numPr>
          <w:ilvl w:val="0"/>
          <w:numId w:val="25"/>
        </w:numPr>
        <w:tabs>
          <w:tab w:val="left" w:pos="720"/>
        </w:tabs>
        <w:spacing w:after="0" w:line="266" w:lineRule="auto"/>
        <w:ind w:left="720" w:right="8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Written details of the incident are collected from those involved before any decision is made</w:t>
      </w:r>
    </w:p>
    <w:p w14:paraId="6F214F55" w14:textId="77777777" w:rsidR="00E744DD" w:rsidRPr="00121A9E" w:rsidRDefault="00E744DD" w:rsidP="00E744DD">
      <w:pPr>
        <w:numPr>
          <w:ilvl w:val="0"/>
          <w:numId w:val="25"/>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The parent/carer is telephoned by a senior member of staff to outline the incident</w:t>
      </w:r>
    </w:p>
    <w:p w14:paraId="2613E9C1" w14:textId="77777777" w:rsidR="00E744DD" w:rsidRPr="00121A9E" w:rsidRDefault="00E744DD" w:rsidP="00E744DD">
      <w:pPr>
        <w:spacing w:line="66" w:lineRule="exact"/>
        <w:rPr>
          <w:rFonts w:asciiTheme="majorHAnsi" w:eastAsia="Wingdings" w:hAnsiTheme="majorHAnsi" w:cstheme="majorHAnsi"/>
          <w:b/>
          <w:sz w:val="24"/>
          <w:szCs w:val="24"/>
        </w:rPr>
      </w:pPr>
    </w:p>
    <w:p w14:paraId="09B77D8B" w14:textId="1BD36053" w:rsidR="00423A91" w:rsidRPr="002B0D2C" w:rsidRDefault="00E744DD" w:rsidP="002B0D2C">
      <w:pPr>
        <w:numPr>
          <w:ilvl w:val="0"/>
          <w:numId w:val="25"/>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The Local Authority SEN team will be informed, as our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all have a statement of SEN.</w:t>
      </w:r>
    </w:p>
    <w:p w14:paraId="4DEC394C" w14:textId="77777777" w:rsidR="00423A91" w:rsidRPr="00121A9E" w:rsidRDefault="00423A91" w:rsidP="00E744DD">
      <w:pPr>
        <w:spacing w:line="276" w:lineRule="auto"/>
        <w:ind w:right="80"/>
        <w:rPr>
          <w:rFonts w:asciiTheme="majorHAnsi" w:eastAsia="Arial" w:hAnsiTheme="majorHAnsi" w:cstheme="majorHAnsi"/>
          <w:sz w:val="24"/>
          <w:szCs w:val="24"/>
        </w:rPr>
      </w:pPr>
    </w:p>
    <w:p w14:paraId="1F1D0AEC" w14:textId="1B9C1A14" w:rsidR="00E744DD" w:rsidRPr="00121A9E" w:rsidRDefault="009416CA" w:rsidP="18793D83">
      <w:pPr>
        <w:spacing w:line="0" w:lineRule="atLeast"/>
        <w:rPr>
          <w:rFonts w:asciiTheme="majorHAnsi" w:eastAsia="Arial" w:hAnsiTheme="majorHAnsi" w:cstheme="majorBidi"/>
          <w:b/>
          <w:bCs/>
          <w:sz w:val="24"/>
          <w:szCs w:val="24"/>
        </w:rPr>
      </w:pPr>
      <w:r w:rsidRPr="18793D83">
        <w:rPr>
          <w:rFonts w:asciiTheme="majorHAnsi" w:eastAsia="Arial" w:hAnsiTheme="majorHAnsi" w:cstheme="majorBidi"/>
          <w:b/>
          <w:bCs/>
          <w:sz w:val="24"/>
          <w:szCs w:val="24"/>
        </w:rPr>
        <w:t>Suspensions</w:t>
      </w:r>
    </w:p>
    <w:p w14:paraId="6B543DAC" w14:textId="0AF7C94F" w:rsidR="00E744DD" w:rsidRPr="00121A9E" w:rsidRDefault="632EC358" w:rsidP="4AAECD48">
      <w:pPr>
        <w:spacing w:line="0" w:lineRule="atLeast"/>
        <w:rPr>
          <w:rFonts w:asciiTheme="majorHAnsi" w:eastAsia="Arial" w:hAnsiTheme="majorHAnsi" w:cstheme="majorBidi"/>
          <w:sz w:val="24"/>
          <w:szCs w:val="24"/>
        </w:rPr>
      </w:pPr>
      <w:r w:rsidRPr="4AAECD48">
        <w:rPr>
          <w:rFonts w:asciiTheme="majorHAnsi" w:eastAsia="Arial" w:hAnsiTheme="majorHAnsi" w:cstheme="majorBidi"/>
          <w:sz w:val="24"/>
          <w:szCs w:val="24"/>
        </w:rPr>
        <w:t>Once a decision has been taken to i</w:t>
      </w:r>
      <w:r w:rsidR="50762678" w:rsidRPr="4AAECD48">
        <w:rPr>
          <w:rFonts w:asciiTheme="majorHAnsi" w:eastAsia="Arial" w:hAnsiTheme="majorHAnsi" w:cstheme="majorBidi"/>
          <w:sz w:val="24"/>
          <w:szCs w:val="24"/>
        </w:rPr>
        <w:t xml:space="preserve">nitiate a </w:t>
      </w:r>
      <w:r w:rsidR="0CBE369A" w:rsidRPr="4AAECD48">
        <w:rPr>
          <w:rFonts w:asciiTheme="majorHAnsi" w:eastAsia="Arial" w:hAnsiTheme="majorHAnsi" w:cstheme="majorBidi"/>
          <w:sz w:val="24"/>
          <w:szCs w:val="24"/>
        </w:rPr>
        <w:t>suspension</w:t>
      </w:r>
      <w:r w:rsidRPr="4AAECD48">
        <w:rPr>
          <w:rFonts w:asciiTheme="majorHAnsi" w:eastAsia="Arial" w:hAnsiTheme="majorHAnsi" w:cstheme="majorBidi"/>
          <w:sz w:val="24"/>
          <w:szCs w:val="24"/>
        </w:rPr>
        <w:t>:</w:t>
      </w:r>
    </w:p>
    <w:p w14:paraId="32251CF1" w14:textId="62E9B6BE" w:rsidR="00E744DD" w:rsidRPr="00956192" w:rsidRDefault="1D8E2D3F" w:rsidP="18793D83">
      <w:pPr>
        <w:numPr>
          <w:ilvl w:val="0"/>
          <w:numId w:val="26"/>
        </w:numPr>
        <w:tabs>
          <w:tab w:val="left" w:pos="720"/>
        </w:tabs>
        <w:spacing w:after="0" w:line="257" w:lineRule="auto"/>
        <w:ind w:left="720" w:right="80" w:hanging="370"/>
        <w:jc w:val="both"/>
        <w:rPr>
          <w:rFonts w:asciiTheme="majorHAnsi" w:eastAsia="Wingdings" w:hAnsiTheme="majorHAnsi" w:cstheme="majorBidi"/>
          <w:b/>
          <w:bCs/>
          <w:sz w:val="24"/>
          <w:szCs w:val="24"/>
        </w:rPr>
      </w:pPr>
      <w:r w:rsidRPr="18793D83">
        <w:rPr>
          <w:rFonts w:asciiTheme="majorHAnsi" w:eastAsia="Arial" w:hAnsiTheme="majorHAnsi" w:cstheme="majorBidi"/>
          <w:sz w:val="24"/>
          <w:szCs w:val="24"/>
        </w:rPr>
        <w:t xml:space="preserve">Parents are informed </w:t>
      </w:r>
      <w:r w:rsidR="00423A91">
        <w:rPr>
          <w:rFonts w:asciiTheme="majorHAnsi" w:eastAsia="Arial" w:hAnsiTheme="majorHAnsi" w:cstheme="majorBidi"/>
          <w:sz w:val="24"/>
          <w:szCs w:val="24"/>
        </w:rPr>
        <w:t xml:space="preserve">initially via a telephone call and then followed up with a </w:t>
      </w:r>
      <w:r w:rsidRPr="18793D83">
        <w:rPr>
          <w:rFonts w:asciiTheme="majorHAnsi" w:eastAsia="Arial" w:hAnsiTheme="majorHAnsi" w:cstheme="majorBidi"/>
          <w:sz w:val="24"/>
          <w:szCs w:val="24"/>
        </w:rPr>
        <w:t xml:space="preserve">letter (email and paper copy) </w:t>
      </w:r>
      <w:r w:rsidR="632EC358" w:rsidRPr="18793D83">
        <w:rPr>
          <w:rFonts w:asciiTheme="majorHAnsi" w:eastAsia="Arial" w:hAnsiTheme="majorHAnsi" w:cstheme="majorBidi"/>
          <w:sz w:val="24"/>
          <w:szCs w:val="24"/>
        </w:rPr>
        <w:t>outlining the incid</w:t>
      </w:r>
      <w:r w:rsidR="50762678" w:rsidRPr="18793D83">
        <w:rPr>
          <w:rFonts w:asciiTheme="majorHAnsi" w:eastAsia="Arial" w:hAnsiTheme="majorHAnsi" w:cstheme="majorBidi"/>
          <w:sz w:val="24"/>
          <w:szCs w:val="24"/>
        </w:rPr>
        <w:t xml:space="preserve">ent and the length of the </w:t>
      </w:r>
      <w:r w:rsidR="01FE24FF" w:rsidRPr="18793D83">
        <w:rPr>
          <w:rFonts w:asciiTheme="majorHAnsi" w:eastAsia="Arial" w:hAnsiTheme="majorHAnsi" w:cstheme="majorBidi"/>
          <w:sz w:val="24"/>
          <w:szCs w:val="24"/>
        </w:rPr>
        <w:t>suspension</w:t>
      </w:r>
      <w:r w:rsidR="50762678" w:rsidRPr="18793D83">
        <w:rPr>
          <w:rFonts w:asciiTheme="majorHAnsi" w:eastAsia="Arial" w:hAnsiTheme="majorHAnsi" w:cstheme="majorBidi"/>
          <w:sz w:val="24"/>
          <w:szCs w:val="24"/>
        </w:rPr>
        <w:t xml:space="preserve">, which can be up to five </w:t>
      </w:r>
      <w:r w:rsidR="632EC358" w:rsidRPr="18793D83">
        <w:rPr>
          <w:rFonts w:asciiTheme="majorHAnsi" w:eastAsia="Arial" w:hAnsiTheme="majorHAnsi" w:cstheme="majorBidi"/>
          <w:sz w:val="24"/>
          <w:szCs w:val="24"/>
        </w:rPr>
        <w:t>school days. The parents’ right of appeal is highlighted</w:t>
      </w:r>
      <w:r w:rsidR="50762678" w:rsidRPr="18793D83">
        <w:rPr>
          <w:rFonts w:asciiTheme="majorHAnsi" w:eastAsia="Arial" w:hAnsiTheme="majorHAnsi" w:cstheme="majorBidi"/>
          <w:sz w:val="24"/>
          <w:szCs w:val="24"/>
        </w:rPr>
        <w:t xml:space="preserve"> in the letter</w:t>
      </w:r>
      <w:r w:rsidR="00956192">
        <w:rPr>
          <w:rFonts w:asciiTheme="majorHAnsi" w:eastAsia="Arial" w:hAnsiTheme="majorHAnsi" w:cstheme="majorBidi"/>
          <w:sz w:val="24"/>
          <w:szCs w:val="24"/>
        </w:rPr>
        <w:t xml:space="preserve">. </w:t>
      </w:r>
    </w:p>
    <w:p w14:paraId="1AA7DB0C" w14:textId="68AAAB9D" w:rsidR="00956192" w:rsidRPr="00121A9E" w:rsidRDefault="00956192" w:rsidP="18793D83">
      <w:pPr>
        <w:numPr>
          <w:ilvl w:val="0"/>
          <w:numId w:val="26"/>
        </w:numPr>
        <w:tabs>
          <w:tab w:val="left" w:pos="720"/>
        </w:tabs>
        <w:spacing w:after="0" w:line="257" w:lineRule="auto"/>
        <w:ind w:left="720" w:right="80" w:hanging="370"/>
        <w:jc w:val="both"/>
        <w:rPr>
          <w:rFonts w:asciiTheme="majorHAnsi" w:eastAsia="Wingdings" w:hAnsiTheme="majorHAnsi" w:cstheme="majorBidi"/>
          <w:b/>
          <w:bCs/>
          <w:sz w:val="24"/>
          <w:szCs w:val="24"/>
        </w:rPr>
      </w:pPr>
      <w:r>
        <w:rPr>
          <w:rFonts w:asciiTheme="majorHAnsi" w:eastAsia="Arial" w:hAnsiTheme="majorHAnsi" w:cstheme="majorBidi"/>
          <w:sz w:val="24"/>
          <w:szCs w:val="24"/>
        </w:rPr>
        <w:t xml:space="preserve">Students are provided with work to complete during this period of suspension and will be required to return this </w:t>
      </w:r>
      <w:r w:rsidR="00EF306F">
        <w:rPr>
          <w:rFonts w:asciiTheme="majorHAnsi" w:eastAsia="Arial" w:hAnsiTheme="majorHAnsi" w:cstheme="majorBidi"/>
          <w:sz w:val="24"/>
          <w:szCs w:val="24"/>
        </w:rPr>
        <w:t xml:space="preserve">on the say of the reintegration meeting. </w:t>
      </w:r>
    </w:p>
    <w:p w14:paraId="09806E21" w14:textId="6E7B8774" w:rsidR="008A3662" w:rsidRPr="00121A9E" w:rsidRDefault="008A3662" w:rsidP="008A3662">
      <w:pPr>
        <w:numPr>
          <w:ilvl w:val="0"/>
          <w:numId w:val="26"/>
        </w:numPr>
        <w:tabs>
          <w:tab w:val="left" w:pos="720"/>
        </w:tabs>
        <w:spacing w:after="0" w:line="276" w:lineRule="auto"/>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A </w:t>
      </w:r>
      <w:r w:rsidR="00485662" w:rsidRPr="00121A9E">
        <w:rPr>
          <w:rFonts w:asciiTheme="majorHAnsi" w:eastAsia="Arial" w:hAnsiTheme="majorHAnsi" w:cstheme="majorHAnsi"/>
          <w:sz w:val="24"/>
          <w:szCs w:val="24"/>
        </w:rPr>
        <w:t xml:space="preserve">reintegration </w:t>
      </w:r>
      <w:r w:rsidRPr="00121A9E">
        <w:rPr>
          <w:rFonts w:asciiTheme="majorHAnsi" w:eastAsia="Arial" w:hAnsiTheme="majorHAnsi" w:cstheme="majorHAnsi"/>
          <w:sz w:val="24"/>
          <w:szCs w:val="24"/>
        </w:rPr>
        <w:t xml:space="preserve">meeting is set up for the parent/carer and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to attend on return from </w:t>
      </w:r>
      <w:r w:rsidR="00FF21CF" w:rsidRPr="00121A9E">
        <w:rPr>
          <w:rFonts w:asciiTheme="majorHAnsi" w:eastAsia="Arial" w:hAnsiTheme="majorHAnsi" w:cstheme="majorHAnsi"/>
          <w:sz w:val="24"/>
          <w:szCs w:val="24"/>
        </w:rPr>
        <w:t>suspension</w:t>
      </w:r>
      <w:r w:rsidRPr="00121A9E">
        <w:rPr>
          <w:rFonts w:asciiTheme="majorHAnsi" w:eastAsia="Arial" w:hAnsiTheme="majorHAnsi" w:cstheme="majorHAnsi"/>
          <w:sz w:val="24"/>
          <w:szCs w:val="24"/>
        </w:rPr>
        <w:t>, with a senior member of staff.</w:t>
      </w:r>
    </w:p>
    <w:p w14:paraId="364C84DD" w14:textId="77777777" w:rsidR="008D66AD" w:rsidRDefault="008D66AD" w:rsidP="008A3662">
      <w:pPr>
        <w:spacing w:line="176" w:lineRule="exact"/>
        <w:rPr>
          <w:rFonts w:asciiTheme="majorHAnsi" w:eastAsia="Times New Roman" w:hAnsiTheme="majorHAnsi" w:cstheme="majorHAnsi"/>
          <w:sz w:val="24"/>
          <w:szCs w:val="24"/>
        </w:rPr>
      </w:pPr>
    </w:p>
    <w:p w14:paraId="664AD9C1" w14:textId="77777777" w:rsidR="008D66AD" w:rsidRPr="00121A9E" w:rsidRDefault="008D66AD" w:rsidP="008A3662">
      <w:pPr>
        <w:spacing w:line="176" w:lineRule="exact"/>
        <w:rPr>
          <w:rFonts w:asciiTheme="majorHAnsi" w:eastAsia="Times New Roman" w:hAnsiTheme="majorHAnsi" w:cstheme="majorHAnsi"/>
          <w:sz w:val="24"/>
          <w:szCs w:val="24"/>
        </w:rPr>
      </w:pPr>
    </w:p>
    <w:p w14:paraId="3825F5E4" w14:textId="77777777" w:rsidR="008A3662" w:rsidRPr="00121A9E" w:rsidRDefault="008A3662" w:rsidP="008A3662">
      <w:pPr>
        <w:tabs>
          <w:tab w:val="left" w:pos="720"/>
        </w:tabs>
        <w:spacing w:after="0" w:line="257" w:lineRule="auto"/>
        <w:ind w:right="80"/>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Following this meeting:</w:t>
      </w:r>
    </w:p>
    <w:p w14:paraId="5B2F9378" w14:textId="77777777" w:rsidR="008A3662" w:rsidRPr="00121A9E" w:rsidRDefault="008A3662" w:rsidP="008A3662">
      <w:pPr>
        <w:tabs>
          <w:tab w:val="left" w:pos="720"/>
        </w:tabs>
        <w:spacing w:after="0" w:line="257" w:lineRule="auto"/>
        <w:ind w:right="80"/>
        <w:jc w:val="both"/>
        <w:rPr>
          <w:rFonts w:asciiTheme="majorHAnsi" w:eastAsia="Arial" w:hAnsiTheme="majorHAnsi" w:cstheme="majorHAnsi"/>
          <w:sz w:val="24"/>
          <w:szCs w:val="24"/>
        </w:rPr>
      </w:pPr>
    </w:p>
    <w:p w14:paraId="34C0168C" w14:textId="77777777" w:rsidR="008A3662" w:rsidRPr="00121A9E" w:rsidRDefault="008A3662" w:rsidP="008A3662">
      <w:pPr>
        <w:numPr>
          <w:ilvl w:val="0"/>
          <w:numId w:val="28"/>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The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is </w:t>
      </w:r>
      <w:proofErr w:type="gramStart"/>
      <w:r w:rsidRPr="00121A9E">
        <w:rPr>
          <w:rFonts w:asciiTheme="majorHAnsi" w:eastAsia="Arial" w:hAnsiTheme="majorHAnsi" w:cstheme="majorHAnsi"/>
          <w:sz w:val="24"/>
          <w:szCs w:val="24"/>
        </w:rPr>
        <w:t>reinstated</w:t>
      </w:r>
      <w:proofErr w:type="gramEnd"/>
      <w:r w:rsidRPr="00121A9E">
        <w:rPr>
          <w:rFonts w:asciiTheme="majorHAnsi" w:eastAsia="Arial" w:hAnsiTheme="majorHAnsi" w:cstheme="majorHAnsi"/>
          <w:sz w:val="24"/>
          <w:szCs w:val="24"/>
        </w:rPr>
        <w:t xml:space="preserve"> or further sanctions are decided upon</w:t>
      </w:r>
    </w:p>
    <w:p w14:paraId="58E6DD4E" w14:textId="77777777" w:rsidR="008A3662" w:rsidRPr="00121A9E" w:rsidRDefault="008A3662" w:rsidP="008A3662">
      <w:pPr>
        <w:spacing w:line="73" w:lineRule="exact"/>
        <w:rPr>
          <w:rFonts w:asciiTheme="majorHAnsi" w:eastAsia="Wingdings" w:hAnsiTheme="majorHAnsi" w:cstheme="majorHAnsi"/>
          <w:b/>
          <w:sz w:val="24"/>
          <w:szCs w:val="24"/>
        </w:rPr>
      </w:pPr>
    </w:p>
    <w:p w14:paraId="7D611AC6" w14:textId="77777777" w:rsidR="008A3662" w:rsidRPr="00121A9E" w:rsidRDefault="008A3662" w:rsidP="008A3662">
      <w:pPr>
        <w:numPr>
          <w:ilvl w:val="0"/>
          <w:numId w:val="28"/>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The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may be placed on report</w:t>
      </w:r>
    </w:p>
    <w:p w14:paraId="7D3BEE8F" w14:textId="77777777" w:rsidR="008A3662" w:rsidRPr="00121A9E" w:rsidRDefault="008A3662" w:rsidP="008A3662">
      <w:pPr>
        <w:spacing w:line="13" w:lineRule="exact"/>
        <w:rPr>
          <w:rFonts w:asciiTheme="majorHAnsi" w:eastAsia="Wingdings" w:hAnsiTheme="majorHAnsi" w:cstheme="majorHAnsi"/>
          <w:b/>
          <w:sz w:val="24"/>
          <w:szCs w:val="24"/>
        </w:rPr>
      </w:pPr>
    </w:p>
    <w:p w14:paraId="36194C63" w14:textId="5CF604D7" w:rsidR="008A3662" w:rsidRPr="00121A9E" w:rsidRDefault="008A3662" w:rsidP="00A217FA">
      <w:pPr>
        <w:numPr>
          <w:ilvl w:val="0"/>
          <w:numId w:val="28"/>
        </w:numPr>
        <w:tabs>
          <w:tab w:val="left" w:pos="720"/>
        </w:tabs>
        <w:spacing w:after="0" w:line="257" w:lineRule="auto"/>
        <w:ind w:left="720" w:hanging="369"/>
        <w:jc w:val="both"/>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Staff, parents and, where appropriate, the </w:t>
      </w:r>
      <w:r w:rsidR="00FB43E1" w:rsidRPr="00121A9E">
        <w:rPr>
          <w:rFonts w:asciiTheme="majorHAnsi" w:eastAsia="Arial" w:hAnsiTheme="majorHAnsi" w:cstheme="majorHAnsi"/>
          <w:sz w:val="24"/>
          <w:szCs w:val="24"/>
        </w:rPr>
        <w:t>student</w:t>
      </w:r>
      <w:r w:rsidRPr="00121A9E">
        <w:rPr>
          <w:rFonts w:asciiTheme="majorHAnsi" w:eastAsia="Arial" w:hAnsiTheme="majorHAnsi" w:cstheme="majorHAnsi"/>
          <w:sz w:val="24"/>
          <w:szCs w:val="24"/>
        </w:rPr>
        <w:t xml:space="preserve"> will agree</w:t>
      </w:r>
      <w:r w:rsidR="00C14E86" w:rsidRPr="00121A9E">
        <w:rPr>
          <w:rFonts w:asciiTheme="majorHAnsi" w:eastAsia="Arial" w:hAnsiTheme="majorHAnsi" w:cstheme="majorHAnsi"/>
          <w:sz w:val="24"/>
          <w:szCs w:val="24"/>
        </w:rPr>
        <w:t xml:space="preserve"> their </w:t>
      </w:r>
      <w:proofErr w:type="gramStart"/>
      <w:r w:rsidR="00C14E86" w:rsidRPr="00121A9E">
        <w:rPr>
          <w:rFonts w:asciiTheme="majorHAnsi" w:eastAsia="Arial" w:hAnsiTheme="majorHAnsi" w:cstheme="majorHAnsi"/>
          <w:sz w:val="24"/>
          <w:szCs w:val="24"/>
        </w:rPr>
        <w:t>PBSP</w:t>
      </w:r>
      <w:proofErr w:type="gramEnd"/>
      <w:r w:rsidR="00C14E86" w:rsidRPr="00121A9E">
        <w:rPr>
          <w:rFonts w:asciiTheme="majorHAnsi" w:eastAsia="Arial" w:hAnsiTheme="majorHAnsi" w:cstheme="majorHAnsi"/>
          <w:sz w:val="24"/>
          <w:szCs w:val="24"/>
        </w:rPr>
        <w:t xml:space="preserve"> and corresponding</w:t>
      </w:r>
      <w:r w:rsidR="00A217FA" w:rsidRPr="00121A9E">
        <w:rPr>
          <w:rFonts w:asciiTheme="majorHAnsi" w:eastAsia="Arial" w:hAnsiTheme="majorHAnsi" w:cstheme="majorHAnsi"/>
          <w:sz w:val="24"/>
          <w:szCs w:val="24"/>
        </w:rPr>
        <w:t xml:space="preserve"> Risk Assessment will be reviewed to work together to find the best way to support the student to manage their own emotions and behaviour. </w:t>
      </w:r>
    </w:p>
    <w:p w14:paraId="3B88899E" w14:textId="77777777" w:rsidR="008A3662" w:rsidRPr="00121A9E" w:rsidRDefault="008A3662" w:rsidP="008A3662">
      <w:pPr>
        <w:spacing w:line="17" w:lineRule="exact"/>
        <w:rPr>
          <w:rFonts w:asciiTheme="majorHAnsi" w:eastAsia="Wingdings" w:hAnsiTheme="majorHAnsi" w:cstheme="majorHAnsi"/>
          <w:b/>
          <w:sz w:val="24"/>
          <w:szCs w:val="24"/>
        </w:rPr>
      </w:pPr>
    </w:p>
    <w:p w14:paraId="5280F60B" w14:textId="77777777" w:rsidR="008A3662" w:rsidRPr="00121A9E" w:rsidRDefault="008A3662" w:rsidP="008A3662">
      <w:pPr>
        <w:numPr>
          <w:ilvl w:val="0"/>
          <w:numId w:val="28"/>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Where appropriate, an apology is given to the member or staff or other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involved</w:t>
      </w:r>
    </w:p>
    <w:p w14:paraId="69E2BB2B" w14:textId="77777777" w:rsidR="008A3662" w:rsidRPr="00121A9E" w:rsidRDefault="008A3662" w:rsidP="008A3662">
      <w:pPr>
        <w:spacing w:line="71" w:lineRule="exact"/>
        <w:rPr>
          <w:rFonts w:asciiTheme="majorHAnsi" w:eastAsia="Wingdings" w:hAnsiTheme="majorHAnsi" w:cstheme="majorHAnsi"/>
          <w:b/>
          <w:sz w:val="24"/>
          <w:szCs w:val="24"/>
        </w:rPr>
      </w:pPr>
    </w:p>
    <w:p w14:paraId="4C6621C0" w14:textId="00C179EE" w:rsidR="00EF306F" w:rsidRDefault="008A3662" w:rsidP="00C700D5">
      <w:pPr>
        <w:numPr>
          <w:ilvl w:val="0"/>
          <w:numId w:val="28"/>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A record of the </w:t>
      </w:r>
      <w:r w:rsidR="000D7393" w:rsidRPr="00121A9E">
        <w:rPr>
          <w:rFonts w:asciiTheme="majorHAnsi" w:eastAsia="Arial" w:hAnsiTheme="majorHAnsi" w:cstheme="majorHAnsi"/>
          <w:sz w:val="24"/>
          <w:szCs w:val="24"/>
        </w:rPr>
        <w:t>suspension</w:t>
      </w:r>
      <w:r w:rsidRPr="00121A9E">
        <w:rPr>
          <w:rFonts w:asciiTheme="majorHAnsi" w:eastAsia="Arial" w:hAnsiTheme="majorHAnsi" w:cstheme="majorHAnsi"/>
          <w:sz w:val="24"/>
          <w:szCs w:val="24"/>
        </w:rPr>
        <w:t xml:space="preserve"> and meet</w:t>
      </w:r>
      <w:r w:rsidR="009450E3" w:rsidRPr="00121A9E">
        <w:rPr>
          <w:rFonts w:asciiTheme="majorHAnsi" w:eastAsia="Arial" w:hAnsiTheme="majorHAnsi" w:cstheme="majorHAnsi"/>
          <w:sz w:val="24"/>
          <w:szCs w:val="24"/>
        </w:rPr>
        <w:t xml:space="preserve">ing is kept in the </w:t>
      </w:r>
      <w:r w:rsidR="00FB43E1" w:rsidRPr="00121A9E">
        <w:rPr>
          <w:rFonts w:asciiTheme="majorHAnsi" w:eastAsia="Arial" w:hAnsiTheme="majorHAnsi" w:cstheme="majorHAnsi"/>
          <w:sz w:val="24"/>
          <w:szCs w:val="24"/>
        </w:rPr>
        <w:t>student</w:t>
      </w:r>
      <w:r w:rsidR="009450E3" w:rsidRPr="00121A9E">
        <w:rPr>
          <w:rFonts w:asciiTheme="majorHAnsi" w:eastAsia="Arial" w:hAnsiTheme="majorHAnsi" w:cstheme="majorHAnsi"/>
          <w:sz w:val="24"/>
          <w:szCs w:val="24"/>
        </w:rPr>
        <w:t>’s file.</w:t>
      </w:r>
    </w:p>
    <w:p w14:paraId="60576124" w14:textId="77777777" w:rsidR="00C700D5" w:rsidRPr="00C700D5" w:rsidRDefault="00C700D5" w:rsidP="00C700D5">
      <w:pPr>
        <w:tabs>
          <w:tab w:val="left" w:pos="720"/>
        </w:tabs>
        <w:spacing w:after="0" w:line="0" w:lineRule="atLeast"/>
        <w:rPr>
          <w:rFonts w:asciiTheme="majorHAnsi" w:eastAsia="Wingdings" w:hAnsiTheme="majorHAnsi" w:cstheme="majorHAnsi"/>
          <w:b/>
          <w:sz w:val="24"/>
          <w:szCs w:val="24"/>
        </w:rPr>
      </w:pPr>
    </w:p>
    <w:p w14:paraId="228B130A" w14:textId="349755D4" w:rsidR="00EF306F" w:rsidRPr="00C700D5" w:rsidRDefault="00EF306F" w:rsidP="008A3662">
      <w:pPr>
        <w:numPr>
          <w:ilvl w:val="0"/>
          <w:numId w:val="28"/>
        </w:numPr>
        <w:tabs>
          <w:tab w:val="left" w:pos="720"/>
        </w:tabs>
        <w:spacing w:after="0" w:line="0" w:lineRule="atLeast"/>
        <w:ind w:left="720" w:hanging="370"/>
        <w:rPr>
          <w:rFonts w:asciiTheme="majorHAnsi" w:eastAsia="Wingdings" w:hAnsiTheme="majorHAnsi" w:cstheme="majorHAnsi"/>
          <w:bCs/>
          <w:sz w:val="24"/>
          <w:szCs w:val="24"/>
        </w:rPr>
      </w:pPr>
      <w:r w:rsidRPr="00C700D5">
        <w:rPr>
          <w:rFonts w:asciiTheme="majorHAnsi" w:eastAsia="Wingdings" w:hAnsiTheme="majorHAnsi" w:cstheme="majorHAnsi"/>
          <w:bCs/>
          <w:sz w:val="24"/>
          <w:szCs w:val="24"/>
        </w:rPr>
        <w:t xml:space="preserve">Regular reviews of the situation following the suspension </w:t>
      </w:r>
      <w:r w:rsidR="00AF3191" w:rsidRPr="00C700D5">
        <w:rPr>
          <w:rFonts w:asciiTheme="majorHAnsi" w:eastAsia="Wingdings" w:hAnsiTheme="majorHAnsi" w:cstheme="majorHAnsi"/>
          <w:bCs/>
          <w:sz w:val="24"/>
          <w:szCs w:val="24"/>
        </w:rPr>
        <w:t>are carried out to help understand and put interventions in place to try to prevent any further</w:t>
      </w:r>
      <w:r w:rsidR="00C700D5" w:rsidRPr="00C700D5">
        <w:rPr>
          <w:rFonts w:asciiTheme="majorHAnsi" w:eastAsia="Wingdings" w:hAnsiTheme="majorHAnsi" w:cstheme="majorHAnsi"/>
          <w:bCs/>
          <w:sz w:val="24"/>
          <w:szCs w:val="24"/>
        </w:rPr>
        <w:t xml:space="preserve"> recurrence. </w:t>
      </w:r>
    </w:p>
    <w:p w14:paraId="57C0D796" w14:textId="77777777" w:rsidR="009450E3" w:rsidRDefault="009450E3" w:rsidP="009450E3">
      <w:pPr>
        <w:tabs>
          <w:tab w:val="left" w:pos="720"/>
        </w:tabs>
        <w:spacing w:after="0" w:line="0" w:lineRule="atLeast"/>
        <w:rPr>
          <w:rFonts w:asciiTheme="majorHAnsi" w:eastAsia="Arial" w:hAnsiTheme="majorHAnsi" w:cstheme="majorHAnsi"/>
          <w:sz w:val="24"/>
          <w:szCs w:val="24"/>
        </w:rPr>
      </w:pPr>
    </w:p>
    <w:p w14:paraId="01FE74D4"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0B6AAC20"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15AC7E7D"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031FEF13"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184DEF8F"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7ADE1F4C"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24EFBA49"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3AD64328"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1D6CED66"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77604F7A"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5DC37095"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2BFA7487"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59FE2D13"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29550FB4"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4F42DF11"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34F8E419"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5A838B89"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4F1E6C02"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0996D896"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3D5543D8"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45D1B74E"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47571458"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0CC0315B"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5079283D"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2DFC4FF8"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387D600D"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2D4014CB"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285B0F19"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7D261EC5"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135FAB74" w14:textId="77777777" w:rsidR="0060637A" w:rsidRDefault="0060637A" w:rsidP="009450E3">
      <w:pPr>
        <w:tabs>
          <w:tab w:val="left" w:pos="720"/>
        </w:tabs>
        <w:spacing w:after="0" w:line="0" w:lineRule="atLeast"/>
        <w:rPr>
          <w:rFonts w:asciiTheme="majorHAnsi" w:eastAsia="Arial" w:hAnsiTheme="majorHAnsi" w:cstheme="majorHAnsi"/>
          <w:sz w:val="24"/>
          <w:szCs w:val="24"/>
        </w:rPr>
      </w:pPr>
    </w:p>
    <w:p w14:paraId="5963F95F" w14:textId="77777777" w:rsidR="0060637A" w:rsidRPr="00121A9E" w:rsidRDefault="0060637A" w:rsidP="009450E3">
      <w:pPr>
        <w:tabs>
          <w:tab w:val="left" w:pos="720"/>
        </w:tabs>
        <w:spacing w:after="0" w:line="0" w:lineRule="atLeast"/>
        <w:rPr>
          <w:rFonts w:asciiTheme="majorHAnsi" w:eastAsia="Arial" w:hAnsiTheme="majorHAnsi" w:cstheme="majorHAnsi"/>
          <w:sz w:val="24"/>
          <w:szCs w:val="24"/>
        </w:rPr>
      </w:pPr>
    </w:p>
    <w:p w14:paraId="0D142F6F" w14:textId="77777777" w:rsidR="009450E3" w:rsidRPr="00121A9E" w:rsidRDefault="009450E3" w:rsidP="009450E3">
      <w:pPr>
        <w:tabs>
          <w:tab w:val="left" w:pos="720"/>
        </w:tabs>
        <w:spacing w:after="0" w:line="0" w:lineRule="atLeast"/>
        <w:rPr>
          <w:rFonts w:asciiTheme="majorHAnsi" w:eastAsia="Arial" w:hAnsiTheme="majorHAnsi" w:cstheme="majorHAnsi"/>
          <w:sz w:val="24"/>
          <w:szCs w:val="24"/>
        </w:rPr>
      </w:pPr>
    </w:p>
    <w:p w14:paraId="55BB6D2A" w14:textId="77777777" w:rsidR="009450E3" w:rsidRPr="00121A9E" w:rsidRDefault="009450E3" w:rsidP="009450E3">
      <w:pPr>
        <w:spacing w:line="0" w:lineRule="atLeast"/>
        <w:rPr>
          <w:rFonts w:asciiTheme="majorHAnsi" w:eastAsia="Arial" w:hAnsiTheme="majorHAnsi" w:cstheme="majorHAnsi"/>
          <w:sz w:val="24"/>
          <w:szCs w:val="24"/>
          <w:u w:val="single"/>
        </w:rPr>
      </w:pPr>
      <w:r w:rsidRPr="00121A9E">
        <w:rPr>
          <w:rFonts w:asciiTheme="majorHAnsi" w:eastAsia="Arial" w:hAnsiTheme="majorHAnsi" w:cstheme="majorHAnsi"/>
          <w:b/>
          <w:sz w:val="24"/>
          <w:szCs w:val="24"/>
          <w:u w:val="single"/>
        </w:rPr>
        <w:lastRenderedPageBreak/>
        <w:t>Decision to Permanently Exclude</w:t>
      </w:r>
    </w:p>
    <w:p w14:paraId="4C2BA7EF" w14:textId="085A3D42" w:rsidR="008D66AD" w:rsidRPr="008D66AD" w:rsidRDefault="008D66AD" w:rsidP="008D66AD">
      <w:pPr>
        <w:spacing w:line="276" w:lineRule="auto"/>
        <w:rPr>
          <w:rFonts w:asciiTheme="majorHAnsi" w:eastAsia="Arial" w:hAnsiTheme="majorHAnsi" w:cstheme="majorBidi"/>
          <w:sz w:val="24"/>
          <w:szCs w:val="24"/>
        </w:rPr>
      </w:pPr>
      <w:r w:rsidRPr="4AAECD48">
        <w:rPr>
          <w:rFonts w:asciiTheme="majorHAnsi" w:eastAsia="Arial" w:hAnsiTheme="majorHAnsi" w:cstheme="majorBidi"/>
          <w:sz w:val="24"/>
          <w:szCs w:val="24"/>
        </w:rPr>
        <w:t xml:space="preserve">When the Principal seeks to permanently exclude a student, the </w:t>
      </w:r>
      <w:r>
        <w:rPr>
          <w:rFonts w:asciiTheme="majorHAnsi" w:eastAsia="Arial" w:hAnsiTheme="majorHAnsi" w:cstheme="majorBidi"/>
          <w:sz w:val="24"/>
          <w:szCs w:val="24"/>
        </w:rPr>
        <w:t>Trust</w:t>
      </w:r>
      <w:r w:rsidRPr="4AAECD48">
        <w:rPr>
          <w:rFonts w:asciiTheme="majorHAnsi" w:eastAsia="Arial" w:hAnsiTheme="majorHAnsi" w:cstheme="majorBidi"/>
          <w:sz w:val="24"/>
          <w:szCs w:val="24"/>
        </w:rPr>
        <w:t xml:space="preserve"> must set up a Disciplinary Committee to review the case.</w:t>
      </w:r>
    </w:p>
    <w:p w14:paraId="62FBB1ED" w14:textId="3960A877" w:rsidR="009450E3" w:rsidRPr="00121A9E" w:rsidRDefault="009450E3" w:rsidP="009450E3">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Incidents which may lead to a permanent exclusion could include:</w:t>
      </w:r>
    </w:p>
    <w:p w14:paraId="4475AD14" w14:textId="77777777" w:rsidR="009450E3" w:rsidRPr="00121A9E" w:rsidRDefault="009450E3" w:rsidP="009450E3">
      <w:pPr>
        <w:spacing w:line="184" w:lineRule="exact"/>
        <w:rPr>
          <w:rFonts w:asciiTheme="majorHAnsi" w:eastAsia="Times New Roman" w:hAnsiTheme="majorHAnsi" w:cstheme="majorHAnsi"/>
          <w:sz w:val="24"/>
          <w:szCs w:val="24"/>
        </w:rPr>
      </w:pPr>
    </w:p>
    <w:p w14:paraId="45AABCD5" w14:textId="77777777" w:rsidR="009450E3" w:rsidRPr="00121A9E" w:rsidRDefault="009450E3" w:rsidP="009450E3">
      <w:pPr>
        <w:numPr>
          <w:ilvl w:val="0"/>
          <w:numId w:val="30"/>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Violence, including threatened violence</w:t>
      </w:r>
    </w:p>
    <w:p w14:paraId="120C4E94" w14:textId="77777777" w:rsidR="009450E3" w:rsidRPr="00121A9E" w:rsidRDefault="009450E3" w:rsidP="009450E3">
      <w:pPr>
        <w:spacing w:line="71" w:lineRule="exact"/>
        <w:rPr>
          <w:rFonts w:asciiTheme="majorHAnsi" w:eastAsia="Wingdings" w:hAnsiTheme="majorHAnsi" w:cstheme="majorHAnsi"/>
          <w:b/>
          <w:sz w:val="24"/>
          <w:szCs w:val="24"/>
        </w:rPr>
      </w:pPr>
    </w:p>
    <w:p w14:paraId="2F8549ED" w14:textId="77777777" w:rsidR="009450E3" w:rsidRPr="00121A9E" w:rsidRDefault="009450E3" w:rsidP="009450E3">
      <w:pPr>
        <w:numPr>
          <w:ilvl w:val="0"/>
          <w:numId w:val="30"/>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Selling/supplying drugs on school premises</w:t>
      </w:r>
    </w:p>
    <w:p w14:paraId="42AFC42D" w14:textId="77777777" w:rsidR="009450E3" w:rsidRPr="00121A9E" w:rsidRDefault="009450E3" w:rsidP="009450E3">
      <w:pPr>
        <w:spacing w:line="73" w:lineRule="exact"/>
        <w:rPr>
          <w:rFonts w:asciiTheme="majorHAnsi" w:eastAsia="Wingdings" w:hAnsiTheme="majorHAnsi" w:cstheme="majorHAnsi"/>
          <w:b/>
          <w:sz w:val="24"/>
          <w:szCs w:val="24"/>
        </w:rPr>
      </w:pPr>
    </w:p>
    <w:p w14:paraId="7F0CCD08" w14:textId="77777777" w:rsidR="009450E3" w:rsidRPr="00121A9E" w:rsidRDefault="009450E3" w:rsidP="009450E3">
      <w:pPr>
        <w:numPr>
          <w:ilvl w:val="0"/>
          <w:numId w:val="30"/>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Bringing a knife or other weapon onto the site</w:t>
      </w:r>
    </w:p>
    <w:p w14:paraId="271CA723" w14:textId="77777777" w:rsidR="009450E3" w:rsidRPr="00121A9E" w:rsidRDefault="009450E3" w:rsidP="009450E3">
      <w:pPr>
        <w:spacing w:line="71" w:lineRule="exact"/>
        <w:rPr>
          <w:rFonts w:asciiTheme="majorHAnsi" w:eastAsia="Wingdings" w:hAnsiTheme="majorHAnsi" w:cstheme="majorHAnsi"/>
          <w:b/>
          <w:sz w:val="24"/>
          <w:szCs w:val="24"/>
        </w:rPr>
      </w:pPr>
    </w:p>
    <w:p w14:paraId="75FBE423" w14:textId="3051619A" w:rsidR="009450E3" w:rsidRPr="00D27C8C" w:rsidRDefault="009450E3" w:rsidP="00D27C8C">
      <w:pPr>
        <w:numPr>
          <w:ilvl w:val="0"/>
          <w:numId w:val="30"/>
        </w:numPr>
        <w:tabs>
          <w:tab w:val="left" w:pos="720"/>
        </w:tabs>
        <w:spacing w:after="0" w:line="258" w:lineRule="auto"/>
        <w:ind w:left="720" w:hanging="370"/>
        <w:jc w:val="both"/>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Persistent, malicious disruptive behaviour including open defiance and refusal to agree with school policies which prevents other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from learning or presents a health and safety risk to themselves and others.</w:t>
      </w:r>
    </w:p>
    <w:p w14:paraId="2D3F0BEC" w14:textId="149104C6" w:rsidR="008A3662" w:rsidRDefault="009450E3" w:rsidP="008D66AD">
      <w:pPr>
        <w:spacing w:line="276" w:lineRule="auto"/>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Where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are permanently excluded the exclusion letter will be accompanied by </w:t>
      </w:r>
      <w:r w:rsidR="008D66AD">
        <w:rPr>
          <w:rFonts w:asciiTheme="majorHAnsi" w:eastAsia="Arial" w:hAnsiTheme="majorHAnsi" w:cstheme="majorHAnsi"/>
          <w:sz w:val="24"/>
          <w:szCs w:val="24"/>
        </w:rPr>
        <w:t>an additional report</w:t>
      </w:r>
      <w:r w:rsidR="00331C0F">
        <w:rPr>
          <w:rFonts w:asciiTheme="majorHAnsi" w:eastAsia="Arial" w:hAnsiTheme="majorHAnsi" w:cstheme="majorHAnsi"/>
          <w:sz w:val="24"/>
          <w:szCs w:val="24"/>
        </w:rPr>
        <w:t xml:space="preserve">, The Permanent Exclusion Report. </w:t>
      </w:r>
    </w:p>
    <w:p w14:paraId="2CDF85FF" w14:textId="77777777" w:rsidR="00331C0F" w:rsidRPr="008D66AD" w:rsidRDefault="00331C0F" w:rsidP="008D66AD">
      <w:pPr>
        <w:spacing w:line="276" w:lineRule="auto"/>
        <w:rPr>
          <w:rFonts w:asciiTheme="majorHAnsi" w:eastAsia="Arial" w:hAnsiTheme="majorHAnsi" w:cstheme="majorHAnsi"/>
          <w:sz w:val="24"/>
          <w:szCs w:val="24"/>
        </w:rPr>
      </w:pPr>
    </w:p>
    <w:p w14:paraId="1D593718" w14:textId="403AB2FF" w:rsidR="008D66AD" w:rsidRPr="00D27C8C" w:rsidRDefault="008D66AD" w:rsidP="00D27C8C">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The Permanent Exclusion Report</w:t>
      </w:r>
      <w:r w:rsidRPr="4AAECD48">
        <w:rPr>
          <w:rFonts w:asciiTheme="majorHAnsi" w:eastAsia="Arial" w:hAnsiTheme="majorHAnsi" w:cstheme="majorBidi"/>
          <w:sz w:val="24"/>
          <w:szCs w:val="24"/>
        </w:rPr>
        <w:t>.</w:t>
      </w:r>
    </w:p>
    <w:p w14:paraId="7E0BD9EC" w14:textId="16227CFA" w:rsidR="008D66AD" w:rsidRPr="00D27C8C" w:rsidRDefault="008D66AD" w:rsidP="00D27C8C">
      <w:pPr>
        <w:spacing w:line="276" w:lineRule="auto"/>
        <w:rPr>
          <w:rFonts w:asciiTheme="majorHAnsi" w:eastAsia="Arial" w:hAnsiTheme="majorHAnsi" w:cstheme="majorHAnsi"/>
          <w:sz w:val="24"/>
          <w:szCs w:val="24"/>
        </w:rPr>
      </w:pPr>
      <w:r w:rsidRPr="00121A9E">
        <w:rPr>
          <w:rFonts w:asciiTheme="majorHAnsi" w:eastAsia="Arial" w:hAnsiTheme="majorHAnsi" w:cstheme="majorHAnsi"/>
          <w:sz w:val="24"/>
          <w:szCs w:val="24"/>
        </w:rPr>
        <w:t>In advance of the Disciplinary Committee, the Principal will prepare an exclusion report which explains why the student was excluded.</w:t>
      </w:r>
    </w:p>
    <w:p w14:paraId="5FA4761C" w14:textId="77777777" w:rsidR="008A3662" w:rsidRPr="00121A9E" w:rsidRDefault="008A3662" w:rsidP="008A3662">
      <w:pPr>
        <w:spacing w:line="0" w:lineRule="atLeast"/>
        <w:rPr>
          <w:rFonts w:asciiTheme="majorHAnsi" w:eastAsia="Arial" w:hAnsiTheme="majorHAnsi" w:cstheme="majorHAnsi"/>
          <w:sz w:val="24"/>
          <w:szCs w:val="24"/>
        </w:rPr>
      </w:pPr>
      <w:r w:rsidRPr="00121A9E">
        <w:rPr>
          <w:rFonts w:asciiTheme="majorHAnsi" w:eastAsia="Arial" w:hAnsiTheme="majorHAnsi" w:cstheme="majorHAnsi"/>
          <w:sz w:val="24"/>
          <w:szCs w:val="24"/>
        </w:rPr>
        <w:t>The report will include:</w:t>
      </w:r>
    </w:p>
    <w:p w14:paraId="6D5A903E" w14:textId="77777777" w:rsidR="008A3662" w:rsidRPr="00121A9E" w:rsidRDefault="008A3662" w:rsidP="008A3662">
      <w:pPr>
        <w:numPr>
          <w:ilvl w:val="0"/>
          <w:numId w:val="31"/>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A profile sheet including basic information about the </w:t>
      </w:r>
      <w:r w:rsidR="00FB43E1" w:rsidRPr="00121A9E">
        <w:rPr>
          <w:rFonts w:asciiTheme="majorHAnsi" w:eastAsia="Arial" w:hAnsiTheme="majorHAnsi" w:cstheme="majorHAnsi"/>
          <w:sz w:val="24"/>
          <w:szCs w:val="24"/>
        </w:rPr>
        <w:t>student</w:t>
      </w:r>
    </w:p>
    <w:p w14:paraId="75CF4315" w14:textId="77777777" w:rsidR="008A3662" w:rsidRPr="00121A9E" w:rsidRDefault="008A3662" w:rsidP="008A3662">
      <w:pPr>
        <w:spacing w:line="73" w:lineRule="exact"/>
        <w:rPr>
          <w:rFonts w:asciiTheme="majorHAnsi" w:eastAsia="Wingdings" w:hAnsiTheme="majorHAnsi" w:cstheme="majorHAnsi"/>
          <w:b/>
          <w:sz w:val="24"/>
          <w:szCs w:val="24"/>
        </w:rPr>
      </w:pPr>
    </w:p>
    <w:p w14:paraId="71CD1AAA" w14:textId="77777777" w:rsidR="008A3662" w:rsidRPr="00121A9E" w:rsidRDefault="008A3662" w:rsidP="008A3662">
      <w:pPr>
        <w:numPr>
          <w:ilvl w:val="0"/>
          <w:numId w:val="31"/>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An overview of the case including a detailed account of the reason(s) for the Exclusion</w:t>
      </w:r>
    </w:p>
    <w:p w14:paraId="3CB648E9" w14:textId="77777777" w:rsidR="008A3662" w:rsidRPr="00121A9E" w:rsidRDefault="008A3662" w:rsidP="008A3662">
      <w:pPr>
        <w:spacing w:line="44" w:lineRule="exact"/>
        <w:rPr>
          <w:rFonts w:asciiTheme="majorHAnsi" w:eastAsia="Wingdings" w:hAnsiTheme="majorHAnsi" w:cstheme="majorHAnsi"/>
          <w:b/>
          <w:sz w:val="24"/>
          <w:szCs w:val="24"/>
        </w:rPr>
      </w:pPr>
    </w:p>
    <w:p w14:paraId="7BA42EDF" w14:textId="77777777" w:rsidR="008A3662" w:rsidRPr="00121A9E" w:rsidRDefault="008A3662" w:rsidP="008A3662">
      <w:pPr>
        <w:numPr>
          <w:ilvl w:val="0"/>
          <w:numId w:val="31"/>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Confirmation that the current DfE exclusions guidance has been adhered to</w:t>
      </w:r>
    </w:p>
    <w:p w14:paraId="0C178E9E" w14:textId="77777777" w:rsidR="008A3662" w:rsidRPr="00121A9E" w:rsidRDefault="008A3662" w:rsidP="008A3662">
      <w:pPr>
        <w:spacing w:line="47" w:lineRule="exact"/>
        <w:rPr>
          <w:rFonts w:asciiTheme="majorHAnsi" w:eastAsia="Wingdings" w:hAnsiTheme="majorHAnsi" w:cstheme="majorHAnsi"/>
          <w:b/>
          <w:sz w:val="24"/>
          <w:szCs w:val="24"/>
        </w:rPr>
      </w:pPr>
    </w:p>
    <w:p w14:paraId="6A506133" w14:textId="77777777" w:rsidR="008A3662" w:rsidRPr="00121A9E" w:rsidRDefault="008A3662" w:rsidP="008A3662">
      <w:pPr>
        <w:numPr>
          <w:ilvl w:val="0"/>
          <w:numId w:val="31"/>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Where relevant, details of any behaviour modification strategies that have been used</w:t>
      </w:r>
    </w:p>
    <w:p w14:paraId="3C0395D3" w14:textId="77777777" w:rsidR="008A3662" w:rsidRPr="00121A9E" w:rsidRDefault="008A3662" w:rsidP="008A3662">
      <w:pPr>
        <w:spacing w:line="44" w:lineRule="exact"/>
        <w:rPr>
          <w:rFonts w:asciiTheme="majorHAnsi" w:eastAsia="Wingdings" w:hAnsiTheme="majorHAnsi" w:cstheme="majorHAnsi"/>
          <w:b/>
          <w:sz w:val="24"/>
          <w:szCs w:val="24"/>
        </w:rPr>
      </w:pPr>
    </w:p>
    <w:p w14:paraId="3569F5EF" w14:textId="77777777" w:rsidR="008A3662" w:rsidRPr="00121A9E" w:rsidRDefault="008A3662" w:rsidP="008A3662">
      <w:pPr>
        <w:numPr>
          <w:ilvl w:val="0"/>
          <w:numId w:val="31"/>
        </w:numPr>
        <w:tabs>
          <w:tab w:val="left" w:pos="720"/>
        </w:tabs>
        <w:spacing w:after="0" w:line="0" w:lineRule="atLeast"/>
        <w:ind w:left="720" w:hanging="370"/>
        <w:rPr>
          <w:rFonts w:asciiTheme="majorHAnsi" w:eastAsia="Wingdings" w:hAnsiTheme="majorHAnsi" w:cstheme="majorHAnsi"/>
          <w:b/>
          <w:sz w:val="24"/>
          <w:szCs w:val="24"/>
        </w:rPr>
      </w:pPr>
      <w:r w:rsidRPr="00121A9E">
        <w:rPr>
          <w:rFonts w:asciiTheme="majorHAnsi" w:eastAsia="Arial" w:hAnsiTheme="majorHAnsi" w:cstheme="majorHAnsi"/>
          <w:sz w:val="24"/>
          <w:szCs w:val="24"/>
        </w:rPr>
        <w:t>An indication of how the sanction applied is consistent with the school’s Behaviour Policy</w:t>
      </w:r>
    </w:p>
    <w:p w14:paraId="3254BC2F" w14:textId="77777777" w:rsidR="008A3662" w:rsidRPr="00121A9E" w:rsidRDefault="008A3662" w:rsidP="008A3662">
      <w:pPr>
        <w:spacing w:line="51" w:lineRule="exact"/>
        <w:rPr>
          <w:rFonts w:asciiTheme="majorHAnsi" w:eastAsia="Wingdings" w:hAnsiTheme="majorHAnsi" w:cstheme="majorHAnsi"/>
          <w:b/>
          <w:sz w:val="24"/>
          <w:szCs w:val="24"/>
        </w:rPr>
      </w:pPr>
    </w:p>
    <w:p w14:paraId="5191A02F" w14:textId="77777777" w:rsidR="008A3662" w:rsidRPr="00121A9E" w:rsidRDefault="008A3662" w:rsidP="008A3662">
      <w:pPr>
        <w:numPr>
          <w:ilvl w:val="0"/>
          <w:numId w:val="31"/>
        </w:numPr>
        <w:tabs>
          <w:tab w:val="left" w:pos="720"/>
        </w:tabs>
        <w:spacing w:after="0" w:line="0" w:lineRule="atLeast"/>
        <w:ind w:left="720" w:hanging="369"/>
        <w:rPr>
          <w:rFonts w:asciiTheme="majorHAnsi" w:eastAsia="Wingdings" w:hAnsiTheme="majorHAnsi" w:cstheme="majorHAnsi"/>
          <w:b/>
          <w:sz w:val="24"/>
          <w:szCs w:val="24"/>
        </w:rPr>
      </w:pPr>
      <w:r w:rsidRPr="00121A9E">
        <w:rPr>
          <w:rFonts w:asciiTheme="majorHAnsi" w:eastAsia="Arial" w:hAnsiTheme="majorHAnsi" w:cstheme="majorHAnsi"/>
          <w:sz w:val="24"/>
          <w:szCs w:val="24"/>
        </w:rPr>
        <w:t>Alternative sanctions that were considered (if applicable)</w:t>
      </w:r>
    </w:p>
    <w:p w14:paraId="651E9592" w14:textId="77777777" w:rsidR="008A3662" w:rsidRPr="00121A9E" w:rsidRDefault="008A3662" w:rsidP="008A3662">
      <w:pPr>
        <w:spacing w:line="51" w:lineRule="exact"/>
        <w:rPr>
          <w:rFonts w:asciiTheme="majorHAnsi" w:eastAsia="Wingdings" w:hAnsiTheme="majorHAnsi" w:cstheme="majorHAnsi"/>
          <w:b/>
          <w:sz w:val="24"/>
          <w:szCs w:val="24"/>
        </w:rPr>
      </w:pPr>
    </w:p>
    <w:p w14:paraId="501298E7" w14:textId="77777777" w:rsidR="009450E3" w:rsidRPr="00121A9E" w:rsidRDefault="008A3662" w:rsidP="009450E3">
      <w:pPr>
        <w:numPr>
          <w:ilvl w:val="0"/>
          <w:numId w:val="31"/>
        </w:numPr>
        <w:tabs>
          <w:tab w:val="left" w:pos="720"/>
        </w:tabs>
        <w:spacing w:after="0" w:line="264" w:lineRule="auto"/>
        <w:ind w:left="720" w:hanging="369"/>
        <w:rPr>
          <w:rFonts w:asciiTheme="majorHAnsi" w:eastAsia="Wingdings" w:hAnsiTheme="majorHAnsi" w:cstheme="majorHAnsi"/>
          <w:b/>
          <w:sz w:val="24"/>
          <w:szCs w:val="24"/>
        </w:rPr>
      </w:pPr>
      <w:r w:rsidRPr="00121A9E">
        <w:rPr>
          <w:rFonts w:asciiTheme="majorHAnsi" w:eastAsia="Arial" w:hAnsiTheme="majorHAnsi" w:cstheme="majorHAnsi"/>
          <w:sz w:val="24"/>
          <w:szCs w:val="24"/>
        </w:rPr>
        <w:t xml:space="preserve">Assurance that the relevant DfE guidance for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with SEN, a disability, or </w:t>
      </w:r>
      <w:r w:rsidR="009450E3" w:rsidRPr="00121A9E">
        <w:rPr>
          <w:rFonts w:asciiTheme="majorHAnsi" w:eastAsia="Arial" w:hAnsiTheme="majorHAnsi" w:cstheme="majorHAnsi"/>
          <w:sz w:val="24"/>
          <w:szCs w:val="24"/>
        </w:rPr>
        <w:t>in the case of a Looked After Ch</w:t>
      </w:r>
      <w:r w:rsidRPr="00121A9E">
        <w:rPr>
          <w:rFonts w:asciiTheme="majorHAnsi" w:eastAsia="Arial" w:hAnsiTheme="majorHAnsi" w:cstheme="majorHAnsi"/>
          <w:sz w:val="24"/>
          <w:szCs w:val="24"/>
        </w:rPr>
        <w:t>ild, was considered before the decision to exclude was taken</w:t>
      </w:r>
      <w:r w:rsidR="009450E3" w:rsidRPr="00121A9E">
        <w:rPr>
          <w:rFonts w:asciiTheme="majorHAnsi" w:eastAsia="Wingdings" w:hAnsiTheme="majorHAnsi" w:cstheme="majorHAnsi"/>
          <w:b/>
          <w:sz w:val="24"/>
          <w:szCs w:val="24"/>
        </w:rPr>
        <w:t xml:space="preserve"> </w:t>
      </w:r>
    </w:p>
    <w:p w14:paraId="269E314A" w14:textId="77777777" w:rsidR="009450E3" w:rsidRPr="00121A9E" w:rsidRDefault="009450E3" w:rsidP="009450E3">
      <w:pPr>
        <w:tabs>
          <w:tab w:val="left" w:pos="720"/>
        </w:tabs>
        <w:spacing w:after="0" w:line="264" w:lineRule="auto"/>
        <w:rPr>
          <w:rFonts w:asciiTheme="majorHAnsi" w:eastAsia="Wingdings" w:hAnsiTheme="majorHAnsi" w:cstheme="majorHAnsi"/>
          <w:b/>
          <w:sz w:val="24"/>
          <w:szCs w:val="24"/>
        </w:rPr>
      </w:pPr>
    </w:p>
    <w:p w14:paraId="72A8DCE0" w14:textId="77777777" w:rsidR="009450E3" w:rsidRPr="00121A9E" w:rsidRDefault="009450E3" w:rsidP="009450E3">
      <w:pPr>
        <w:numPr>
          <w:ilvl w:val="0"/>
          <w:numId w:val="31"/>
        </w:numPr>
        <w:tabs>
          <w:tab w:val="left" w:pos="720"/>
        </w:tabs>
        <w:spacing w:after="0" w:line="0" w:lineRule="atLeast"/>
        <w:ind w:left="720" w:hanging="369"/>
        <w:rPr>
          <w:rFonts w:asciiTheme="majorHAnsi" w:eastAsia="Wingdings" w:hAnsiTheme="majorHAnsi" w:cstheme="majorHAnsi"/>
          <w:b/>
          <w:sz w:val="24"/>
          <w:szCs w:val="24"/>
        </w:rPr>
      </w:pPr>
      <w:r w:rsidRPr="00121A9E">
        <w:rPr>
          <w:rFonts w:asciiTheme="majorHAnsi" w:eastAsia="Arial" w:hAnsiTheme="majorHAnsi" w:cstheme="majorHAnsi"/>
          <w:sz w:val="24"/>
          <w:szCs w:val="24"/>
        </w:rPr>
        <w:t>That in reaching the decision, equal opportunity legislation was complied with.</w:t>
      </w:r>
    </w:p>
    <w:p w14:paraId="47341341" w14:textId="77777777" w:rsidR="009450E3" w:rsidRPr="00121A9E" w:rsidRDefault="009450E3" w:rsidP="009450E3">
      <w:pPr>
        <w:tabs>
          <w:tab w:val="left" w:pos="720"/>
        </w:tabs>
        <w:spacing w:after="0" w:line="264" w:lineRule="auto"/>
        <w:rPr>
          <w:rFonts w:asciiTheme="majorHAnsi" w:eastAsia="Wingdings" w:hAnsiTheme="majorHAnsi" w:cstheme="majorHAnsi"/>
          <w:b/>
          <w:sz w:val="24"/>
          <w:szCs w:val="24"/>
        </w:rPr>
      </w:pPr>
    </w:p>
    <w:p w14:paraId="42EF2083" w14:textId="77777777" w:rsidR="009450E3" w:rsidRDefault="009450E3" w:rsidP="009450E3">
      <w:pPr>
        <w:tabs>
          <w:tab w:val="left" w:pos="720"/>
        </w:tabs>
        <w:spacing w:after="0" w:line="264" w:lineRule="auto"/>
        <w:rPr>
          <w:rFonts w:asciiTheme="majorHAnsi" w:eastAsia="Wingdings" w:hAnsiTheme="majorHAnsi" w:cstheme="majorHAnsi"/>
          <w:b/>
          <w:sz w:val="24"/>
          <w:szCs w:val="24"/>
        </w:rPr>
      </w:pPr>
    </w:p>
    <w:p w14:paraId="1CF0DB80" w14:textId="77777777" w:rsidR="002B0D2C" w:rsidRDefault="002B0D2C" w:rsidP="009450E3">
      <w:pPr>
        <w:tabs>
          <w:tab w:val="left" w:pos="720"/>
        </w:tabs>
        <w:spacing w:after="0" w:line="264" w:lineRule="auto"/>
        <w:rPr>
          <w:rFonts w:asciiTheme="majorHAnsi" w:eastAsia="Wingdings" w:hAnsiTheme="majorHAnsi" w:cstheme="majorHAnsi"/>
          <w:b/>
          <w:sz w:val="24"/>
          <w:szCs w:val="24"/>
        </w:rPr>
      </w:pPr>
    </w:p>
    <w:p w14:paraId="214874E0" w14:textId="77777777" w:rsidR="002B0D2C" w:rsidRDefault="002B0D2C" w:rsidP="009450E3">
      <w:pPr>
        <w:tabs>
          <w:tab w:val="left" w:pos="720"/>
        </w:tabs>
        <w:spacing w:after="0" w:line="264" w:lineRule="auto"/>
        <w:rPr>
          <w:rFonts w:asciiTheme="majorHAnsi" w:eastAsia="Wingdings" w:hAnsiTheme="majorHAnsi" w:cstheme="majorHAnsi"/>
          <w:b/>
          <w:sz w:val="24"/>
          <w:szCs w:val="24"/>
        </w:rPr>
      </w:pPr>
    </w:p>
    <w:p w14:paraId="047E862A" w14:textId="77777777" w:rsidR="002B0D2C" w:rsidRDefault="002B0D2C" w:rsidP="009450E3">
      <w:pPr>
        <w:tabs>
          <w:tab w:val="left" w:pos="720"/>
        </w:tabs>
        <w:spacing w:after="0" w:line="264" w:lineRule="auto"/>
        <w:rPr>
          <w:rFonts w:asciiTheme="majorHAnsi" w:eastAsia="Wingdings" w:hAnsiTheme="majorHAnsi" w:cstheme="majorHAnsi"/>
          <w:b/>
          <w:sz w:val="24"/>
          <w:szCs w:val="24"/>
        </w:rPr>
      </w:pPr>
    </w:p>
    <w:p w14:paraId="2D6475D5" w14:textId="77777777" w:rsidR="002B0D2C" w:rsidRDefault="002B0D2C" w:rsidP="009450E3">
      <w:pPr>
        <w:tabs>
          <w:tab w:val="left" w:pos="720"/>
        </w:tabs>
        <w:spacing w:after="0" w:line="264" w:lineRule="auto"/>
        <w:rPr>
          <w:rFonts w:asciiTheme="majorHAnsi" w:eastAsia="Wingdings" w:hAnsiTheme="majorHAnsi" w:cstheme="majorHAnsi"/>
          <w:b/>
          <w:sz w:val="24"/>
          <w:szCs w:val="24"/>
        </w:rPr>
      </w:pPr>
    </w:p>
    <w:p w14:paraId="364281C3" w14:textId="77777777" w:rsidR="002B0D2C" w:rsidRDefault="002B0D2C" w:rsidP="009450E3">
      <w:pPr>
        <w:tabs>
          <w:tab w:val="left" w:pos="720"/>
        </w:tabs>
        <w:spacing w:after="0" w:line="264" w:lineRule="auto"/>
        <w:rPr>
          <w:rFonts w:asciiTheme="majorHAnsi" w:eastAsia="Wingdings" w:hAnsiTheme="majorHAnsi" w:cstheme="majorHAnsi"/>
          <w:b/>
          <w:sz w:val="24"/>
          <w:szCs w:val="24"/>
        </w:rPr>
      </w:pPr>
    </w:p>
    <w:p w14:paraId="1175E55E" w14:textId="77777777" w:rsidR="00617CBF" w:rsidRDefault="00617CBF" w:rsidP="009450E3">
      <w:pPr>
        <w:tabs>
          <w:tab w:val="left" w:pos="720"/>
        </w:tabs>
        <w:spacing w:after="0" w:line="264" w:lineRule="auto"/>
        <w:rPr>
          <w:rFonts w:asciiTheme="majorHAnsi" w:eastAsia="Wingdings" w:hAnsiTheme="majorHAnsi" w:cstheme="majorHAnsi"/>
          <w:b/>
          <w:sz w:val="24"/>
          <w:szCs w:val="24"/>
        </w:rPr>
      </w:pPr>
    </w:p>
    <w:p w14:paraId="28CF6310" w14:textId="77777777" w:rsidR="002B0D2C" w:rsidRPr="00121A9E" w:rsidRDefault="002B0D2C" w:rsidP="009450E3">
      <w:pPr>
        <w:tabs>
          <w:tab w:val="left" w:pos="720"/>
        </w:tabs>
        <w:spacing w:after="0" w:line="264" w:lineRule="auto"/>
        <w:rPr>
          <w:rFonts w:asciiTheme="majorHAnsi" w:eastAsia="Wingdings" w:hAnsiTheme="majorHAnsi" w:cstheme="majorHAnsi"/>
          <w:b/>
          <w:sz w:val="24"/>
          <w:szCs w:val="24"/>
        </w:rPr>
      </w:pPr>
    </w:p>
    <w:p w14:paraId="021EB3DA" w14:textId="77777777" w:rsidR="009450E3" w:rsidRPr="00121A9E" w:rsidRDefault="009450E3" w:rsidP="009450E3">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lastRenderedPageBreak/>
        <w:t>Safeguarding</w:t>
      </w:r>
    </w:p>
    <w:p w14:paraId="54E065DA" w14:textId="61AAA707" w:rsidR="728A51B2" w:rsidRDefault="009450E3" w:rsidP="728A51B2">
      <w:pPr>
        <w:spacing w:line="249" w:lineRule="auto"/>
        <w:jc w:val="both"/>
        <w:rPr>
          <w:rFonts w:asciiTheme="majorHAnsi" w:eastAsia="Arial" w:hAnsiTheme="majorHAnsi" w:cstheme="majorBidi"/>
          <w:sz w:val="24"/>
          <w:szCs w:val="24"/>
        </w:rPr>
      </w:pPr>
      <w:r w:rsidRPr="728A51B2">
        <w:rPr>
          <w:rFonts w:asciiTheme="majorHAnsi" w:eastAsia="Arial" w:hAnsiTheme="majorHAnsi" w:cstheme="majorBidi"/>
          <w:sz w:val="24"/>
          <w:szCs w:val="24"/>
        </w:rPr>
        <w:t xml:space="preserve">At Purple Oaks Academy, we have </w:t>
      </w:r>
      <w:r w:rsidR="00D27C8C">
        <w:rPr>
          <w:rFonts w:asciiTheme="majorHAnsi" w:eastAsia="Arial" w:hAnsiTheme="majorHAnsi" w:cstheme="majorBidi"/>
          <w:sz w:val="24"/>
          <w:szCs w:val="24"/>
        </w:rPr>
        <w:t xml:space="preserve">a Site-Specific </w:t>
      </w:r>
      <w:r w:rsidRPr="728A51B2">
        <w:rPr>
          <w:rFonts w:asciiTheme="majorHAnsi" w:eastAsia="Arial" w:hAnsiTheme="majorHAnsi" w:cstheme="majorBidi"/>
          <w:sz w:val="24"/>
          <w:szCs w:val="24"/>
        </w:rPr>
        <w:t>Safeguarding Policy and Procedures that are available to all parties. The Designated Senior Leads for Safeguarding review and update these policies and procedures, in-line with any new legislation or recommendations, annually. Staff members are expected to read and record that they have read this policy.</w:t>
      </w:r>
    </w:p>
    <w:p w14:paraId="705ED03E" w14:textId="77777777" w:rsidR="001C6F71" w:rsidRDefault="001C6F71" w:rsidP="728A51B2">
      <w:pPr>
        <w:spacing w:line="249" w:lineRule="auto"/>
        <w:jc w:val="both"/>
        <w:rPr>
          <w:rFonts w:asciiTheme="majorHAnsi" w:eastAsia="Arial" w:hAnsiTheme="majorHAnsi" w:cstheme="majorBidi"/>
          <w:sz w:val="24"/>
          <w:szCs w:val="24"/>
        </w:rPr>
      </w:pPr>
    </w:p>
    <w:p w14:paraId="568360AB" w14:textId="77777777" w:rsidR="009450E3" w:rsidRPr="00121A9E" w:rsidRDefault="009450E3" w:rsidP="009450E3">
      <w:pPr>
        <w:spacing w:line="0" w:lineRule="atLeast"/>
        <w:rPr>
          <w:rFonts w:asciiTheme="majorHAnsi" w:eastAsia="Arial" w:hAnsiTheme="majorHAnsi" w:cstheme="majorHAnsi"/>
          <w:b/>
          <w:sz w:val="24"/>
          <w:szCs w:val="24"/>
          <w:u w:val="single"/>
        </w:rPr>
      </w:pPr>
      <w:r w:rsidRPr="00121A9E">
        <w:rPr>
          <w:rFonts w:asciiTheme="majorHAnsi" w:eastAsia="Arial" w:hAnsiTheme="majorHAnsi" w:cstheme="majorHAnsi"/>
          <w:b/>
          <w:sz w:val="24"/>
          <w:szCs w:val="24"/>
          <w:u w:val="single"/>
        </w:rPr>
        <w:t>Equal Opportunities</w:t>
      </w:r>
    </w:p>
    <w:p w14:paraId="4F5EFBE5" w14:textId="77777777" w:rsidR="009450E3" w:rsidRPr="00121A9E" w:rsidRDefault="009450E3" w:rsidP="009450E3">
      <w:pPr>
        <w:spacing w:line="257" w:lineRule="auto"/>
        <w:jc w:val="both"/>
        <w:rPr>
          <w:rFonts w:asciiTheme="majorHAnsi" w:eastAsia="Arial" w:hAnsiTheme="majorHAnsi" w:cstheme="majorHAnsi"/>
          <w:sz w:val="24"/>
          <w:szCs w:val="24"/>
        </w:rPr>
      </w:pPr>
      <w:r w:rsidRPr="00121A9E">
        <w:rPr>
          <w:rFonts w:asciiTheme="majorHAnsi" w:eastAsia="Arial" w:hAnsiTheme="majorHAnsi" w:cstheme="majorHAnsi"/>
          <w:sz w:val="24"/>
          <w:szCs w:val="24"/>
        </w:rPr>
        <w:t xml:space="preserve">Everyone has the right to work in a safe, healthy and happy environment. We strive to enable all our </w:t>
      </w:r>
      <w:r w:rsidR="003B02FC" w:rsidRPr="00121A9E">
        <w:rPr>
          <w:rFonts w:asciiTheme="majorHAnsi" w:eastAsia="Arial" w:hAnsiTheme="majorHAnsi" w:cstheme="majorHAnsi"/>
          <w:sz w:val="24"/>
          <w:szCs w:val="24"/>
        </w:rPr>
        <w:t>students</w:t>
      </w:r>
      <w:r w:rsidRPr="00121A9E">
        <w:rPr>
          <w:rFonts w:asciiTheme="majorHAnsi" w:eastAsia="Arial" w:hAnsiTheme="majorHAnsi" w:cstheme="majorHAnsi"/>
          <w:sz w:val="24"/>
          <w:szCs w:val="24"/>
        </w:rPr>
        <w:t xml:space="preserve"> and staff, regardless of ability, ethnicity, religion, gender or orientation to participate fully and happily in the life of the school.  We believe that our behaviour management policy upholds the dignity and maintains the safety and well-being of all.</w:t>
      </w:r>
    </w:p>
    <w:p w14:paraId="0C136CF1" w14:textId="77777777" w:rsidR="00CF2950" w:rsidRPr="00121A9E" w:rsidRDefault="00CF2950" w:rsidP="009450E3">
      <w:pPr>
        <w:tabs>
          <w:tab w:val="left" w:pos="3580"/>
        </w:tabs>
        <w:spacing w:line="0" w:lineRule="atLeast"/>
        <w:rPr>
          <w:rFonts w:asciiTheme="majorHAnsi" w:eastAsia="Arial" w:hAnsiTheme="majorHAnsi" w:cstheme="majorHAnsi"/>
          <w:b/>
          <w:sz w:val="24"/>
          <w:szCs w:val="24"/>
        </w:rPr>
      </w:pPr>
    </w:p>
    <w:p w14:paraId="0A392C6A" w14:textId="77777777" w:rsidR="00CF2950" w:rsidRPr="00121A9E" w:rsidRDefault="00CF2950" w:rsidP="009450E3">
      <w:pPr>
        <w:tabs>
          <w:tab w:val="left" w:pos="3580"/>
        </w:tabs>
        <w:spacing w:line="0" w:lineRule="atLeast"/>
        <w:rPr>
          <w:rFonts w:asciiTheme="majorHAnsi" w:eastAsia="Arial" w:hAnsiTheme="majorHAnsi" w:cstheme="majorHAnsi"/>
          <w:b/>
          <w:sz w:val="24"/>
          <w:szCs w:val="24"/>
        </w:rPr>
      </w:pPr>
    </w:p>
    <w:p w14:paraId="290583F9" w14:textId="77777777" w:rsidR="009775FB" w:rsidRPr="00121A9E" w:rsidRDefault="009775FB" w:rsidP="009450E3">
      <w:pPr>
        <w:tabs>
          <w:tab w:val="left" w:pos="3580"/>
        </w:tabs>
        <w:spacing w:line="0" w:lineRule="atLeast"/>
        <w:rPr>
          <w:rFonts w:asciiTheme="majorHAnsi" w:eastAsia="Arial" w:hAnsiTheme="majorHAnsi" w:cstheme="majorHAnsi"/>
          <w:b/>
          <w:sz w:val="24"/>
          <w:szCs w:val="24"/>
        </w:rPr>
      </w:pPr>
    </w:p>
    <w:p w14:paraId="68F21D90" w14:textId="77777777" w:rsidR="009775FB" w:rsidRPr="00121A9E" w:rsidRDefault="009775FB" w:rsidP="009450E3">
      <w:pPr>
        <w:tabs>
          <w:tab w:val="left" w:pos="3580"/>
        </w:tabs>
        <w:spacing w:line="0" w:lineRule="atLeast"/>
        <w:rPr>
          <w:rFonts w:asciiTheme="majorHAnsi" w:eastAsia="Arial" w:hAnsiTheme="majorHAnsi" w:cstheme="majorHAnsi"/>
          <w:b/>
          <w:sz w:val="24"/>
          <w:szCs w:val="24"/>
        </w:rPr>
      </w:pPr>
    </w:p>
    <w:p w14:paraId="13C326F3" w14:textId="77777777" w:rsidR="009775FB" w:rsidRPr="00121A9E" w:rsidRDefault="009775FB" w:rsidP="009450E3">
      <w:pPr>
        <w:tabs>
          <w:tab w:val="left" w:pos="3580"/>
        </w:tabs>
        <w:spacing w:line="0" w:lineRule="atLeast"/>
        <w:rPr>
          <w:rFonts w:asciiTheme="majorHAnsi" w:eastAsia="Arial" w:hAnsiTheme="majorHAnsi" w:cstheme="majorHAnsi"/>
          <w:b/>
          <w:sz w:val="24"/>
          <w:szCs w:val="24"/>
        </w:rPr>
      </w:pPr>
    </w:p>
    <w:p w14:paraId="4853B841" w14:textId="77777777" w:rsidR="009775FB" w:rsidRPr="00121A9E" w:rsidRDefault="009775FB" w:rsidP="009450E3">
      <w:pPr>
        <w:tabs>
          <w:tab w:val="left" w:pos="3580"/>
        </w:tabs>
        <w:spacing w:line="0" w:lineRule="atLeast"/>
        <w:rPr>
          <w:rFonts w:asciiTheme="majorHAnsi" w:eastAsia="Arial" w:hAnsiTheme="majorHAnsi" w:cstheme="majorHAnsi"/>
          <w:b/>
          <w:sz w:val="24"/>
          <w:szCs w:val="24"/>
        </w:rPr>
      </w:pPr>
    </w:p>
    <w:p w14:paraId="50125231" w14:textId="77777777" w:rsidR="009775FB" w:rsidRPr="00121A9E" w:rsidRDefault="009775FB" w:rsidP="009450E3">
      <w:pPr>
        <w:tabs>
          <w:tab w:val="left" w:pos="3580"/>
        </w:tabs>
        <w:spacing w:line="0" w:lineRule="atLeast"/>
        <w:rPr>
          <w:rFonts w:asciiTheme="majorHAnsi" w:eastAsia="Arial" w:hAnsiTheme="majorHAnsi" w:cstheme="majorHAnsi"/>
          <w:b/>
          <w:sz w:val="24"/>
          <w:szCs w:val="24"/>
        </w:rPr>
      </w:pPr>
    </w:p>
    <w:p w14:paraId="5A25747A" w14:textId="77777777" w:rsidR="009775FB" w:rsidRPr="00121A9E" w:rsidRDefault="009775FB" w:rsidP="009450E3">
      <w:pPr>
        <w:tabs>
          <w:tab w:val="left" w:pos="3580"/>
        </w:tabs>
        <w:spacing w:line="0" w:lineRule="atLeast"/>
        <w:rPr>
          <w:rFonts w:asciiTheme="majorHAnsi" w:eastAsia="Arial" w:hAnsiTheme="majorHAnsi" w:cstheme="majorHAnsi"/>
          <w:b/>
          <w:sz w:val="24"/>
          <w:szCs w:val="24"/>
        </w:rPr>
      </w:pPr>
    </w:p>
    <w:p w14:paraId="09B8D95D" w14:textId="77777777" w:rsidR="009775FB" w:rsidRPr="00121A9E" w:rsidRDefault="009775FB" w:rsidP="728A51B2">
      <w:pPr>
        <w:tabs>
          <w:tab w:val="left" w:pos="3580"/>
        </w:tabs>
        <w:spacing w:line="0" w:lineRule="atLeast"/>
        <w:rPr>
          <w:rFonts w:asciiTheme="majorHAnsi" w:eastAsia="Arial" w:hAnsiTheme="majorHAnsi" w:cstheme="majorBidi"/>
          <w:b/>
          <w:bCs/>
          <w:sz w:val="24"/>
          <w:szCs w:val="24"/>
        </w:rPr>
      </w:pPr>
    </w:p>
    <w:p w14:paraId="49206A88" w14:textId="121FB268" w:rsidR="009450E3" w:rsidRPr="002B0D2C" w:rsidRDefault="009450E3" w:rsidP="002B0D2C">
      <w:pPr>
        <w:tabs>
          <w:tab w:val="left" w:pos="5436"/>
        </w:tabs>
        <w:spacing w:line="0" w:lineRule="atLeast"/>
        <w:rPr>
          <w:rFonts w:asciiTheme="majorHAnsi" w:eastAsia="Arial" w:hAnsiTheme="majorHAnsi" w:cstheme="majorBidi"/>
          <w:b/>
          <w:bCs/>
          <w:sz w:val="24"/>
          <w:szCs w:val="24"/>
        </w:rPr>
      </w:pPr>
    </w:p>
    <w:p w14:paraId="410F60A5" w14:textId="77777777" w:rsidR="00722DF5" w:rsidRDefault="00722DF5" w:rsidP="009450E3">
      <w:pPr>
        <w:spacing w:line="0" w:lineRule="atLeast"/>
        <w:rPr>
          <w:rFonts w:asciiTheme="majorHAnsi" w:eastAsia="Arial" w:hAnsiTheme="majorHAnsi" w:cstheme="majorHAnsi"/>
          <w:sz w:val="24"/>
          <w:szCs w:val="24"/>
        </w:rPr>
      </w:pPr>
    </w:p>
    <w:p w14:paraId="30651F2A" w14:textId="79FEDA73" w:rsidR="009450E3" w:rsidRPr="00121A9E" w:rsidRDefault="009450E3" w:rsidP="009450E3">
      <w:pPr>
        <w:spacing w:line="0" w:lineRule="atLeast"/>
        <w:rPr>
          <w:rFonts w:asciiTheme="majorHAnsi" w:eastAsia="Arial" w:hAnsiTheme="majorHAnsi" w:cstheme="majorHAnsi"/>
          <w:b/>
          <w:i/>
          <w:sz w:val="20"/>
          <w:szCs w:val="20"/>
        </w:rPr>
      </w:pPr>
      <w:r w:rsidRPr="00121A9E">
        <w:rPr>
          <w:rFonts w:asciiTheme="majorHAnsi" w:eastAsia="Arial" w:hAnsiTheme="majorHAnsi" w:cstheme="majorHAnsi"/>
          <w:b/>
          <w:i/>
          <w:sz w:val="20"/>
          <w:szCs w:val="20"/>
        </w:rPr>
        <w:t>Documents consulted:</w:t>
      </w:r>
    </w:p>
    <w:p w14:paraId="648ACAE6" w14:textId="77777777" w:rsidR="00CF2950" w:rsidRPr="00121A9E" w:rsidRDefault="00CF2950" w:rsidP="009450E3">
      <w:pPr>
        <w:spacing w:line="239" w:lineRule="auto"/>
        <w:ind w:right="3820"/>
        <w:rPr>
          <w:rFonts w:asciiTheme="majorHAnsi" w:eastAsia="Arial" w:hAnsiTheme="majorHAnsi" w:cstheme="majorHAnsi"/>
          <w:i/>
          <w:sz w:val="20"/>
          <w:szCs w:val="20"/>
        </w:rPr>
      </w:pPr>
      <w:r w:rsidRPr="00121A9E">
        <w:rPr>
          <w:rFonts w:asciiTheme="majorHAnsi" w:eastAsia="Arial" w:hAnsiTheme="majorHAnsi" w:cstheme="majorHAnsi"/>
          <w:i/>
          <w:sz w:val="20"/>
          <w:szCs w:val="20"/>
        </w:rPr>
        <w:t xml:space="preserve">BILD Centre for the Advancement of Positive Behaviour Support, </w:t>
      </w:r>
      <w:proofErr w:type="gramStart"/>
      <w:r w:rsidRPr="00121A9E">
        <w:rPr>
          <w:rFonts w:asciiTheme="majorHAnsi" w:eastAsia="Arial" w:hAnsiTheme="majorHAnsi" w:cstheme="majorHAnsi"/>
          <w:i/>
          <w:sz w:val="20"/>
          <w:szCs w:val="20"/>
        </w:rPr>
        <w:t>The  Use</w:t>
      </w:r>
      <w:proofErr w:type="gramEnd"/>
      <w:r w:rsidRPr="00121A9E">
        <w:rPr>
          <w:rFonts w:asciiTheme="majorHAnsi" w:eastAsia="Arial" w:hAnsiTheme="majorHAnsi" w:cstheme="majorHAnsi"/>
          <w:i/>
          <w:sz w:val="20"/>
          <w:szCs w:val="20"/>
        </w:rPr>
        <w:t xml:space="preserve"> of Seclusion, Isolation and Time Out, December 2015 </w:t>
      </w:r>
    </w:p>
    <w:p w14:paraId="3221A048" w14:textId="77777777" w:rsidR="009450E3" w:rsidRPr="00121A9E" w:rsidRDefault="009450E3" w:rsidP="009450E3">
      <w:pPr>
        <w:spacing w:line="239" w:lineRule="auto"/>
        <w:ind w:right="3820"/>
        <w:rPr>
          <w:rFonts w:asciiTheme="majorHAnsi" w:eastAsia="Arial" w:hAnsiTheme="majorHAnsi" w:cstheme="majorHAnsi"/>
          <w:i/>
          <w:sz w:val="20"/>
          <w:szCs w:val="20"/>
        </w:rPr>
      </w:pPr>
      <w:r w:rsidRPr="00121A9E">
        <w:rPr>
          <w:rFonts w:asciiTheme="majorHAnsi" w:eastAsia="Arial" w:hAnsiTheme="majorHAnsi" w:cstheme="majorHAnsi"/>
          <w:i/>
          <w:sz w:val="20"/>
          <w:szCs w:val="20"/>
        </w:rPr>
        <w:t>DfE Departmental Advice. July 2013. ‘Use of reasonable force’, Education Act 1996</w:t>
      </w:r>
    </w:p>
    <w:p w14:paraId="1788759D" w14:textId="77777777" w:rsidR="009450E3" w:rsidRPr="00121A9E" w:rsidRDefault="009450E3" w:rsidP="009450E3">
      <w:pPr>
        <w:spacing w:line="0" w:lineRule="atLeast"/>
        <w:rPr>
          <w:rFonts w:asciiTheme="majorHAnsi" w:eastAsia="Arial" w:hAnsiTheme="majorHAnsi" w:cstheme="majorHAnsi"/>
          <w:i/>
          <w:sz w:val="20"/>
          <w:szCs w:val="20"/>
        </w:rPr>
      </w:pPr>
      <w:r w:rsidRPr="00121A9E">
        <w:rPr>
          <w:rFonts w:asciiTheme="majorHAnsi" w:eastAsia="Arial" w:hAnsiTheme="majorHAnsi" w:cstheme="majorHAnsi"/>
          <w:i/>
          <w:sz w:val="20"/>
          <w:szCs w:val="20"/>
        </w:rPr>
        <w:t>Education and Inspections Act 2006.</w:t>
      </w:r>
    </w:p>
    <w:p w14:paraId="6F3DC680" w14:textId="77777777" w:rsidR="009450E3" w:rsidRPr="00121A9E" w:rsidRDefault="009450E3" w:rsidP="009450E3">
      <w:pPr>
        <w:spacing w:line="0" w:lineRule="atLeast"/>
        <w:rPr>
          <w:rFonts w:asciiTheme="majorHAnsi" w:eastAsia="Arial" w:hAnsiTheme="majorHAnsi" w:cstheme="majorHAnsi"/>
          <w:i/>
          <w:sz w:val="20"/>
          <w:szCs w:val="20"/>
        </w:rPr>
      </w:pPr>
      <w:r w:rsidRPr="00121A9E">
        <w:rPr>
          <w:rFonts w:asciiTheme="majorHAnsi" w:eastAsia="Arial" w:hAnsiTheme="majorHAnsi" w:cstheme="majorHAnsi"/>
          <w:i/>
          <w:sz w:val="20"/>
          <w:szCs w:val="20"/>
        </w:rPr>
        <w:t>DfE Departmental Advice. ‘Behaviour and Discipline in Schools’, February 2014</w:t>
      </w:r>
    </w:p>
    <w:p w14:paraId="4C819E46" w14:textId="77777777" w:rsidR="00CF2950" w:rsidRPr="00121A9E" w:rsidRDefault="009450E3" w:rsidP="009450E3">
      <w:pPr>
        <w:tabs>
          <w:tab w:val="left" w:pos="3580"/>
        </w:tabs>
        <w:spacing w:line="0" w:lineRule="atLeast"/>
        <w:rPr>
          <w:rFonts w:asciiTheme="majorHAnsi" w:eastAsia="Arial" w:hAnsiTheme="majorHAnsi" w:cstheme="majorHAnsi"/>
          <w:i/>
          <w:sz w:val="20"/>
          <w:szCs w:val="20"/>
        </w:rPr>
      </w:pPr>
      <w:r w:rsidRPr="00121A9E">
        <w:rPr>
          <w:rFonts w:asciiTheme="majorHAnsi" w:eastAsia="Arial" w:hAnsiTheme="majorHAnsi" w:cstheme="majorHAnsi"/>
          <w:i/>
          <w:sz w:val="20"/>
          <w:szCs w:val="20"/>
        </w:rPr>
        <w:t xml:space="preserve">DfE Departmental Advice, ‘Exclusion from maintained schools, Academies and </w:t>
      </w:r>
      <w:r w:rsidR="00FB43E1" w:rsidRPr="00121A9E">
        <w:rPr>
          <w:rFonts w:asciiTheme="majorHAnsi" w:eastAsia="Arial" w:hAnsiTheme="majorHAnsi" w:cstheme="majorHAnsi"/>
          <w:i/>
          <w:sz w:val="20"/>
          <w:szCs w:val="20"/>
        </w:rPr>
        <w:t>student</w:t>
      </w:r>
      <w:r w:rsidRPr="00121A9E">
        <w:rPr>
          <w:rFonts w:asciiTheme="majorHAnsi" w:eastAsia="Arial" w:hAnsiTheme="majorHAnsi" w:cstheme="majorHAnsi"/>
          <w:i/>
          <w:sz w:val="20"/>
          <w:szCs w:val="20"/>
        </w:rPr>
        <w:t xml:space="preserve"> referral units in England’, 2</w:t>
      </w:r>
      <w:r w:rsidR="00E4361F" w:rsidRPr="00121A9E">
        <w:rPr>
          <w:rFonts w:asciiTheme="majorHAnsi" w:eastAsia="Arial" w:hAnsiTheme="majorHAnsi" w:cstheme="majorHAnsi"/>
          <w:i/>
          <w:sz w:val="20"/>
          <w:szCs w:val="20"/>
        </w:rPr>
        <w:t>011</w:t>
      </w:r>
    </w:p>
    <w:p w14:paraId="13CD83BB" w14:textId="73E7712C" w:rsidR="00236079" w:rsidRPr="00121A9E" w:rsidRDefault="00236079" w:rsidP="009450E3">
      <w:pPr>
        <w:tabs>
          <w:tab w:val="left" w:pos="3580"/>
        </w:tabs>
        <w:spacing w:line="0" w:lineRule="atLeast"/>
        <w:rPr>
          <w:rFonts w:asciiTheme="majorHAnsi" w:eastAsia="Arial" w:hAnsiTheme="majorHAnsi" w:cstheme="majorHAnsi"/>
          <w:i/>
          <w:iCs/>
          <w:sz w:val="20"/>
          <w:szCs w:val="20"/>
        </w:rPr>
        <w:sectPr w:rsidR="00236079" w:rsidRPr="00121A9E">
          <w:footerReference w:type="default" r:id="rId18"/>
          <w:pgSz w:w="11900" w:h="16838"/>
          <w:pgMar w:top="409" w:right="1286" w:bottom="0" w:left="1200" w:header="0" w:footer="0" w:gutter="0"/>
          <w:cols w:space="0" w:equalWidth="0">
            <w:col w:w="9420"/>
          </w:cols>
          <w:docGrid w:linePitch="360"/>
        </w:sectPr>
      </w:pPr>
      <w:r w:rsidRPr="00121A9E">
        <w:rPr>
          <w:rFonts w:asciiTheme="majorHAnsi" w:hAnsiTheme="majorHAnsi" w:cstheme="majorHAnsi"/>
          <w:i/>
          <w:iCs/>
        </w:rPr>
        <w:t>Restraint Reduction Network (RRN) Training Standards First edition 2021</w:t>
      </w:r>
    </w:p>
    <w:p w14:paraId="38D6B9B6" w14:textId="77777777" w:rsidR="009450E3" w:rsidRPr="00121A9E" w:rsidRDefault="009450E3" w:rsidP="009450E3">
      <w:pPr>
        <w:tabs>
          <w:tab w:val="left" w:pos="720"/>
        </w:tabs>
        <w:spacing w:after="0" w:line="264" w:lineRule="auto"/>
        <w:rPr>
          <w:rFonts w:asciiTheme="majorHAnsi" w:eastAsia="Wingdings" w:hAnsiTheme="majorHAnsi" w:cstheme="majorHAnsi"/>
          <w:b/>
          <w:sz w:val="24"/>
          <w:szCs w:val="24"/>
        </w:rPr>
        <w:sectPr w:rsidR="009450E3" w:rsidRPr="00121A9E">
          <w:pgSz w:w="11900" w:h="16838"/>
          <w:pgMar w:top="730" w:right="1226" w:bottom="0" w:left="1200" w:header="0" w:footer="0" w:gutter="0"/>
          <w:cols w:space="0" w:equalWidth="0">
            <w:col w:w="9480"/>
          </w:cols>
          <w:docGrid w:linePitch="360"/>
        </w:sectPr>
      </w:pPr>
    </w:p>
    <w:p w14:paraId="22F860BB" w14:textId="77777777" w:rsidR="00FF5413" w:rsidRPr="00FF5413" w:rsidRDefault="00FF5413" w:rsidP="00FF5413">
      <w:pPr>
        <w:rPr>
          <w:sz w:val="24"/>
          <w:szCs w:val="24"/>
        </w:rPr>
      </w:pPr>
      <w:bookmarkStart w:id="4" w:name="page12"/>
      <w:bookmarkEnd w:id="4"/>
    </w:p>
    <w:sectPr w:rsidR="00FF5413" w:rsidRPr="00FF541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47941" w14:textId="77777777" w:rsidR="00C364A3" w:rsidRDefault="00C364A3" w:rsidP="00332E7A">
      <w:pPr>
        <w:spacing w:after="0" w:line="240" w:lineRule="auto"/>
      </w:pPr>
      <w:r>
        <w:separator/>
      </w:r>
    </w:p>
  </w:endnote>
  <w:endnote w:type="continuationSeparator" w:id="0">
    <w:p w14:paraId="0C941B62" w14:textId="77777777" w:rsidR="00C364A3" w:rsidRDefault="00C364A3" w:rsidP="00332E7A">
      <w:pPr>
        <w:spacing w:after="0" w:line="240" w:lineRule="auto"/>
      </w:pPr>
      <w:r>
        <w:continuationSeparator/>
      </w:r>
    </w:p>
  </w:endnote>
  <w:endnote w:type="continuationNotice" w:id="1">
    <w:p w14:paraId="65203614" w14:textId="77777777" w:rsidR="00C364A3" w:rsidRDefault="00C364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474045"/>
      <w:docPartObj>
        <w:docPartGallery w:val="Page Numbers (Bottom of Page)"/>
        <w:docPartUnique/>
      </w:docPartObj>
    </w:sdtPr>
    <w:sdtEndPr>
      <w:rPr>
        <w:noProof/>
      </w:rPr>
    </w:sdtEndPr>
    <w:sdtContent>
      <w:p w14:paraId="3D3D22A9" w14:textId="77777777" w:rsidR="003B02FC" w:rsidRDefault="003B02FC">
        <w:pPr>
          <w:pStyle w:val="Footer"/>
          <w:jc w:val="center"/>
        </w:pPr>
        <w:r>
          <w:fldChar w:fldCharType="begin"/>
        </w:r>
        <w:r>
          <w:instrText xml:space="preserve"> PAGE   \* MERGEFORMAT </w:instrText>
        </w:r>
        <w:r>
          <w:fldChar w:fldCharType="separate"/>
        </w:r>
        <w:r w:rsidR="00CB38E5">
          <w:rPr>
            <w:noProof/>
          </w:rPr>
          <w:t>1</w:t>
        </w:r>
        <w:r>
          <w:rPr>
            <w:noProof/>
          </w:rPr>
          <w:fldChar w:fldCharType="end"/>
        </w:r>
      </w:p>
    </w:sdtContent>
  </w:sdt>
  <w:p w14:paraId="5C3E0E74" w14:textId="77777777" w:rsidR="003B02FC" w:rsidRDefault="003B02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464032"/>
      <w:docPartObj>
        <w:docPartGallery w:val="Page Numbers (Bottom of Page)"/>
        <w:docPartUnique/>
      </w:docPartObj>
    </w:sdtPr>
    <w:sdtEndPr>
      <w:rPr>
        <w:noProof/>
      </w:rPr>
    </w:sdtEndPr>
    <w:sdtContent>
      <w:p w14:paraId="075F59B0" w14:textId="77777777" w:rsidR="003B02FC" w:rsidRDefault="003B02FC">
        <w:pPr>
          <w:pStyle w:val="Footer"/>
          <w:jc w:val="center"/>
        </w:pPr>
        <w:r>
          <w:fldChar w:fldCharType="begin"/>
        </w:r>
        <w:r>
          <w:instrText xml:space="preserve"> PAGE   \* MERGEFORMAT </w:instrText>
        </w:r>
        <w:r>
          <w:fldChar w:fldCharType="separate"/>
        </w:r>
        <w:r w:rsidR="00CB38E5">
          <w:rPr>
            <w:noProof/>
          </w:rPr>
          <w:t>19</w:t>
        </w:r>
        <w:r>
          <w:rPr>
            <w:noProof/>
          </w:rPr>
          <w:fldChar w:fldCharType="end"/>
        </w:r>
      </w:p>
    </w:sdtContent>
  </w:sdt>
  <w:p w14:paraId="0B33F329" w14:textId="77777777" w:rsidR="008E53BD" w:rsidRPr="00121A9E" w:rsidRDefault="008E53BD" w:rsidP="008E53BD">
    <w:pPr>
      <w:tabs>
        <w:tab w:val="left" w:pos="3580"/>
      </w:tabs>
      <w:spacing w:line="0" w:lineRule="atLeast"/>
      <w:rPr>
        <w:rFonts w:asciiTheme="majorHAnsi" w:eastAsia="Arial" w:hAnsiTheme="majorHAnsi" w:cstheme="majorHAnsi"/>
        <w:b/>
        <w:sz w:val="24"/>
        <w:szCs w:val="24"/>
      </w:rPr>
    </w:pPr>
  </w:p>
  <w:p w14:paraId="63043373" w14:textId="16EBFB04" w:rsidR="008E53BD" w:rsidRPr="00121A9E" w:rsidRDefault="008E53BD" w:rsidP="008E53BD">
    <w:pPr>
      <w:tabs>
        <w:tab w:val="left" w:pos="3580"/>
      </w:tabs>
      <w:spacing w:line="0" w:lineRule="atLeast"/>
      <w:rPr>
        <w:rFonts w:asciiTheme="majorHAnsi" w:eastAsia="Arial" w:hAnsiTheme="majorHAnsi" w:cstheme="majorBidi"/>
        <w:sz w:val="24"/>
        <w:szCs w:val="24"/>
      </w:rPr>
    </w:pPr>
    <w:r w:rsidRPr="728A51B2">
      <w:rPr>
        <w:rFonts w:asciiTheme="majorHAnsi" w:eastAsia="Arial" w:hAnsiTheme="majorHAnsi" w:cstheme="majorBidi"/>
        <w:b/>
        <w:bCs/>
        <w:sz w:val="24"/>
        <w:szCs w:val="24"/>
      </w:rPr>
      <w:t xml:space="preserve">Dated: </w:t>
    </w:r>
    <w:r w:rsidRPr="728A51B2">
      <w:rPr>
        <w:rFonts w:asciiTheme="majorHAnsi" w:eastAsia="Arial" w:hAnsiTheme="majorHAnsi" w:cstheme="majorBidi"/>
        <w:sz w:val="24"/>
        <w:szCs w:val="24"/>
      </w:rPr>
      <w:t>Sept 2</w:t>
    </w:r>
    <w:r>
      <w:rPr>
        <w:rFonts w:asciiTheme="majorHAnsi" w:eastAsia="Arial" w:hAnsiTheme="majorHAnsi" w:cstheme="majorBidi"/>
        <w:sz w:val="24"/>
        <w:szCs w:val="24"/>
      </w:rPr>
      <w:t>4</w:t>
    </w:r>
    <w:r>
      <w:tab/>
    </w:r>
    <w:r>
      <w:tab/>
    </w:r>
    <w:r>
      <w:tab/>
    </w:r>
    <w:r>
      <w:tab/>
    </w:r>
    <w:r>
      <w:tab/>
    </w:r>
    <w:r>
      <w:tab/>
    </w:r>
    <w:r w:rsidRPr="728A51B2">
      <w:rPr>
        <w:rFonts w:asciiTheme="majorHAnsi" w:eastAsia="Arial" w:hAnsiTheme="majorHAnsi" w:cstheme="majorBidi"/>
        <w:b/>
        <w:bCs/>
        <w:sz w:val="24"/>
        <w:szCs w:val="24"/>
      </w:rPr>
      <w:t>Review Date</w:t>
    </w:r>
    <w:r w:rsidRPr="728A51B2">
      <w:rPr>
        <w:rFonts w:asciiTheme="majorHAnsi" w:eastAsia="Arial" w:hAnsiTheme="majorHAnsi" w:cstheme="majorBidi"/>
        <w:sz w:val="24"/>
        <w:szCs w:val="24"/>
      </w:rPr>
      <w:t>: Sept 2</w:t>
    </w:r>
    <w:r>
      <w:rPr>
        <w:rFonts w:asciiTheme="majorHAnsi" w:eastAsia="Arial" w:hAnsiTheme="majorHAnsi" w:cstheme="majorBidi"/>
        <w:sz w:val="24"/>
        <w:szCs w:val="24"/>
      </w:rPr>
      <w:t>5</w:t>
    </w:r>
  </w:p>
  <w:p w14:paraId="6BF89DA3" w14:textId="77777777" w:rsidR="003B02FC" w:rsidRDefault="003B02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728671"/>
      <w:docPartObj>
        <w:docPartGallery w:val="Page Numbers (Bottom of Page)"/>
        <w:docPartUnique/>
      </w:docPartObj>
    </w:sdtPr>
    <w:sdtEndPr>
      <w:rPr>
        <w:noProof/>
      </w:rPr>
    </w:sdtEndPr>
    <w:sdtContent>
      <w:p w14:paraId="3AB070B9" w14:textId="77777777" w:rsidR="003B02FC" w:rsidRDefault="003B02FC">
        <w:pPr>
          <w:pStyle w:val="Footer"/>
          <w:jc w:val="center"/>
        </w:pPr>
        <w:r>
          <w:fldChar w:fldCharType="begin"/>
        </w:r>
        <w:r>
          <w:instrText xml:space="preserve"> PAGE   \* MERGEFORMAT </w:instrText>
        </w:r>
        <w:r>
          <w:fldChar w:fldCharType="separate"/>
        </w:r>
        <w:r w:rsidR="00CB38E5">
          <w:rPr>
            <w:noProof/>
          </w:rPr>
          <w:t>20</w:t>
        </w:r>
        <w:r>
          <w:rPr>
            <w:noProof/>
          </w:rPr>
          <w:fldChar w:fldCharType="end"/>
        </w:r>
      </w:p>
    </w:sdtContent>
  </w:sdt>
  <w:p w14:paraId="17B246DD" w14:textId="77777777" w:rsidR="003B02FC" w:rsidRDefault="003B0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F5DE7" w14:textId="77777777" w:rsidR="00C364A3" w:rsidRDefault="00C364A3" w:rsidP="00332E7A">
      <w:pPr>
        <w:spacing w:after="0" w:line="240" w:lineRule="auto"/>
      </w:pPr>
      <w:r>
        <w:separator/>
      </w:r>
    </w:p>
  </w:footnote>
  <w:footnote w:type="continuationSeparator" w:id="0">
    <w:p w14:paraId="05746767" w14:textId="77777777" w:rsidR="00C364A3" w:rsidRDefault="00C364A3" w:rsidP="00332E7A">
      <w:pPr>
        <w:spacing w:after="0" w:line="240" w:lineRule="auto"/>
      </w:pPr>
      <w:r>
        <w:continuationSeparator/>
      </w:r>
    </w:p>
  </w:footnote>
  <w:footnote w:type="continuationNotice" w:id="1">
    <w:p w14:paraId="320325F4" w14:textId="77777777" w:rsidR="00C364A3" w:rsidRDefault="00C364A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BEFD79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1A7C4C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6B680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431BD7B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3F2DBA3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7C83E45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A"/>
    <w:multiLevelType w:val="hybridMultilevel"/>
    <w:tmpl w:val="257130A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B"/>
    <w:multiLevelType w:val="hybridMultilevel"/>
    <w:tmpl w:val="62BBD95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C"/>
    <w:multiLevelType w:val="hybridMultilevel"/>
    <w:tmpl w:val="436C6124"/>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D"/>
    <w:multiLevelType w:val="hybridMultilevel"/>
    <w:tmpl w:val="628C89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E"/>
    <w:multiLevelType w:val="hybridMultilevel"/>
    <w:tmpl w:val="333AB10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F"/>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1"/>
    <w:multiLevelType w:val="hybridMultilevel"/>
    <w:tmpl w:val="2D1D5A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3"/>
    <w:multiLevelType w:val="hybridMultilevel"/>
    <w:tmpl w:val="75A2A8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B"/>
    <w:multiLevelType w:val="hybridMultilevel"/>
    <w:tmpl w:val="2CA8861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D"/>
    <w:multiLevelType w:val="hybridMultilevel"/>
    <w:tmpl w:val="02901D8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6C4F1A"/>
    <w:multiLevelType w:val="hybridMultilevel"/>
    <w:tmpl w:val="A76C67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1F9493A"/>
    <w:multiLevelType w:val="hybridMultilevel"/>
    <w:tmpl w:val="48BEF1D6"/>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29239EB"/>
    <w:multiLevelType w:val="hybridMultilevel"/>
    <w:tmpl w:val="89809572"/>
    <w:lvl w:ilvl="0" w:tplc="08090001">
      <w:start w:val="1"/>
      <w:numFmt w:val="bullet"/>
      <w:lvlText w:val=""/>
      <w:lvlJc w:val="left"/>
      <w:rPr>
        <w:rFonts w:ascii="Symbol" w:hAnsi="Symbol" w:hint="default"/>
      </w:rPr>
    </w:lvl>
    <w:lvl w:ilvl="1" w:tplc="6A2EC182">
      <w:start w:val="1"/>
      <w:numFmt w:val="bullet"/>
      <w:lvlText w:val=""/>
      <w:lvlJc w:val="left"/>
    </w:lvl>
    <w:lvl w:ilvl="2" w:tplc="16B22C52">
      <w:start w:val="1"/>
      <w:numFmt w:val="bullet"/>
      <w:lvlText w:val=""/>
      <w:lvlJc w:val="left"/>
    </w:lvl>
    <w:lvl w:ilvl="3" w:tplc="AD424B6C">
      <w:start w:val="1"/>
      <w:numFmt w:val="bullet"/>
      <w:lvlText w:val=""/>
      <w:lvlJc w:val="left"/>
    </w:lvl>
    <w:lvl w:ilvl="4" w:tplc="C5CA4A42">
      <w:start w:val="1"/>
      <w:numFmt w:val="bullet"/>
      <w:lvlText w:val=""/>
      <w:lvlJc w:val="left"/>
    </w:lvl>
    <w:lvl w:ilvl="5" w:tplc="2CE47576">
      <w:start w:val="1"/>
      <w:numFmt w:val="bullet"/>
      <w:lvlText w:val=""/>
      <w:lvlJc w:val="left"/>
    </w:lvl>
    <w:lvl w:ilvl="6" w:tplc="AC54B460">
      <w:start w:val="1"/>
      <w:numFmt w:val="bullet"/>
      <w:lvlText w:val=""/>
      <w:lvlJc w:val="left"/>
    </w:lvl>
    <w:lvl w:ilvl="7" w:tplc="700ABBBA">
      <w:start w:val="1"/>
      <w:numFmt w:val="bullet"/>
      <w:lvlText w:val=""/>
      <w:lvlJc w:val="left"/>
    </w:lvl>
    <w:lvl w:ilvl="8" w:tplc="7EFAD908">
      <w:start w:val="1"/>
      <w:numFmt w:val="bullet"/>
      <w:lvlText w:val=""/>
      <w:lvlJc w:val="left"/>
    </w:lvl>
  </w:abstractNum>
  <w:abstractNum w:abstractNumId="20" w15:restartNumberingAfterBreak="0">
    <w:nsid w:val="0EC85226"/>
    <w:multiLevelType w:val="hybridMultilevel"/>
    <w:tmpl w:val="83CA4ED8"/>
    <w:lvl w:ilvl="0" w:tplc="FFFFFFF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5EB1D51"/>
    <w:multiLevelType w:val="hybridMultilevel"/>
    <w:tmpl w:val="1E0AB00E"/>
    <w:lvl w:ilvl="0" w:tplc="08090001">
      <w:start w:val="1"/>
      <w:numFmt w:val="bullet"/>
      <w:lvlText w:val=""/>
      <w:lvlJc w:val="left"/>
      <w:rPr>
        <w:rFonts w:ascii="Symbol" w:hAnsi="Symbol" w:hint="default"/>
      </w:rPr>
    </w:lvl>
    <w:lvl w:ilvl="1" w:tplc="76F4FD9C">
      <w:start w:val="1"/>
      <w:numFmt w:val="bullet"/>
      <w:lvlText w:val=""/>
      <w:lvlJc w:val="left"/>
    </w:lvl>
    <w:lvl w:ilvl="2" w:tplc="00AAEAAA">
      <w:start w:val="1"/>
      <w:numFmt w:val="bullet"/>
      <w:lvlText w:val=""/>
      <w:lvlJc w:val="left"/>
    </w:lvl>
    <w:lvl w:ilvl="3" w:tplc="33D4D836">
      <w:start w:val="1"/>
      <w:numFmt w:val="bullet"/>
      <w:lvlText w:val=""/>
      <w:lvlJc w:val="left"/>
    </w:lvl>
    <w:lvl w:ilvl="4" w:tplc="48125A72">
      <w:start w:val="1"/>
      <w:numFmt w:val="bullet"/>
      <w:lvlText w:val=""/>
      <w:lvlJc w:val="left"/>
    </w:lvl>
    <w:lvl w:ilvl="5" w:tplc="5192BD3A">
      <w:start w:val="1"/>
      <w:numFmt w:val="bullet"/>
      <w:lvlText w:val=""/>
      <w:lvlJc w:val="left"/>
    </w:lvl>
    <w:lvl w:ilvl="6" w:tplc="00F29EB2">
      <w:start w:val="1"/>
      <w:numFmt w:val="bullet"/>
      <w:lvlText w:val=""/>
      <w:lvlJc w:val="left"/>
    </w:lvl>
    <w:lvl w:ilvl="7" w:tplc="8F5C63D0">
      <w:start w:val="1"/>
      <w:numFmt w:val="bullet"/>
      <w:lvlText w:val=""/>
      <w:lvlJc w:val="left"/>
    </w:lvl>
    <w:lvl w:ilvl="8" w:tplc="89CAB19C">
      <w:start w:val="1"/>
      <w:numFmt w:val="bullet"/>
      <w:lvlText w:val=""/>
      <w:lvlJc w:val="left"/>
    </w:lvl>
  </w:abstractNum>
  <w:abstractNum w:abstractNumId="22" w15:restartNumberingAfterBreak="0">
    <w:nsid w:val="21CA7EBE"/>
    <w:multiLevelType w:val="hybridMultilevel"/>
    <w:tmpl w:val="D9064C74"/>
    <w:lvl w:ilvl="0" w:tplc="08090001">
      <w:start w:val="1"/>
      <w:numFmt w:val="bullet"/>
      <w:lvlText w:val=""/>
      <w:lvlJc w:val="left"/>
      <w:rPr>
        <w:rFonts w:ascii="Symbol" w:hAnsi="Symbol" w:hint="default"/>
      </w:rPr>
    </w:lvl>
    <w:lvl w:ilvl="1" w:tplc="3D34810E">
      <w:start w:val="1"/>
      <w:numFmt w:val="bullet"/>
      <w:lvlText w:val=""/>
      <w:lvlJc w:val="left"/>
    </w:lvl>
    <w:lvl w:ilvl="2" w:tplc="9890705A">
      <w:start w:val="1"/>
      <w:numFmt w:val="bullet"/>
      <w:lvlText w:val=""/>
      <w:lvlJc w:val="left"/>
    </w:lvl>
    <w:lvl w:ilvl="3" w:tplc="89BEC330">
      <w:start w:val="1"/>
      <w:numFmt w:val="bullet"/>
      <w:lvlText w:val=""/>
      <w:lvlJc w:val="left"/>
    </w:lvl>
    <w:lvl w:ilvl="4" w:tplc="817ABDF4">
      <w:start w:val="1"/>
      <w:numFmt w:val="bullet"/>
      <w:lvlText w:val=""/>
      <w:lvlJc w:val="left"/>
    </w:lvl>
    <w:lvl w:ilvl="5" w:tplc="B81EC522">
      <w:start w:val="1"/>
      <w:numFmt w:val="bullet"/>
      <w:lvlText w:val=""/>
      <w:lvlJc w:val="left"/>
    </w:lvl>
    <w:lvl w:ilvl="6" w:tplc="475C03FC">
      <w:start w:val="1"/>
      <w:numFmt w:val="bullet"/>
      <w:lvlText w:val=""/>
      <w:lvlJc w:val="left"/>
    </w:lvl>
    <w:lvl w:ilvl="7" w:tplc="5A1A083A">
      <w:start w:val="1"/>
      <w:numFmt w:val="bullet"/>
      <w:lvlText w:val=""/>
      <w:lvlJc w:val="left"/>
    </w:lvl>
    <w:lvl w:ilvl="8" w:tplc="FDF2F894">
      <w:start w:val="1"/>
      <w:numFmt w:val="bullet"/>
      <w:lvlText w:val=""/>
      <w:lvlJc w:val="left"/>
    </w:lvl>
  </w:abstractNum>
  <w:abstractNum w:abstractNumId="23" w15:restartNumberingAfterBreak="0">
    <w:nsid w:val="25945899"/>
    <w:multiLevelType w:val="hybridMultilevel"/>
    <w:tmpl w:val="F9E45558"/>
    <w:lvl w:ilvl="0" w:tplc="08090001">
      <w:start w:val="1"/>
      <w:numFmt w:val="bullet"/>
      <w:lvlText w:val=""/>
      <w:lvlJc w:val="left"/>
      <w:rPr>
        <w:rFonts w:ascii="Symbol" w:hAnsi="Symbol" w:hint="default"/>
      </w:rPr>
    </w:lvl>
    <w:lvl w:ilvl="1" w:tplc="2604F16E">
      <w:start w:val="1"/>
      <w:numFmt w:val="bullet"/>
      <w:lvlText w:val=""/>
      <w:lvlJc w:val="left"/>
    </w:lvl>
    <w:lvl w:ilvl="2" w:tplc="A8C4F94C">
      <w:start w:val="1"/>
      <w:numFmt w:val="bullet"/>
      <w:lvlText w:val=""/>
      <w:lvlJc w:val="left"/>
    </w:lvl>
    <w:lvl w:ilvl="3" w:tplc="91421A06">
      <w:start w:val="1"/>
      <w:numFmt w:val="bullet"/>
      <w:lvlText w:val=""/>
      <w:lvlJc w:val="left"/>
    </w:lvl>
    <w:lvl w:ilvl="4" w:tplc="DA48A628">
      <w:start w:val="1"/>
      <w:numFmt w:val="bullet"/>
      <w:lvlText w:val=""/>
      <w:lvlJc w:val="left"/>
    </w:lvl>
    <w:lvl w:ilvl="5" w:tplc="01128904">
      <w:start w:val="1"/>
      <w:numFmt w:val="bullet"/>
      <w:lvlText w:val=""/>
      <w:lvlJc w:val="left"/>
    </w:lvl>
    <w:lvl w:ilvl="6" w:tplc="FB4417BC">
      <w:start w:val="1"/>
      <w:numFmt w:val="bullet"/>
      <w:lvlText w:val=""/>
      <w:lvlJc w:val="left"/>
    </w:lvl>
    <w:lvl w:ilvl="7" w:tplc="E974B784">
      <w:start w:val="1"/>
      <w:numFmt w:val="bullet"/>
      <w:lvlText w:val=""/>
      <w:lvlJc w:val="left"/>
    </w:lvl>
    <w:lvl w:ilvl="8" w:tplc="EA2C4DFA">
      <w:start w:val="1"/>
      <w:numFmt w:val="bullet"/>
      <w:lvlText w:val=""/>
      <w:lvlJc w:val="left"/>
    </w:lvl>
  </w:abstractNum>
  <w:abstractNum w:abstractNumId="24" w15:restartNumberingAfterBreak="0">
    <w:nsid w:val="2F9228B7"/>
    <w:multiLevelType w:val="hybridMultilevel"/>
    <w:tmpl w:val="61D481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1777EC"/>
    <w:multiLevelType w:val="hybridMultilevel"/>
    <w:tmpl w:val="62CCB3B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6" w15:restartNumberingAfterBreak="0">
    <w:nsid w:val="318168FA"/>
    <w:multiLevelType w:val="hybridMultilevel"/>
    <w:tmpl w:val="007E2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D675F5"/>
    <w:multiLevelType w:val="hybridMultilevel"/>
    <w:tmpl w:val="F2BA4C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C145C8"/>
    <w:multiLevelType w:val="hybridMultilevel"/>
    <w:tmpl w:val="BB24CC3A"/>
    <w:lvl w:ilvl="0" w:tplc="08090005">
      <w:start w:val="1"/>
      <w:numFmt w:val="bullet"/>
      <w:lvlText w:val=""/>
      <w:lvlJc w:val="left"/>
      <w:rPr>
        <w:rFonts w:ascii="Wingdings" w:hAnsi="Wingding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3E910E6F"/>
    <w:multiLevelType w:val="hybridMultilevel"/>
    <w:tmpl w:val="1DACBC6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175671F"/>
    <w:multiLevelType w:val="hybridMultilevel"/>
    <w:tmpl w:val="A56806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8C7CC3"/>
    <w:multiLevelType w:val="hybridMultilevel"/>
    <w:tmpl w:val="52B8D058"/>
    <w:lvl w:ilvl="0" w:tplc="08090005">
      <w:start w:val="1"/>
      <w:numFmt w:val="bullet"/>
      <w:lvlText w:val=""/>
      <w:lvlJc w:val="left"/>
      <w:rPr>
        <w:rFonts w:ascii="Wingdings" w:hAnsi="Wingding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47B53EA1"/>
    <w:multiLevelType w:val="hybridMultilevel"/>
    <w:tmpl w:val="F362A24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C535FB6"/>
    <w:multiLevelType w:val="hybridMultilevel"/>
    <w:tmpl w:val="EECE13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402098"/>
    <w:multiLevelType w:val="hybridMultilevel"/>
    <w:tmpl w:val="971A6AE4"/>
    <w:lvl w:ilvl="0" w:tplc="08090001">
      <w:start w:val="1"/>
      <w:numFmt w:val="bullet"/>
      <w:lvlText w:val=""/>
      <w:lvlJc w:val="left"/>
      <w:rPr>
        <w:rFonts w:ascii="Symbol" w:hAnsi="Symbol" w:hint="default"/>
      </w:rPr>
    </w:lvl>
    <w:lvl w:ilvl="1" w:tplc="8CBC7454">
      <w:start w:val="1"/>
      <w:numFmt w:val="bullet"/>
      <w:lvlText w:val=""/>
      <w:lvlJc w:val="left"/>
    </w:lvl>
    <w:lvl w:ilvl="2" w:tplc="5D8ADC8E">
      <w:start w:val="1"/>
      <w:numFmt w:val="bullet"/>
      <w:lvlText w:val=""/>
      <w:lvlJc w:val="left"/>
    </w:lvl>
    <w:lvl w:ilvl="3" w:tplc="D0FC0AF2">
      <w:start w:val="1"/>
      <w:numFmt w:val="bullet"/>
      <w:lvlText w:val=""/>
      <w:lvlJc w:val="left"/>
    </w:lvl>
    <w:lvl w:ilvl="4" w:tplc="665C6AF4">
      <w:start w:val="1"/>
      <w:numFmt w:val="bullet"/>
      <w:lvlText w:val=""/>
      <w:lvlJc w:val="left"/>
    </w:lvl>
    <w:lvl w:ilvl="5" w:tplc="9A6A4BA2">
      <w:start w:val="1"/>
      <w:numFmt w:val="bullet"/>
      <w:lvlText w:val=""/>
      <w:lvlJc w:val="left"/>
    </w:lvl>
    <w:lvl w:ilvl="6" w:tplc="E00249D6">
      <w:start w:val="1"/>
      <w:numFmt w:val="bullet"/>
      <w:lvlText w:val=""/>
      <w:lvlJc w:val="left"/>
    </w:lvl>
    <w:lvl w:ilvl="7" w:tplc="EF88D0E2">
      <w:start w:val="1"/>
      <w:numFmt w:val="bullet"/>
      <w:lvlText w:val=""/>
      <w:lvlJc w:val="left"/>
    </w:lvl>
    <w:lvl w:ilvl="8" w:tplc="FBB4B118">
      <w:start w:val="1"/>
      <w:numFmt w:val="bullet"/>
      <w:lvlText w:val=""/>
      <w:lvlJc w:val="left"/>
    </w:lvl>
  </w:abstractNum>
  <w:abstractNum w:abstractNumId="35" w15:restartNumberingAfterBreak="0">
    <w:nsid w:val="59071C65"/>
    <w:multiLevelType w:val="hybridMultilevel"/>
    <w:tmpl w:val="FE64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216451"/>
    <w:multiLevelType w:val="hybridMultilevel"/>
    <w:tmpl w:val="983CBD4A"/>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532C6F"/>
    <w:multiLevelType w:val="hybridMultilevel"/>
    <w:tmpl w:val="D8A02AE2"/>
    <w:lvl w:ilvl="0" w:tplc="FFFFFFF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BD7317"/>
    <w:multiLevelType w:val="hybridMultilevel"/>
    <w:tmpl w:val="7B84082E"/>
    <w:lvl w:ilvl="0" w:tplc="08090001">
      <w:start w:val="1"/>
      <w:numFmt w:val="bullet"/>
      <w:lvlText w:val=""/>
      <w:lvlJc w:val="left"/>
      <w:rPr>
        <w:rFonts w:ascii="Symbol" w:hAnsi="Symbol" w:hint="default"/>
      </w:rPr>
    </w:lvl>
    <w:lvl w:ilvl="1" w:tplc="22209E20">
      <w:start w:val="1"/>
      <w:numFmt w:val="bullet"/>
      <w:lvlText w:val=""/>
      <w:lvlJc w:val="left"/>
    </w:lvl>
    <w:lvl w:ilvl="2" w:tplc="E2A6BF5A">
      <w:start w:val="1"/>
      <w:numFmt w:val="bullet"/>
      <w:lvlText w:val=""/>
      <w:lvlJc w:val="left"/>
    </w:lvl>
    <w:lvl w:ilvl="3" w:tplc="85F2F582">
      <w:start w:val="1"/>
      <w:numFmt w:val="bullet"/>
      <w:lvlText w:val=""/>
      <w:lvlJc w:val="left"/>
    </w:lvl>
    <w:lvl w:ilvl="4" w:tplc="24F4FEDA">
      <w:start w:val="1"/>
      <w:numFmt w:val="bullet"/>
      <w:lvlText w:val=""/>
      <w:lvlJc w:val="left"/>
    </w:lvl>
    <w:lvl w:ilvl="5" w:tplc="870073B2">
      <w:start w:val="1"/>
      <w:numFmt w:val="bullet"/>
      <w:lvlText w:val=""/>
      <w:lvlJc w:val="left"/>
    </w:lvl>
    <w:lvl w:ilvl="6" w:tplc="15B627E0">
      <w:start w:val="1"/>
      <w:numFmt w:val="bullet"/>
      <w:lvlText w:val=""/>
      <w:lvlJc w:val="left"/>
    </w:lvl>
    <w:lvl w:ilvl="7" w:tplc="12C21604">
      <w:start w:val="1"/>
      <w:numFmt w:val="bullet"/>
      <w:lvlText w:val=""/>
      <w:lvlJc w:val="left"/>
    </w:lvl>
    <w:lvl w:ilvl="8" w:tplc="D9AE951A">
      <w:start w:val="1"/>
      <w:numFmt w:val="bullet"/>
      <w:lvlText w:val=""/>
      <w:lvlJc w:val="left"/>
    </w:lvl>
  </w:abstractNum>
  <w:abstractNum w:abstractNumId="39" w15:restartNumberingAfterBreak="0">
    <w:nsid w:val="6F0B52EC"/>
    <w:multiLevelType w:val="hybridMultilevel"/>
    <w:tmpl w:val="00F4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3E5988"/>
    <w:multiLevelType w:val="hybridMultilevel"/>
    <w:tmpl w:val="95381E2A"/>
    <w:lvl w:ilvl="0" w:tplc="08090001">
      <w:start w:val="1"/>
      <w:numFmt w:val="bullet"/>
      <w:lvlText w:val=""/>
      <w:lvlJc w:val="left"/>
      <w:rPr>
        <w:rFonts w:ascii="Symbol" w:hAnsi="Symbol" w:hint="default"/>
      </w:rPr>
    </w:lvl>
    <w:lvl w:ilvl="1" w:tplc="D814214A">
      <w:start w:val="1"/>
      <w:numFmt w:val="bullet"/>
      <w:lvlText w:val=""/>
      <w:lvlJc w:val="left"/>
    </w:lvl>
    <w:lvl w:ilvl="2" w:tplc="85EE83C0">
      <w:start w:val="1"/>
      <w:numFmt w:val="bullet"/>
      <w:lvlText w:val=""/>
      <w:lvlJc w:val="left"/>
    </w:lvl>
    <w:lvl w:ilvl="3" w:tplc="EF0C5758">
      <w:start w:val="1"/>
      <w:numFmt w:val="bullet"/>
      <w:lvlText w:val=""/>
      <w:lvlJc w:val="left"/>
    </w:lvl>
    <w:lvl w:ilvl="4" w:tplc="4B822184">
      <w:start w:val="1"/>
      <w:numFmt w:val="bullet"/>
      <w:lvlText w:val=""/>
      <w:lvlJc w:val="left"/>
    </w:lvl>
    <w:lvl w:ilvl="5" w:tplc="328457E6">
      <w:start w:val="1"/>
      <w:numFmt w:val="bullet"/>
      <w:lvlText w:val=""/>
      <w:lvlJc w:val="left"/>
    </w:lvl>
    <w:lvl w:ilvl="6" w:tplc="91363CB8">
      <w:start w:val="1"/>
      <w:numFmt w:val="bullet"/>
      <w:lvlText w:val=""/>
      <w:lvlJc w:val="left"/>
    </w:lvl>
    <w:lvl w:ilvl="7" w:tplc="D30C26B0">
      <w:start w:val="1"/>
      <w:numFmt w:val="bullet"/>
      <w:lvlText w:val=""/>
      <w:lvlJc w:val="left"/>
    </w:lvl>
    <w:lvl w:ilvl="8" w:tplc="92C29C10">
      <w:start w:val="1"/>
      <w:numFmt w:val="bullet"/>
      <w:lvlText w:val=""/>
      <w:lvlJc w:val="left"/>
    </w:lvl>
  </w:abstractNum>
  <w:abstractNum w:abstractNumId="41" w15:restartNumberingAfterBreak="0">
    <w:nsid w:val="7DFA322A"/>
    <w:multiLevelType w:val="hybridMultilevel"/>
    <w:tmpl w:val="6F6A9E16"/>
    <w:lvl w:ilvl="0" w:tplc="08090001">
      <w:start w:val="1"/>
      <w:numFmt w:val="bullet"/>
      <w:lvlText w:val=""/>
      <w:lvlJc w:val="left"/>
      <w:rPr>
        <w:rFonts w:ascii="Symbol" w:hAnsi="Symbol" w:hint="default"/>
      </w:rPr>
    </w:lvl>
    <w:lvl w:ilvl="1" w:tplc="32DEE874">
      <w:start w:val="1"/>
      <w:numFmt w:val="bullet"/>
      <w:lvlText w:val=""/>
      <w:lvlJc w:val="left"/>
    </w:lvl>
    <w:lvl w:ilvl="2" w:tplc="44F4DA64">
      <w:start w:val="1"/>
      <w:numFmt w:val="bullet"/>
      <w:lvlText w:val=""/>
      <w:lvlJc w:val="left"/>
    </w:lvl>
    <w:lvl w:ilvl="3" w:tplc="BD18D84A">
      <w:start w:val="1"/>
      <w:numFmt w:val="bullet"/>
      <w:lvlText w:val=""/>
      <w:lvlJc w:val="left"/>
    </w:lvl>
    <w:lvl w:ilvl="4" w:tplc="4B0A1BA2">
      <w:start w:val="1"/>
      <w:numFmt w:val="bullet"/>
      <w:lvlText w:val=""/>
      <w:lvlJc w:val="left"/>
    </w:lvl>
    <w:lvl w:ilvl="5" w:tplc="730E6318">
      <w:start w:val="1"/>
      <w:numFmt w:val="bullet"/>
      <w:lvlText w:val=""/>
      <w:lvlJc w:val="left"/>
    </w:lvl>
    <w:lvl w:ilvl="6" w:tplc="0AF6BDDE">
      <w:start w:val="1"/>
      <w:numFmt w:val="bullet"/>
      <w:lvlText w:val=""/>
      <w:lvlJc w:val="left"/>
    </w:lvl>
    <w:lvl w:ilvl="7" w:tplc="A942B20E">
      <w:start w:val="1"/>
      <w:numFmt w:val="bullet"/>
      <w:lvlText w:val=""/>
      <w:lvlJc w:val="left"/>
    </w:lvl>
    <w:lvl w:ilvl="8" w:tplc="4A4828C4">
      <w:start w:val="1"/>
      <w:numFmt w:val="bullet"/>
      <w:lvlText w:val=""/>
      <w:lvlJc w:val="left"/>
    </w:lvl>
  </w:abstractNum>
  <w:abstractNum w:abstractNumId="42" w15:restartNumberingAfterBreak="0">
    <w:nsid w:val="7E1C5D94"/>
    <w:multiLevelType w:val="hybridMultilevel"/>
    <w:tmpl w:val="7806DC1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1F254B"/>
    <w:multiLevelType w:val="hybridMultilevel"/>
    <w:tmpl w:val="0B762D48"/>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5119D8"/>
    <w:multiLevelType w:val="hybridMultilevel"/>
    <w:tmpl w:val="65B2D6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13206252">
    <w:abstractNumId w:val="0"/>
  </w:num>
  <w:num w:numId="2" w16cid:durableId="1859658775">
    <w:abstractNumId w:val="1"/>
  </w:num>
  <w:num w:numId="3" w16cid:durableId="1155100277">
    <w:abstractNumId w:val="2"/>
  </w:num>
  <w:num w:numId="4" w16cid:durableId="909846563">
    <w:abstractNumId w:val="26"/>
  </w:num>
  <w:num w:numId="5" w16cid:durableId="1409842499">
    <w:abstractNumId w:val="39"/>
  </w:num>
  <w:num w:numId="6" w16cid:durableId="2105683010">
    <w:abstractNumId w:val="3"/>
  </w:num>
  <w:num w:numId="7" w16cid:durableId="436754210">
    <w:abstractNumId w:val="24"/>
  </w:num>
  <w:num w:numId="8" w16cid:durableId="315111183">
    <w:abstractNumId w:val="42"/>
  </w:num>
  <w:num w:numId="9" w16cid:durableId="1399208749">
    <w:abstractNumId w:val="31"/>
  </w:num>
  <w:num w:numId="10" w16cid:durableId="613442866">
    <w:abstractNumId w:val="4"/>
  </w:num>
  <w:num w:numId="11" w16cid:durableId="1626810196">
    <w:abstractNumId w:val="5"/>
  </w:num>
  <w:num w:numId="12" w16cid:durableId="1494294182">
    <w:abstractNumId w:val="25"/>
  </w:num>
  <w:num w:numId="13" w16cid:durableId="1644500432">
    <w:abstractNumId w:val="30"/>
  </w:num>
  <w:num w:numId="14" w16cid:durableId="1048991794">
    <w:abstractNumId w:val="6"/>
  </w:num>
  <w:num w:numId="15" w16cid:durableId="756631709">
    <w:abstractNumId w:val="7"/>
  </w:num>
  <w:num w:numId="16" w16cid:durableId="1847746325">
    <w:abstractNumId w:val="8"/>
  </w:num>
  <w:num w:numId="17" w16cid:durableId="111439459">
    <w:abstractNumId w:val="9"/>
  </w:num>
  <w:num w:numId="18" w16cid:durableId="676614444">
    <w:abstractNumId w:val="20"/>
  </w:num>
  <w:num w:numId="19" w16cid:durableId="534775200">
    <w:abstractNumId w:val="10"/>
  </w:num>
  <w:num w:numId="20" w16cid:durableId="2121950792">
    <w:abstractNumId w:val="11"/>
  </w:num>
  <w:num w:numId="21" w16cid:durableId="1114207762">
    <w:abstractNumId w:val="12"/>
  </w:num>
  <w:num w:numId="22" w16cid:durableId="1809517865">
    <w:abstractNumId w:val="13"/>
  </w:num>
  <w:num w:numId="23" w16cid:durableId="1784761283">
    <w:abstractNumId w:val="14"/>
  </w:num>
  <w:num w:numId="24" w16cid:durableId="1726874275">
    <w:abstractNumId w:val="28"/>
  </w:num>
  <w:num w:numId="25" w16cid:durableId="510533344">
    <w:abstractNumId w:val="38"/>
  </w:num>
  <w:num w:numId="26" w16cid:durableId="68355313">
    <w:abstractNumId w:val="22"/>
  </w:num>
  <w:num w:numId="27" w16cid:durableId="1649935584">
    <w:abstractNumId w:val="34"/>
  </w:num>
  <w:num w:numId="28" w16cid:durableId="496464321">
    <w:abstractNumId w:val="19"/>
  </w:num>
  <w:num w:numId="29" w16cid:durableId="2096825404">
    <w:abstractNumId w:val="41"/>
  </w:num>
  <w:num w:numId="30" w16cid:durableId="1929457788">
    <w:abstractNumId w:val="40"/>
  </w:num>
  <w:num w:numId="31" w16cid:durableId="772827372">
    <w:abstractNumId w:val="23"/>
  </w:num>
  <w:num w:numId="32" w16cid:durableId="982008099">
    <w:abstractNumId w:val="15"/>
  </w:num>
  <w:num w:numId="33" w16cid:durableId="31541385">
    <w:abstractNumId w:val="21"/>
  </w:num>
  <w:num w:numId="34" w16cid:durableId="1702854233">
    <w:abstractNumId w:val="16"/>
  </w:num>
  <w:num w:numId="35" w16cid:durableId="907568578">
    <w:abstractNumId w:val="44"/>
  </w:num>
  <w:num w:numId="36" w16cid:durableId="603728607">
    <w:abstractNumId w:val="35"/>
  </w:num>
  <w:num w:numId="37" w16cid:durableId="1723015568">
    <w:abstractNumId w:val="32"/>
  </w:num>
  <w:num w:numId="38" w16cid:durableId="2086106958">
    <w:abstractNumId w:val="37"/>
  </w:num>
  <w:num w:numId="39" w16cid:durableId="1351686123">
    <w:abstractNumId w:val="27"/>
  </w:num>
  <w:num w:numId="40" w16cid:durableId="2139176151">
    <w:abstractNumId w:val="33"/>
  </w:num>
  <w:num w:numId="41" w16cid:durableId="1646741721">
    <w:abstractNumId w:val="17"/>
  </w:num>
  <w:num w:numId="42" w16cid:durableId="236061246">
    <w:abstractNumId w:val="29"/>
  </w:num>
  <w:num w:numId="43" w16cid:durableId="1461920488">
    <w:abstractNumId w:val="36"/>
  </w:num>
  <w:num w:numId="44" w16cid:durableId="1851872509">
    <w:abstractNumId w:val="18"/>
  </w:num>
  <w:num w:numId="45" w16cid:durableId="143251112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413"/>
    <w:rsid w:val="000014C8"/>
    <w:rsid w:val="000058FA"/>
    <w:rsid w:val="000232AF"/>
    <w:rsid w:val="00024766"/>
    <w:rsid w:val="0003127D"/>
    <w:rsid w:val="00044A35"/>
    <w:rsid w:val="00050E40"/>
    <w:rsid w:val="00052085"/>
    <w:rsid w:val="00073842"/>
    <w:rsid w:val="00075836"/>
    <w:rsid w:val="0009379D"/>
    <w:rsid w:val="00094463"/>
    <w:rsid w:val="00095260"/>
    <w:rsid w:val="00097D6F"/>
    <w:rsid w:val="000A0821"/>
    <w:rsid w:val="000A0E42"/>
    <w:rsid w:val="000B1453"/>
    <w:rsid w:val="000C29FA"/>
    <w:rsid w:val="000D2377"/>
    <w:rsid w:val="000D7393"/>
    <w:rsid w:val="000D7CFD"/>
    <w:rsid w:val="000F0039"/>
    <w:rsid w:val="000F3C1C"/>
    <w:rsid w:val="00105471"/>
    <w:rsid w:val="001122D6"/>
    <w:rsid w:val="00112DFC"/>
    <w:rsid w:val="00121A9E"/>
    <w:rsid w:val="00123200"/>
    <w:rsid w:val="00135EDF"/>
    <w:rsid w:val="001555CF"/>
    <w:rsid w:val="001610A4"/>
    <w:rsid w:val="00163A8C"/>
    <w:rsid w:val="0017194C"/>
    <w:rsid w:val="00177433"/>
    <w:rsid w:val="00177CDE"/>
    <w:rsid w:val="001822E7"/>
    <w:rsid w:val="001913A5"/>
    <w:rsid w:val="00195116"/>
    <w:rsid w:val="00195918"/>
    <w:rsid w:val="001A1006"/>
    <w:rsid w:val="001A693B"/>
    <w:rsid w:val="001B27FC"/>
    <w:rsid w:val="001C2A22"/>
    <w:rsid w:val="001C6AAE"/>
    <w:rsid w:val="001C6F71"/>
    <w:rsid w:val="001D0289"/>
    <w:rsid w:val="001D29EC"/>
    <w:rsid w:val="001E0B32"/>
    <w:rsid w:val="001E2C9A"/>
    <w:rsid w:val="001F1982"/>
    <w:rsid w:val="001F3327"/>
    <w:rsid w:val="00205654"/>
    <w:rsid w:val="00207266"/>
    <w:rsid w:val="00211A3F"/>
    <w:rsid w:val="002143CB"/>
    <w:rsid w:val="00226039"/>
    <w:rsid w:val="00231986"/>
    <w:rsid w:val="00232B7A"/>
    <w:rsid w:val="00236079"/>
    <w:rsid w:val="0025160C"/>
    <w:rsid w:val="00260300"/>
    <w:rsid w:val="00265B6F"/>
    <w:rsid w:val="00267FEC"/>
    <w:rsid w:val="00277563"/>
    <w:rsid w:val="00280077"/>
    <w:rsid w:val="00294A3B"/>
    <w:rsid w:val="002A130A"/>
    <w:rsid w:val="002A39A1"/>
    <w:rsid w:val="002A47E7"/>
    <w:rsid w:val="002B0D2C"/>
    <w:rsid w:val="002C301E"/>
    <w:rsid w:val="002C4F1E"/>
    <w:rsid w:val="002D4C94"/>
    <w:rsid w:val="002D532E"/>
    <w:rsid w:val="00301E90"/>
    <w:rsid w:val="00306863"/>
    <w:rsid w:val="00307627"/>
    <w:rsid w:val="0031364E"/>
    <w:rsid w:val="003275C4"/>
    <w:rsid w:val="00331C0F"/>
    <w:rsid w:val="00332E7A"/>
    <w:rsid w:val="00333D94"/>
    <w:rsid w:val="00344818"/>
    <w:rsid w:val="0035483A"/>
    <w:rsid w:val="00380345"/>
    <w:rsid w:val="00392CCD"/>
    <w:rsid w:val="003A7152"/>
    <w:rsid w:val="003B02FC"/>
    <w:rsid w:val="003B42F7"/>
    <w:rsid w:val="003D7739"/>
    <w:rsid w:val="003E4711"/>
    <w:rsid w:val="00401667"/>
    <w:rsid w:val="00414562"/>
    <w:rsid w:val="00414AF5"/>
    <w:rsid w:val="00416FC2"/>
    <w:rsid w:val="004206F4"/>
    <w:rsid w:val="00422E9A"/>
    <w:rsid w:val="00423A91"/>
    <w:rsid w:val="0042AE34"/>
    <w:rsid w:val="00434D2C"/>
    <w:rsid w:val="00443982"/>
    <w:rsid w:val="004528FD"/>
    <w:rsid w:val="00463D5C"/>
    <w:rsid w:val="004641BD"/>
    <w:rsid w:val="0047215D"/>
    <w:rsid w:val="00485662"/>
    <w:rsid w:val="004929AF"/>
    <w:rsid w:val="00496B43"/>
    <w:rsid w:val="004A1555"/>
    <w:rsid w:val="004A7683"/>
    <w:rsid w:val="004C1227"/>
    <w:rsid w:val="004C59CA"/>
    <w:rsid w:val="004E55E8"/>
    <w:rsid w:val="004F5494"/>
    <w:rsid w:val="00500C32"/>
    <w:rsid w:val="005025A9"/>
    <w:rsid w:val="00503995"/>
    <w:rsid w:val="00512352"/>
    <w:rsid w:val="00521DC3"/>
    <w:rsid w:val="00540960"/>
    <w:rsid w:val="00541AE5"/>
    <w:rsid w:val="00546F30"/>
    <w:rsid w:val="00552B2E"/>
    <w:rsid w:val="00554A56"/>
    <w:rsid w:val="00575028"/>
    <w:rsid w:val="00577039"/>
    <w:rsid w:val="0057729F"/>
    <w:rsid w:val="005846E5"/>
    <w:rsid w:val="00596E2C"/>
    <w:rsid w:val="005A0C25"/>
    <w:rsid w:val="005A1B47"/>
    <w:rsid w:val="005A45CE"/>
    <w:rsid w:val="005B3948"/>
    <w:rsid w:val="005C2D8D"/>
    <w:rsid w:val="005D177E"/>
    <w:rsid w:val="005D501E"/>
    <w:rsid w:val="005E0ED7"/>
    <w:rsid w:val="005F211B"/>
    <w:rsid w:val="00602CA6"/>
    <w:rsid w:val="00602F9E"/>
    <w:rsid w:val="0060637A"/>
    <w:rsid w:val="00606BAE"/>
    <w:rsid w:val="00607952"/>
    <w:rsid w:val="00610DED"/>
    <w:rsid w:val="00612784"/>
    <w:rsid w:val="006175D4"/>
    <w:rsid w:val="00617CBF"/>
    <w:rsid w:val="00621048"/>
    <w:rsid w:val="00631472"/>
    <w:rsid w:val="00637533"/>
    <w:rsid w:val="00637698"/>
    <w:rsid w:val="00637763"/>
    <w:rsid w:val="00637D03"/>
    <w:rsid w:val="006408BF"/>
    <w:rsid w:val="006438BE"/>
    <w:rsid w:val="0066185D"/>
    <w:rsid w:val="0066245F"/>
    <w:rsid w:val="006731DF"/>
    <w:rsid w:val="00674E65"/>
    <w:rsid w:val="006750F2"/>
    <w:rsid w:val="00694292"/>
    <w:rsid w:val="006A3E41"/>
    <w:rsid w:val="006A3F02"/>
    <w:rsid w:val="006A400F"/>
    <w:rsid w:val="006A42B4"/>
    <w:rsid w:val="006A5CD0"/>
    <w:rsid w:val="006B50E3"/>
    <w:rsid w:val="006C4E8E"/>
    <w:rsid w:val="006C6E70"/>
    <w:rsid w:val="006D50A1"/>
    <w:rsid w:val="00701C16"/>
    <w:rsid w:val="007041CD"/>
    <w:rsid w:val="007061EB"/>
    <w:rsid w:val="00722CFC"/>
    <w:rsid w:val="00722DF5"/>
    <w:rsid w:val="00757593"/>
    <w:rsid w:val="00760FD1"/>
    <w:rsid w:val="007652B6"/>
    <w:rsid w:val="0077244D"/>
    <w:rsid w:val="00774F10"/>
    <w:rsid w:val="00775E19"/>
    <w:rsid w:val="007770D6"/>
    <w:rsid w:val="007802FC"/>
    <w:rsid w:val="00781183"/>
    <w:rsid w:val="00787369"/>
    <w:rsid w:val="007A5E9C"/>
    <w:rsid w:val="007A7EAC"/>
    <w:rsid w:val="007B2B40"/>
    <w:rsid w:val="007C48C6"/>
    <w:rsid w:val="007C686C"/>
    <w:rsid w:val="007D2BB2"/>
    <w:rsid w:val="007E1535"/>
    <w:rsid w:val="007F0A0D"/>
    <w:rsid w:val="007F2E4F"/>
    <w:rsid w:val="007F4C97"/>
    <w:rsid w:val="007F610C"/>
    <w:rsid w:val="00813AB3"/>
    <w:rsid w:val="00827A15"/>
    <w:rsid w:val="00830DE5"/>
    <w:rsid w:val="008354F2"/>
    <w:rsid w:val="00836DD9"/>
    <w:rsid w:val="00840E75"/>
    <w:rsid w:val="00843B34"/>
    <w:rsid w:val="00844A30"/>
    <w:rsid w:val="0085630A"/>
    <w:rsid w:val="00861EB1"/>
    <w:rsid w:val="00873B27"/>
    <w:rsid w:val="0088553C"/>
    <w:rsid w:val="0089439F"/>
    <w:rsid w:val="008A3662"/>
    <w:rsid w:val="008A429D"/>
    <w:rsid w:val="008A4E4F"/>
    <w:rsid w:val="008B200E"/>
    <w:rsid w:val="008C33E4"/>
    <w:rsid w:val="008C7DAF"/>
    <w:rsid w:val="008D5EBD"/>
    <w:rsid w:val="008D66AD"/>
    <w:rsid w:val="008E4BD7"/>
    <w:rsid w:val="008E53BD"/>
    <w:rsid w:val="008F5B61"/>
    <w:rsid w:val="00931E2A"/>
    <w:rsid w:val="00936338"/>
    <w:rsid w:val="009416CA"/>
    <w:rsid w:val="009450E3"/>
    <w:rsid w:val="0094620E"/>
    <w:rsid w:val="00946CD7"/>
    <w:rsid w:val="0095015E"/>
    <w:rsid w:val="00950AAF"/>
    <w:rsid w:val="00950DB8"/>
    <w:rsid w:val="00956192"/>
    <w:rsid w:val="009573BA"/>
    <w:rsid w:val="00965A3D"/>
    <w:rsid w:val="009665C1"/>
    <w:rsid w:val="00970247"/>
    <w:rsid w:val="00975E36"/>
    <w:rsid w:val="009775FB"/>
    <w:rsid w:val="00977F36"/>
    <w:rsid w:val="00985D11"/>
    <w:rsid w:val="009861B4"/>
    <w:rsid w:val="00994085"/>
    <w:rsid w:val="009B65E2"/>
    <w:rsid w:val="009C3CA1"/>
    <w:rsid w:val="009E2634"/>
    <w:rsid w:val="009E2D3B"/>
    <w:rsid w:val="009F2F27"/>
    <w:rsid w:val="009F7210"/>
    <w:rsid w:val="00A0101D"/>
    <w:rsid w:val="00A05702"/>
    <w:rsid w:val="00A11074"/>
    <w:rsid w:val="00A217FA"/>
    <w:rsid w:val="00A255DB"/>
    <w:rsid w:val="00A26D90"/>
    <w:rsid w:val="00A270C3"/>
    <w:rsid w:val="00A279D1"/>
    <w:rsid w:val="00A3199C"/>
    <w:rsid w:val="00A35302"/>
    <w:rsid w:val="00A55040"/>
    <w:rsid w:val="00A73C11"/>
    <w:rsid w:val="00A75294"/>
    <w:rsid w:val="00A765A4"/>
    <w:rsid w:val="00A76D19"/>
    <w:rsid w:val="00A842D6"/>
    <w:rsid w:val="00A85A71"/>
    <w:rsid w:val="00A95C48"/>
    <w:rsid w:val="00A962C8"/>
    <w:rsid w:val="00AA0BAE"/>
    <w:rsid w:val="00AA1DF3"/>
    <w:rsid w:val="00AA2C1D"/>
    <w:rsid w:val="00AA5ABA"/>
    <w:rsid w:val="00AB53E4"/>
    <w:rsid w:val="00AC1E63"/>
    <w:rsid w:val="00AD7D0A"/>
    <w:rsid w:val="00AE0143"/>
    <w:rsid w:val="00AE44F2"/>
    <w:rsid w:val="00AF0D34"/>
    <w:rsid w:val="00AF17FE"/>
    <w:rsid w:val="00AF3191"/>
    <w:rsid w:val="00AF4C9B"/>
    <w:rsid w:val="00AF7460"/>
    <w:rsid w:val="00B158D5"/>
    <w:rsid w:val="00B16335"/>
    <w:rsid w:val="00B21A70"/>
    <w:rsid w:val="00B30B15"/>
    <w:rsid w:val="00B402B0"/>
    <w:rsid w:val="00B471A0"/>
    <w:rsid w:val="00B53E5D"/>
    <w:rsid w:val="00B72C9D"/>
    <w:rsid w:val="00B81C76"/>
    <w:rsid w:val="00B8355E"/>
    <w:rsid w:val="00B85F88"/>
    <w:rsid w:val="00B900F1"/>
    <w:rsid w:val="00B914FA"/>
    <w:rsid w:val="00B92192"/>
    <w:rsid w:val="00BA0220"/>
    <w:rsid w:val="00BB0666"/>
    <w:rsid w:val="00BB3C2B"/>
    <w:rsid w:val="00BB7C1F"/>
    <w:rsid w:val="00BC640B"/>
    <w:rsid w:val="00BE17D4"/>
    <w:rsid w:val="00BE2E85"/>
    <w:rsid w:val="00BE484B"/>
    <w:rsid w:val="00BE7F8E"/>
    <w:rsid w:val="00BF06B9"/>
    <w:rsid w:val="00BF1890"/>
    <w:rsid w:val="00C01502"/>
    <w:rsid w:val="00C07D9D"/>
    <w:rsid w:val="00C14E86"/>
    <w:rsid w:val="00C25305"/>
    <w:rsid w:val="00C364A3"/>
    <w:rsid w:val="00C4320E"/>
    <w:rsid w:val="00C52FC6"/>
    <w:rsid w:val="00C62C0B"/>
    <w:rsid w:val="00C700D5"/>
    <w:rsid w:val="00C74162"/>
    <w:rsid w:val="00C81401"/>
    <w:rsid w:val="00C8247D"/>
    <w:rsid w:val="00CA430E"/>
    <w:rsid w:val="00CA49A3"/>
    <w:rsid w:val="00CA52B1"/>
    <w:rsid w:val="00CB128C"/>
    <w:rsid w:val="00CB38E5"/>
    <w:rsid w:val="00CB3A23"/>
    <w:rsid w:val="00CB5A29"/>
    <w:rsid w:val="00CB7DAF"/>
    <w:rsid w:val="00CB7F84"/>
    <w:rsid w:val="00CC2452"/>
    <w:rsid w:val="00CC2987"/>
    <w:rsid w:val="00CF2950"/>
    <w:rsid w:val="00CF57CF"/>
    <w:rsid w:val="00D245C8"/>
    <w:rsid w:val="00D25120"/>
    <w:rsid w:val="00D27C8C"/>
    <w:rsid w:val="00D36F81"/>
    <w:rsid w:val="00D61973"/>
    <w:rsid w:val="00D67250"/>
    <w:rsid w:val="00D7549C"/>
    <w:rsid w:val="00D76822"/>
    <w:rsid w:val="00D77B1F"/>
    <w:rsid w:val="00D82FD4"/>
    <w:rsid w:val="00D931AD"/>
    <w:rsid w:val="00D94424"/>
    <w:rsid w:val="00D948E3"/>
    <w:rsid w:val="00DA4437"/>
    <w:rsid w:val="00DA4532"/>
    <w:rsid w:val="00DB6FD7"/>
    <w:rsid w:val="00DC3E6C"/>
    <w:rsid w:val="00DC69EE"/>
    <w:rsid w:val="00DD7970"/>
    <w:rsid w:val="00DE4290"/>
    <w:rsid w:val="00DF2B5E"/>
    <w:rsid w:val="00E14A6C"/>
    <w:rsid w:val="00E14DD9"/>
    <w:rsid w:val="00E223F4"/>
    <w:rsid w:val="00E266C8"/>
    <w:rsid w:val="00E33864"/>
    <w:rsid w:val="00E4361F"/>
    <w:rsid w:val="00E56064"/>
    <w:rsid w:val="00E60EFC"/>
    <w:rsid w:val="00E667F8"/>
    <w:rsid w:val="00E671FE"/>
    <w:rsid w:val="00E744DD"/>
    <w:rsid w:val="00E760C9"/>
    <w:rsid w:val="00E826E5"/>
    <w:rsid w:val="00E90B33"/>
    <w:rsid w:val="00EA36A5"/>
    <w:rsid w:val="00EB3AE6"/>
    <w:rsid w:val="00EB7087"/>
    <w:rsid w:val="00EC1389"/>
    <w:rsid w:val="00EC212A"/>
    <w:rsid w:val="00EE0CC0"/>
    <w:rsid w:val="00EE47F0"/>
    <w:rsid w:val="00EF2CBC"/>
    <w:rsid w:val="00EF306F"/>
    <w:rsid w:val="00EF48C8"/>
    <w:rsid w:val="00F01F7E"/>
    <w:rsid w:val="00F03A59"/>
    <w:rsid w:val="00F04195"/>
    <w:rsid w:val="00F07EFC"/>
    <w:rsid w:val="00F17605"/>
    <w:rsid w:val="00F322B8"/>
    <w:rsid w:val="00F40261"/>
    <w:rsid w:val="00F42369"/>
    <w:rsid w:val="00F53C99"/>
    <w:rsid w:val="00F53E5B"/>
    <w:rsid w:val="00F56B34"/>
    <w:rsid w:val="00F85049"/>
    <w:rsid w:val="00F91F49"/>
    <w:rsid w:val="00F96A8C"/>
    <w:rsid w:val="00FB43E1"/>
    <w:rsid w:val="00FC1DB8"/>
    <w:rsid w:val="00FC4883"/>
    <w:rsid w:val="00FD22FA"/>
    <w:rsid w:val="00FD61EC"/>
    <w:rsid w:val="00FF0C22"/>
    <w:rsid w:val="00FF1E73"/>
    <w:rsid w:val="00FF21CF"/>
    <w:rsid w:val="00FF5413"/>
    <w:rsid w:val="012CA5B6"/>
    <w:rsid w:val="013C195F"/>
    <w:rsid w:val="0168D6F0"/>
    <w:rsid w:val="01AAED1D"/>
    <w:rsid w:val="01DA9B18"/>
    <w:rsid w:val="01FE24FF"/>
    <w:rsid w:val="0346BD7E"/>
    <w:rsid w:val="042B85D9"/>
    <w:rsid w:val="04436392"/>
    <w:rsid w:val="04E08393"/>
    <w:rsid w:val="04E28DDF"/>
    <w:rsid w:val="067E5E40"/>
    <w:rsid w:val="06805003"/>
    <w:rsid w:val="0680D960"/>
    <w:rsid w:val="06EDAD64"/>
    <w:rsid w:val="07A8F26B"/>
    <w:rsid w:val="0813218F"/>
    <w:rsid w:val="081A2EA1"/>
    <w:rsid w:val="08591CFC"/>
    <w:rsid w:val="08E9F2E7"/>
    <w:rsid w:val="09B0B5E8"/>
    <w:rsid w:val="0A3E7D63"/>
    <w:rsid w:val="0B51CF63"/>
    <w:rsid w:val="0C754051"/>
    <w:rsid w:val="0CBE369A"/>
    <w:rsid w:val="0CD18E9D"/>
    <w:rsid w:val="0CE692B2"/>
    <w:rsid w:val="0CED9FC4"/>
    <w:rsid w:val="0D07CD86"/>
    <w:rsid w:val="0EF380FC"/>
    <w:rsid w:val="0FB3BEAA"/>
    <w:rsid w:val="10254086"/>
    <w:rsid w:val="1111F667"/>
    <w:rsid w:val="11A4FFC0"/>
    <w:rsid w:val="11DE46F5"/>
    <w:rsid w:val="14499729"/>
    <w:rsid w:val="1455AF33"/>
    <w:rsid w:val="148A2E2E"/>
    <w:rsid w:val="154658F1"/>
    <w:rsid w:val="154E7A69"/>
    <w:rsid w:val="16C6174B"/>
    <w:rsid w:val="18793D83"/>
    <w:rsid w:val="188152B7"/>
    <w:rsid w:val="1A9FB050"/>
    <w:rsid w:val="1AE12A2C"/>
    <w:rsid w:val="1B8D898E"/>
    <w:rsid w:val="1BCA2E50"/>
    <w:rsid w:val="1C5BB620"/>
    <w:rsid w:val="1D26CCB9"/>
    <w:rsid w:val="1D8E2D3F"/>
    <w:rsid w:val="1DE04FE7"/>
    <w:rsid w:val="1E2F2202"/>
    <w:rsid w:val="1E8A1404"/>
    <w:rsid w:val="1F862AE0"/>
    <w:rsid w:val="1FCAF263"/>
    <w:rsid w:val="1FF5F2D3"/>
    <w:rsid w:val="202C1B3C"/>
    <w:rsid w:val="20677E30"/>
    <w:rsid w:val="21D7A262"/>
    <w:rsid w:val="233CA937"/>
    <w:rsid w:val="23ED2E26"/>
    <w:rsid w:val="251D63EE"/>
    <w:rsid w:val="256206F2"/>
    <w:rsid w:val="25F34F52"/>
    <w:rsid w:val="2619B918"/>
    <w:rsid w:val="266E5F3E"/>
    <w:rsid w:val="26CB4F9A"/>
    <w:rsid w:val="27692F43"/>
    <w:rsid w:val="27731C0F"/>
    <w:rsid w:val="278D2DF0"/>
    <w:rsid w:val="28CDD343"/>
    <w:rsid w:val="29A14842"/>
    <w:rsid w:val="29A60000"/>
    <w:rsid w:val="2ABCE12C"/>
    <w:rsid w:val="2AC4CEB2"/>
    <w:rsid w:val="2AC6C075"/>
    <w:rsid w:val="2CD30D80"/>
    <w:rsid w:val="2DA62BFF"/>
    <w:rsid w:val="2DEEE37B"/>
    <w:rsid w:val="2E2C1D6F"/>
    <w:rsid w:val="2F1FE062"/>
    <w:rsid w:val="2F452045"/>
    <w:rsid w:val="31D7BB36"/>
    <w:rsid w:val="32578124"/>
    <w:rsid w:val="3326E6AF"/>
    <w:rsid w:val="33F35185"/>
    <w:rsid w:val="34293529"/>
    <w:rsid w:val="344E7123"/>
    <w:rsid w:val="347A3EDC"/>
    <w:rsid w:val="354302A0"/>
    <w:rsid w:val="36372F54"/>
    <w:rsid w:val="36D32157"/>
    <w:rsid w:val="37106416"/>
    <w:rsid w:val="3781A884"/>
    <w:rsid w:val="37A351BA"/>
    <w:rsid w:val="38B95933"/>
    <w:rsid w:val="395583BA"/>
    <w:rsid w:val="39D96A65"/>
    <w:rsid w:val="3BA6927A"/>
    <w:rsid w:val="3BA8A05D"/>
    <w:rsid w:val="3BB3ECA3"/>
    <w:rsid w:val="3C17C835"/>
    <w:rsid w:val="3D534F36"/>
    <w:rsid w:val="3F3A0713"/>
    <w:rsid w:val="3FA22BD9"/>
    <w:rsid w:val="409070B3"/>
    <w:rsid w:val="409E7485"/>
    <w:rsid w:val="414A3400"/>
    <w:rsid w:val="420768EE"/>
    <w:rsid w:val="4429AAD1"/>
    <w:rsid w:val="44C56C5E"/>
    <w:rsid w:val="44E4F3B3"/>
    <w:rsid w:val="458685FB"/>
    <w:rsid w:val="46F132A7"/>
    <w:rsid w:val="4750F12A"/>
    <w:rsid w:val="478D32CA"/>
    <w:rsid w:val="49303AF0"/>
    <w:rsid w:val="49C46690"/>
    <w:rsid w:val="4A31D23E"/>
    <w:rsid w:val="4AAECD48"/>
    <w:rsid w:val="4B0370D7"/>
    <w:rsid w:val="4BFB5ED7"/>
    <w:rsid w:val="4D0C3BA4"/>
    <w:rsid w:val="4DCCF689"/>
    <w:rsid w:val="4E8AF22B"/>
    <w:rsid w:val="4F6B0ECA"/>
    <w:rsid w:val="5004E8DD"/>
    <w:rsid w:val="500932C6"/>
    <w:rsid w:val="50762678"/>
    <w:rsid w:val="5085F9A2"/>
    <w:rsid w:val="50FD5585"/>
    <w:rsid w:val="5141CC1D"/>
    <w:rsid w:val="51D3E7D7"/>
    <w:rsid w:val="52B4D88F"/>
    <w:rsid w:val="52CC5A16"/>
    <w:rsid w:val="5334001A"/>
    <w:rsid w:val="54361DA8"/>
    <w:rsid w:val="55C3936E"/>
    <w:rsid w:val="599FF827"/>
    <w:rsid w:val="5A970491"/>
    <w:rsid w:val="5ACAF37A"/>
    <w:rsid w:val="5B6E5244"/>
    <w:rsid w:val="5C732552"/>
    <w:rsid w:val="5D838841"/>
    <w:rsid w:val="5D906BD9"/>
    <w:rsid w:val="5D949869"/>
    <w:rsid w:val="5DB782B4"/>
    <w:rsid w:val="5DCEA553"/>
    <w:rsid w:val="5E18CA8B"/>
    <w:rsid w:val="5E51328B"/>
    <w:rsid w:val="5E5A3160"/>
    <w:rsid w:val="5F0C6361"/>
    <w:rsid w:val="608B30CE"/>
    <w:rsid w:val="6241CD16"/>
    <w:rsid w:val="6288B1AB"/>
    <w:rsid w:val="632EC358"/>
    <w:rsid w:val="633DCC0B"/>
    <w:rsid w:val="647F60EF"/>
    <w:rsid w:val="64D8F569"/>
    <w:rsid w:val="654848F4"/>
    <w:rsid w:val="665E0067"/>
    <w:rsid w:val="66B380B3"/>
    <w:rsid w:val="66CD7A2B"/>
    <w:rsid w:val="67134C76"/>
    <w:rsid w:val="6744C36F"/>
    <w:rsid w:val="6A11DD57"/>
    <w:rsid w:val="6B1AB17E"/>
    <w:rsid w:val="6BB910AB"/>
    <w:rsid w:val="6C93C8AC"/>
    <w:rsid w:val="6E257C92"/>
    <w:rsid w:val="6F64181D"/>
    <w:rsid w:val="70442973"/>
    <w:rsid w:val="70B71460"/>
    <w:rsid w:val="722D7572"/>
    <w:rsid w:val="727991AD"/>
    <w:rsid w:val="728A51B2"/>
    <w:rsid w:val="73D66067"/>
    <w:rsid w:val="74A86B67"/>
    <w:rsid w:val="779650B3"/>
    <w:rsid w:val="78040AD6"/>
    <w:rsid w:val="788BEB72"/>
    <w:rsid w:val="7A4D858E"/>
    <w:rsid w:val="7B349E86"/>
    <w:rsid w:val="7B37EB59"/>
    <w:rsid w:val="7B3BAB98"/>
    <w:rsid w:val="7B8AF27B"/>
    <w:rsid w:val="7BC03A7B"/>
    <w:rsid w:val="7CD06EE7"/>
    <w:rsid w:val="7F3555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9F20F"/>
  <w15:chartTrackingRefBased/>
  <w15:docId w15:val="{54BDF839-E004-404E-89E1-F2CD798B8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93B"/>
    <w:pPr>
      <w:ind w:left="720"/>
      <w:contextualSpacing/>
    </w:pPr>
  </w:style>
  <w:style w:type="paragraph" w:styleId="Header">
    <w:name w:val="header"/>
    <w:basedOn w:val="Normal"/>
    <w:link w:val="HeaderChar"/>
    <w:uiPriority w:val="99"/>
    <w:unhideWhenUsed/>
    <w:rsid w:val="000C29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9FA"/>
  </w:style>
  <w:style w:type="paragraph" w:styleId="Footer">
    <w:name w:val="footer"/>
    <w:basedOn w:val="Normal"/>
    <w:link w:val="FooterChar"/>
    <w:uiPriority w:val="99"/>
    <w:unhideWhenUsed/>
    <w:rsid w:val="000C29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9FA"/>
  </w:style>
  <w:style w:type="paragraph" w:styleId="BalloonText">
    <w:name w:val="Balloon Text"/>
    <w:basedOn w:val="Normal"/>
    <w:link w:val="BalloonTextChar"/>
    <w:uiPriority w:val="99"/>
    <w:semiHidden/>
    <w:unhideWhenUsed/>
    <w:rsid w:val="00097D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D6F"/>
    <w:rPr>
      <w:rFonts w:ascii="Segoe UI" w:hAnsi="Segoe UI" w:cs="Segoe UI"/>
      <w:sz w:val="18"/>
      <w:szCs w:val="18"/>
    </w:rPr>
  </w:style>
  <w:style w:type="paragraph" w:styleId="NormalWeb">
    <w:name w:val="Normal (Web)"/>
    <w:basedOn w:val="Normal"/>
    <w:uiPriority w:val="99"/>
    <w:semiHidden/>
    <w:unhideWhenUsed/>
    <w:rsid w:val="005F21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72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571853">
      <w:bodyDiv w:val="1"/>
      <w:marLeft w:val="0"/>
      <w:marRight w:val="0"/>
      <w:marTop w:val="0"/>
      <w:marBottom w:val="0"/>
      <w:divBdr>
        <w:top w:val="none" w:sz="0" w:space="0" w:color="auto"/>
        <w:left w:val="none" w:sz="0" w:space="0" w:color="auto"/>
        <w:bottom w:val="none" w:sz="0" w:space="0" w:color="auto"/>
        <w:right w:val="none" w:sz="0" w:space="0" w:color="auto"/>
      </w:divBdr>
    </w:div>
    <w:div w:id="1137841236">
      <w:bodyDiv w:val="1"/>
      <w:marLeft w:val="0"/>
      <w:marRight w:val="0"/>
      <w:marTop w:val="0"/>
      <w:marBottom w:val="0"/>
      <w:divBdr>
        <w:top w:val="none" w:sz="0" w:space="0" w:color="auto"/>
        <w:left w:val="none" w:sz="0" w:space="0" w:color="auto"/>
        <w:bottom w:val="none" w:sz="0" w:space="0" w:color="auto"/>
        <w:right w:val="none" w:sz="0" w:space="0" w:color="auto"/>
      </w:divBdr>
    </w:div>
    <w:div w:id="1711370198">
      <w:bodyDiv w:val="1"/>
      <w:marLeft w:val="0"/>
      <w:marRight w:val="0"/>
      <w:marTop w:val="0"/>
      <w:marBottom w:val="0"/>
      <w:divBdr>
        <w:top w:val="none" w:sz="0" w:space="0" w:color="auto"/>
        <w:left w:val="none" w:sz="0" w:space="0" w:color="auto"/>
        <w:bottom w:val="none" w:sz="0" w:space="0" w:color="auto"/>
        <w:right w:val="none" w:sz="0" w:space="0" w:color="auto"/>
      </w:divBdr>
    </w:div>
    <w:div w:id="172872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40255F-805A-48EA-8340-82410F3BF419}"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88BB9863-C865-47A7-BCFA-5E6FF05A26B4}">
      <dgm:prSet phldrT="[Text]" custT="1"/>
      <dgm:spPr>
        <a:solidFill>
          <a:srgbClr val="9900CC"/>
        </a:solidFill>
      </dgm:spPr>
      <dgm:t>
        <a:bodyPr/>
        <a:lstStyle/>
        <a:p>
          <a:r>
            <a:rPr lang="en-GB" sz="700"/>
            <a:t>Bullying reported/suspected Class teacher to complete intial investigation with both students, exploring </a:t>
          </a:r>
          <a:r>
            <a:rPr lang="en-GB" sz="700" b="1"/>
            <a:t>(Appendix 1) </a:t>
          </a:r>
          <a:r>
            <a:rPr lang="en-GB" sz="700"/>
            <a:t>the issues. Issues reported to Deputy Principal and recorded on CPOMS.</a:t>
          </a:r>
        </a:p>
      </dgm:t>
    </dgm:pt>
    <dgm:pt modelId="{38415051-D160-4EC3-8757-0C5E53CAC0FE}" type="parTrans" cxnId="{2B3F4935-2875-437F-BC20-1CD4A9F2C171}">
      <dgm:prSet/>
      <dgm:spPr/>
      <dgm:t>
        <a:bodyPr/>
        <a:lstStyle/>
        <a:p>
          <a:endParaRPr lang="en-GB"/>
        </a:p>
      </dgm:t>
    </dgm:pt>
    <dgm:pt modelId="{81A0B209-A9A9-4EA7-A97A-061E884C566C}" type="sibTrans" cxnId="{2B3F4935-2875-437F-BC20-1CD4A9F2C171}">
      <dgm:prSet/>
      <dgm:spPr>
        <a:ln>
          <a:solidFill>
            <a:schemeClr val="tx1"/>
          </a:solidFill>
        </a:ln>
      </dgm:spPr>
      <dgm:t>
        <a:bodyPr/>
        <a:lstStyle/>
        <a:p>
          <a:endParaRPr lang="en-GB"/>
        </a:p>
      </dgm:t>
    </dgm:pt>
    <dgm:pt modelId="{5D74B1C7-F483-4BE7-97A5-ED21A9DAC686}">
      <dgm:prSet phldrT="[Text]" custT="1"/>
      <dgm:spPr>
        <a:solidFill>
          <a:srgbClr val="9900CC"/>
        </a:solidFill>
      </dgm:spPr>
      <dgm:t>
        <a:bodyPr/>
        <a:lstStyle/>
        <a:p>
          <a:r>
            <a:rPr lang="en-GB" sz="700"/>
            <a:t>Bullying investigation completed Behaviour lead completes full investigation. </a:t>
          </a:r>
          <a:r>
            <a:rPr lang="en-GB" sz="700" b="1"/>
            <a:t>(Appendix 2)</a:t>
          </a:r>
        </a:p>
        <a:p>
          <a:r>
            <a:rPr lang="en-GB" sz="700"/>
            <a:t>Victim must be reassued that they have done the right thing. </a:t>
          </a:r>
        </a:p>
        <a:p>
          <a:r>
            <a:rPr lang="en-GB" sz="700"/>
            <a:t>Bully is spoken to and reasons for bullying established.  The bully is supported to understand their socially unacceptable behaviour and be supported to address this behaviour. </a:t>
          </a:r>
        </a:p>
        <a:p>
          <a:r>
            <a:rPr lang="en-GB" sz="700"/>
            <a:t>Written records kept and recorded on CPOMS.</a:t>
          </a:r>
        </a:p>
      </dgm:t>
    </dgm:pt>
    <dgm:pt modelId="{A1784EE4-E18A-41DF-8723-7AFCEAA09D42}" type="parTrans" cxnId="{E4D53EC8-4340-4D17-A6B1-00E7549CCFEB}">
      <dgm:prSet/>
      <dgm:spPr/>
      <dgm:t>
        <a:bodyPr/>
        <a:lstStyle/>
        <a:p>
          <a:endParaRPr lang="en-GB"/>
        </a:p>
      </dgm:t>
    </dgm:pt>
    <dgm:pt modelId="{A9F64687-42C2-49E2-B154-A35C3F5AA3AB}" type="sibTrans" cxnId="{E4D53EC8-4340-4D17-A6B1-00E7549CCFEB}">
      <dgm:prSet/>
      <dgm:spPr>
        <a:ln>
          <a:solidFill>
            <a:schemeClr val="tx1"/>
          </a:solidFill>
        </a:ln>
      </dgm:spPr>
      <dgm:t>
        <a:bodyPr/>
        <a:lstStyle/>
        <a:p>
          <a:endParaRPr lang="en-GB"/>
        </a:p>
      </dgm:t>
    </dgm:pt>
    <dgm:pt modelId="{47FA2C98-89C9-48F2-A0E0-A76DBE9520C1}">
      <dgm:prSet phldrT="[Text]" custT="1"/>
      <dgm:spPr>
        <a:solidFill>
          <a:srgbClr val="9900CC"/>
        </a:solidFill>
      </dgm:spPr>
      <dgm:t>
        <a:bodyPr/>
        <a:lstStyle/>
        <a:p>
          <a:r>
            <a:rPr lang="en-GB" sz="800"/>
            <a:t>If possible, the bully and victim will be brought together to dicuss feelings and reasons why the situation has developed. </a:t>
          </a:r>
          <a:r>
            <a:rPr lang="en-CA" sz="800"/>
            <a:t>The intended outcome is for it to be resolved amicably and/or a compromise reached.</a:t>
          </a:r>
        </a:p>
        <a:p>
          <a:r>
            <a:rPr lang="en-CA" sz="800"/>
            <a:t>*It maybe that a sanction will be applied in discussion with the victim, bully depending on the individual  situation and level of understanding.</a:t>
          </a:r>
        </a:p>
        <a:p>
          <a:r>
            <a:rPr lang="en-CA" sz="800"/>
            <a:t>Parents of both parties are informed of the situation and the actions taken. If appropriate, parents are invited </a:t>
          </a:r>
          <a:br>
            <a:rPr lang="en-CA" sz="800"/>
          </a:br>
          <a:r>
            <a:rPr lang="en-CA" sz="800"/>
            <a:t>	into the school to discuss the matter.</a:t>
          </a:r>
          <a:endParaRPr lang="en-GB" sz="800"/>
        </a:p>
      </dgm:t>
    </dgm:pt>
    <dgm:pt modelId="{61D109B8-84B1-44C6-8558-C17EABD05D3B}" type="parTrans" cxnId="{4C524FED-EA07-4B67-A88F-4BBACFE67F5C}">
      <dgm:prSet/>
      <dgm:spPr/>
      <dgm:t>
        <a:bodyPr/>
        <a:lstStyle/>
        <a:p>
          <a:endParaRPr lang="en-GB"/>
        </a:p>
      </dgm:t>
    </dgm:pt>
    <dgm:pt modelId="{D5185DBA-4EC8-4A1B-AE79-48810FF56AF1}" type="sibTrans" cxnId="{4C524FED-EA07-4B67-A88F-4BBACFE67F5C}">
      <dgm:prSet/>
      <dgm:spPr/>
      <dgm:t>
        <a:bodyPr/>
        <a:lstStyle/>
        <a:p>
          <a:endParaRPr lang="en-GB"/>
        </a:p>
      </dgm:t>
    </dgm:pt>
    <dgm:pt modelId="{CB21D2F9-92DB-4A89-8497-DEB593E9DAF2}">
      <dgm:prSet phldrT="[Text]" custT="1"/>
      <dgm:spPr>
        <a:solidFill>
          <a:srgbClr val="9900CC"/>
        </a:solidFill>
      </dgm:spPr>
      <dgm:t>
        <a:bodyPr/>
        <a:lstStyle/>
        <a:p>
          <a:r>
            <a:rPr lang="en-CA" sz="700"/>
            <a:t>Follow up meetings with the victim are arranged to find out whether the solution has been effective or not </a:t>
          </a:r>
          <a:br>
            <a:rPr lang="en-CA" sz="700"/>
          </a:br>
          <a:r>
            <a:rPr lang="en-CA" sz="700"/>
            <a:t>and the situation is monitored for 2 weeks. </a:t>
          </a:r>
          <a:r>
            <a:rPr lang="en-CA" sz="700" b="1"/>
            <a:t>(Appendix 3) </a:t>
          </a:r>
          <a:r>
            <a:rPr lang="en-CA" sz="700"/>
            <a:t>At the end of the monitoring period, parents will be contacted </a:t>
          </a:r>
          <a:br>
            <a:rPr lang="en-CA" sz="700"/>
          </a:br>
          <a:r>
            <a:rPr lang="en-CA" sz="700"/>
            <a:t>	again to check that all is well. If there is a recurrence, the class teacher will again talk to all children</a:t>
          </a:r>
          <a:endParaRPr lang="en-GB" sz="700"/>
        </a:p>
      </dgm:t>
    </dgm:pt>
    <dgm:pt modelId="{40C377DE-78E2-4E4F-8B25-09AF8E6D8D23}" type="parTrans" cxnId="{C307A69C-A72C-40FA-B47C-21AE690B33CB}">
      <dgm:prSet/>
      <dgm:spPr/>
      <dgm:t>
        <a:bodyPr/>
        <a:lstStyle/>
        <a:p>
          <a:endParaRPr lang="en-GB"/>
        </a:p>
      </dgm:t>
    </dgm:pt>
    <dgm:pt modelId="{8CDB8C48-F70E-4E66-9B9F-45B5F838B4E6}" type="sibTrans" cxnId="{C307A69C-A72C-40FA-B47C-21AE690B33CB}">
      <dgm:prSet/>
      <dgm:spPr>
        <a:ln>
          <a:solidFill>
            <a:schemeClr val="tx1"/>
          </a:solidFill>
        </a:ln>
      </dgm:spPr>
      <dgm:t>
        <a:bodyPr/>
        <a:lstStyle/>
        <a:p>
          <a:endParaRPr lang="en-GB"/>
        </a:p>
      </dgm:t>
    </dgm:pt>
    <dgm:pt modelId="{56AA77A0-2A34-470E-841F-970FB1DFFB43}">
      <dgm:prSet phldrT="[Text]" custT="1"/>
      <dgm:spPr>
        <a:solidFill>
          <a:srgbClr val="9900CC"/>
        </a:solidFill>
      </dgm:spPr>
      <dgm:t>
        <a:bodyPr/>
        <a:lstStyle/>
        <a:p>
          <a:r>
            <a:rPr lang="en-CA" sz="800"/>
            <a:t>A written record is made of every incident involving bullying using an incident form. All records are kept on </a:t>
          </a:r>
          <a:br>
            <a:rPr lang="en-CA" sz="800"/>
          </a:br>
          <a:r>
            <a:rPr lang="en-CA" sz="800"/>
            <a:t>CPOMs. Records are monitored for trends and patterns on a termly basis.</a:t>
          </a:r>
        </a:p>
        <a:p>
          <a:r>
            <a:rPr lang="en-CA" sz="800"/>
            <a:t>If necessary, and appropriate, the Police may be consulted.</a:t>
          </a:r>
        </a:p>
      </dgm:t>
    </dgm:pt>
    <dgm:pt modelId="{2501B5F3-5767-48C6-80A9-BA42E0855008}" type="parTrans" cxnId="{DC714C65-9567-433F-AD01-E756A493C6FB}">
      <dgm:prSet/>
      <dgm:spPr/>
      <dgm:t>
        <a:bodyPr/>
        <a:lstStyle/>
        <a:p>
          <a:endParaRPr lang="en-GB"/>
        </a:p>
      </dgm:t>
    </dgm:pt>
    <dgm:pt modelId="{218A623A-D6F7-45D8-B2E6-F809ED5D08C0}" type="sibTrans" cxnId="{DC714C65-9567-433F-AD01-E756A493C6FB}">
      <dgm:prSet/>
      <dgm:spPr>
        <a:ln>
          <a:solidFill>
            <a:schemeClr val="tx1"/>
          </a:solidFill>
        </a:ln>
      </dgm:spPr>
      <dgm:t>
        <a:bodyPr/>
        <a:lstStyle/>
        <a:p>
          <a:endParaRPr lang="en-GB"/>
        </a:p>
      </dgm:t>
    </dgm:pt>
    <dgm:pt modelId="{4E131DED-B814-433D-8FD1-BA087C345F94}" type="pres">
      <dgm:prSet presAssocID="{F140255F-805A-48EA-8340-82410F3BF419}" presName="cycle" presStyleCnt="0">
        <dgm:presLayoutVars>
          <dgm:dir/>
          <dgm:resizeHandles val="exact"/>
        </dgm:presLayoutVars>
      </dgm:prSet>
      <dgm:spPr/>
    </dgm:pt>
    <dgm:pt modelId="{1F00574F-F097-4CE7-AA9A-AA75B16A46D9}" type="pres">
      <dgm:prSet presAssocID="{88BB9863-C865-47A7-BCFA-5E6FF05A26B4}" presName="node" presStyleLbl="node1" presStyleIdx="0" presStyleCnt="5" custScaleY="141800">
        <dgm:presLayoutVars>
          <dgm:bulletEnabled val="1"/>
        </dgm:presLayoutVars>
      </dgm:prSet>
      <dgm:spPr/>
    </dgm:pt>
    <dgm:pt modelId="{0FB73ED2-ED4B-48A4-AAD9-A15F30C2E4DF}" type="pres">
      <dgm:prSet presAssocID="{88BB9863-C865-47A7-BCFA-5E6FF05A26B4}" presName="spNode" presStyleCnt="0"/>
      <dgm:spPr/>
    </dgm:pt>
    <dgm:pt modelId="{8117747E-A5D4-4F8D-8F46-3B79DDB1C1EA}" type="pres">
      <dgm:prSet presAssocID="{81A0B209-A9A9-4EA7-A97A-061E884C566C}" presName="sibTrans" presStyleLbl="sibTrans1D1" presStyleIdx="0" presStyleCnt="5"/>
      <dgm:spPr/>
    </dgm:pt>
    <dgm:pt modelId="{22100A7A-8392-46C6-A8B9-41AB1DE4DEC8}" type="pres">
      <dgm:prSet presAssocID="{5D74B1C7-F483-4BE7-97A5-ED21A9DAC686}" presName="node" presStyleLbl="node1" presStyleIdx="1" presStyleCnt="5" custScaleX="190440" custScaleY="132666">
        <dgm:presLayoutVars>
          <dgm:bulletEnabled val="1"/>
        </dgm:presLayoutVars>
      </dgm:prSet>
      <dgm:spPr/>
    </dgm:pt>
    <dgm:pt modelId="{71D9B34A-0DE4-4305-8CB4-BCEE94E7A22A}" type="pres">
      <dgm:prSet presAssocID="{5D74B1C7-F483-4BE7-97A5-ED21A9DAC686}" presName="spNode" presStyleCnt="0"/>
      <dgm:spPr/>
    </dgm:pt>
    <dgm:pt modelId="{577C5922-D51E-496A-A0D6-003B91D2C179}" type="pres">
      <dgm:prSet presAssocID="{A9F64687-42C2-49E2-B154-A35C3F5AA3AB}" presName="sibTrans" presStyleLbl="sibTrans1D1" presStyleIdx="1" presStyleCnt="5"/>
      <dgm:spPr/>
    </dgm:pt>
    <dgm:pt modelId="{7DBB1FFB-5D61-4F1E-9922-4F74347ADC3B}" type="pres">
      <dgm:prSet presAssocID="{47FA2C98-89C9-48F2-A0E0-A76DBE9520C1}" presName="node" presStyleLbl="node1" presStyleIdx="2" presStyleCnt="5" custScaleX="157623" custScaleY="233157">
        <dgm:presLayoutVars>
          <dgm:bulletEnabled val="1"/>
        </dgm:presLayoutVars>
      </dgm:prSet>
      <dgm:spPr/>
    </dgm:pt>
    <dgm:pt modelId="{FF14FC93-774E-438D-8CCB-64DE3215A817}" type="pres">
      <dgm:prSet presAssocID="{47FA2C98-89C9-48F2-A0E0-A76DBE9520C1}" presName="spNode" presStyleCnt="0"/>
      <dgm:spPr/>
    </dgm:pt>
    <dgm:pt modelId="{94C140C0-72D9-49DB-9C75-B42EF6FF5DAA}" type="pres">
      <dgm:prSet presAssocID="{D5185DBA-4EC8-4A1B-AE79-48810FF56AF1}" presName="sibTrans" presStyleLbl="sibTrans1D1" presStyleIdx="2" presStyleCnt="5"/>
      <dgm:spPr/>
    </dgm:pt>
    <dgm:pt modelId="{4BAB67BE-2B43-4BB9-9A13-B1A61B1CDCCB}" type="pres">
      <dgm:prSet presAssocID="{CB21D2F9-92DB-4A89-8497-DEB593E9DAF2}" presName="node" presStyleLbl="node1" presStyleIdx="3" presStyleCnt="5" custScaleX="146692" custScaleY="169772">
        <dgm:presLayoutVars>
          <dgm:bulletEnabled val="1"/>
        </dgm:presLayoutVars>
      </dgm:prSet>
      <dgm:spPr/>
    </dgm:pt>
    <dgm:pt modelId="{89D51EDD-2B01-400A-971C-F7C7E714AD31}" type="pres">
      <dgm:prSet presAssocID="{CB21D2F9-92DB-4A89-8497-DEB593E9DAF2}" presName="spNode" presStyleCnt="0"/>
      <dgm:spPr/>
    </dgm:pt>
    <dgm:pt modelId="{078E2770-C7B0-4FEC-A479-A07CF0A5C4B1}" type="pres">
      <dgm:prSet presAssocID="{8CDB8C48-F70E-4E66-9B9F-45B5F838B4E6}" presName="sibTrans" presStyleLbl="sibTrans1D1" presStyleIdx="3" presStyleCnt="5"/>
      <dgm:spPr/>
    </dgm:pt>
    <dgm:pt modelId="{EFD4079F-27D8-4835-A813-7691F3B8C704}" type="pres">
      <dgm:prSet presAssocID="{56AA77A0-2A34-470E-841F-970FB1DFFB43}" presName="node" presStyleLbl="node1" presStyleIdx="4" presStyleCnt="5" custScaleX="207878" custScaleY="127447">
        <dgm:presLayoutVars>
          <dgm:bulletEnabled val="1"/>
        </dgm:presLayoutVars>
      </dgm:prSet>
      <dgm:spPr/>
    </dgm:pt>
    <dgm:pt modelId="{52FFD813-6842-4817-935E-3DB8490B2569}" type="pres">
      <dgm:prSet presAssocID="{56AA77A0-2A34-470E-841F-970FB1DFFB43}" presName="spNode" presStyleCnt="0"/>
      <dgm:spPr/>
    </dgm:pt>
    <dgm:pt modelId="{8AF0A168-39DC-4DF4-8670-D4C982875D70}" type="pres">
      <dgm:prSet presAssocID="{218A623A-D6F7-45D8-B2E6-F809ED5D08C0}" presName="sibTrans" presStyleLbl="sibTrans1D1" presStyleIdx="4" presStyleCnt="5"/>
      <dgm:spPr/>
    </dgm:pt>
  </dgm:ptLst>
  <dgm:cxnLst>
    <dgm:cxn modelId="{FBBA3909-27B4-4378-AC34-FD1260D3B565}" type="presOf" srcId="{88BB9863-C865-47A7-BCFA-5E6FF05A26B4}" destId="{1F00574F-F097-4CE7-AA9A-AA75B16A46D9}" srcOrd="0" destOrd="0" presId="urn:microsoft.com/office/officeart/2005/8/layout/cycle5"/>
    <dgm:cxn modelId="{0785730B-E8FD-4406-B7D6-C6AB15B795E1}" type="presOf" srcId="{CB21D2F9-92DB-4A89-8497-DEB593E9DAF2}" destId="{4BAB67BE-2B43-4BB9-9A13-B1A61B1CDCCB}" srcOrd="0" destOrd="0" presId="urn:microsoft.com/office/officeart/2005/8/layout/cycle5"/>
    <dgm:cxn modelId="{5CF9000D-1EA1-431A-8044-1C0511404A5A}" type="presOf" srcId="{8CDB8C48-F70E-4E66-9B9F-45B5F838B4E6}" destId="{078E2770-C7B0-4FEC-A479-A07CF0A5C4B1}" srcOrd="0" destOrd="0" presId="urn:microsoft.com/office/officeart/2005/8/layout/cycle5"/>
    <dgm:cxn modelId="{21BC832C-959A-4BFC-A88B-44AC01F2E561}" type="presOf" srcId="{F140255F-805A-48EA-8340-82410F3BF419}" destId="{4E131DED-B814-433D-8FD1-BA087C345F94}" srcOrd="0" destOrd="0" presId="urn:microsoft.com/office/officeart/2005/8/layout/cycle5"/>
    <dgm:cxn modelId="{2B3F4935-2875-437F-BC20-1CD4A9F2C171}" srcId="{F140255F-805A-48EA-8340-82410F3BF419}" destId="{88BB9863-C865-47A7-BCFA-5E6FF05A26B4}" srcOrd="0" destOrd="0" parTransId="{38415051-D160-4EC3-8757-0C5E53CAC0FE}" sibTransId="{81A0B209-A9A9-4EA7-A97A-061E884C566C}"/>
    <dgm:cxn modelId="{FE1C7439-B59F-4575-9D1E-3A59834437F3}" type="presOf" srcId="{D5185DBA-4EC8-4A1B-AE79-48810FF56AF1}" destId="{94C140C0-72D9-49DB-9C75-B42EF6FF5DAA}" srcOrd="0" destOrd="0" presId="urn:microsoft.com/office/officeart/2005/8/layout/cycle5"/>
    <dgm:cxn modelId="{4FA41F41-8875-45A9-AC0B-E4CE44174EC6}" type="presOf" srcId="{56AA77A0-2A34-470E-841F-970FB1DFFB43}" destId="{EFD4079F-27D8-4835-A813-7691F3B8C704}" srcOrd="0" destOrd="0" presId="urn:microsoft.com/office/officeart/2005/8/layout/cycle5"/>
    <dgm:cxn modelId="{D46C2161-EF32-469E-A3FE-9D3A6C790EBC}" type="presOf" srcId="{218A623A-D6F7-45D8-B2E6-F809ED5D08C0}" destId="{8AF0A168-39DC-4DF4-8670-D4C982875D70}" srcOrd="0" destOrd="0" presId="urn:microsoft.com/office/officeart/2005/8/layout/cycle5"/>
    <dgm:cxn modelId="{DC714C65-9567-433F-AD01-E756A493C6FB}" srcId="{F140255F-805A-48EA-8340-82410F3BF419}" destId="{56AA77A0-2A34-470E-841F-970FB1DFFB43}" srcOrd="4" destOrd="0" parTransId="{2501B5F3-5767-48C6-80A9-BA42E0855008}" sibTransId="{218A623A-D6F7-45D8-B2E6-F809ED5D08C0}"/>
    <dgm:cxn modelId="{43C20280-45F3-4C36-BD23-E3B7CDCC466D}" type="presOf" srcId="{5D74B1C7-F483-4BE7-97A5-ED21A9DAC686}" destId="{22100A7A-8392-46C6-A8B9-41AB1DE4DEC8}" srcOrd="0" destOrd="0" presId="urn:microsoft.com/office/officeart/2005/8/layout/cycle5"/>
    <dgm:cxn modelId="{3D34AB80-8B58-4679-B248-44E7331BE611}" type="presOf" srcId="{A9F64687-42C2-49E2-B154-A35C3F5AA3AB}" destId="{577C5922-D51E-496A-A0D6-003B91D2C179}" srcOrd="0" destOrd="0" presId="urn:microsoft.com/office/officeart/2005/8/layout/cycle5"/>
    <dgm:cxn modelId="{C307A69C-A72C-40FA-B47C-21AE690B33CB}" srcId="{F140255F-805A-48EA-8340-82410F3BF419}" destId="{CB21D2F9-92DB-4A89-8497-DEB593E9DAF2}" srcOrd="3" destOrd="0" parTransId="{40C377DE-78E2-4E4F-8B25-09AF8E6D8D23}" sibTransId="{8CDB8C48-F70E-4E66-9B9F-45B5F838B4E6}"/>
    <dgm:cxn modelId="{852751B5-DFE6-44BB-B806-59F6C9245FE0}" type="presOf" srcId="{47FA2C98-89C9-48F2-A0E0-A76DBE9520C1}" destId="{7DBB1FFB-5D61-4F1E-9922-4F74347ADC3B}" srcOrd="0" destOrd="0" presId="urn:microsoft.com/office/officeart/2005/8/layout/cycle5"/>
    <dgm:cxn modelId="{E4D53EC8-4340-4D17-A6B1-00E7549CCFEB}" srcId="{F140255F-805A-48EA-8340-82410F3BF419}" destId="{5D74B1C7-F483-4BE7-97A5-ED21A9DAC686}" srcOrd="1" destOrd="0" parTransId="{A1784EE4-E18A-41DF-8723-7AFCEAA09D42}" sibTransId="{A9F64687-42C2-49E2-B154-A35C3F5AA3AB}"/>
    <dgm:cxn modelId="{D494DCDE-4AA7-4B62-B124-2DB447B0EE2B}" type="presOf" srcId="{81A0B209-A9A9-4EA7-A97A-061E884C566C}" destId="{8117747E-A5D4-4F8D-8F46-3B79DDB1C1EA}" srcOrd="0" destOrd="0" presId="urn:microsoft.com/office/officeart/2005/8/layout/cycle5"/>
    <dgm:cxn modelId="{4C524FED-EA07-4B67-A88F-4BBACFE67F5C}" srcId="{F140255F-805A-48EA-8340-82410F3BF419}" destId="{47FA2C98-89C9-48F2-A0E0-A76DBE9520C1}" srcOrd="2" destOrd="0" parTransId="{61D109B8-84B1-44C6-8558-C17EABD05D3B}" sibTransId="{D5185DBA-4EC8-4A1B-AE79-48810FF56AF1}"/>
    <dgm:cxn modelId="{CACE9070-C1CF-41CC-B528-AB8FD2977355}" type="presParOf" srcId="{4E131DED-B814-433D-8FD1-BA087C345F94}" destId="{1F00574F-F097-4CE7-AA9A-AA75B16A46D9}" srcOrd="0" destOrd="0" presId="urn:microsoft.com/office/officeart/2005/8/layout/cycle5"/>
    <dgm:cxn modelId="{1E36AF54-E575-4B84-90F1-0541E6EF6CAF}" type="presParOf" srcId="{4E131DED-B814-433D-8FD1-BA087C345F94}" destId="{0FB73ED2-ED4B-48A4-AAD9-A15F30C2E4DF}" srcOrd="1" destOrd="0" presId="urn:microsoft.com/office/officeart/2005/8/layout/cycle5"/>
    <dgm:cxn modelId="{D19F53F7-B5D4-4F9E-AD70-99AA3EF6A4E2}" type="presParOf" srcId="{4E131DED-B814-433D-8FD1-BA087C345F94}" destId="{8117747E-A5D4-4F8D-8F46-3B79DDB1C1EA}" srcOrd="2" destOrd="0" presId="urn:microsoft.com/office/officeart/2005/8/layout/cycle5"/>
    <dgm:cxn modelId="{322941E9-467F-4049-A2AC-2D555CD99BF0}" type="presParOf" srcId="{4E131DED-B814-433D-8FD1-BA087C345F94}" destId="{22100A7A-8392-46C6-A8B9-41AB1DE4DEC8}" srcOrd="3" destOrd="0" presId="urn:microsoft.com/office/officeart/2005/8/layout/cycle5"/>
    <dgm:cxn modelId="{A6AFF378-0C8C-439C-9167-ABF8586AABB5}" type="presParOf" srcId="{4E131DED-B814-433D-8FD1-BA087C345F94}" destId="{71D9B34A-0DE4-4305-8CB4-BCEE94E7A22A}" srcOrd="4" destOrd="0" presId="urn:microsoft.com/office/officeart/2005/8/layout/cycle5"/>
    <dgm:cxn modelId="{6E0F79BD-385E-4B64-BB08-B9D6D0D3159D}" type="presParOf" srcId="{4E131DED-B814-433D-8FD1-BA087C345F94}" destId="{577C5922-D51E-496A-A0D6-003B91D2C179}" srcOrd="5" destOrd="0" presId="urn:microsoft.com/office/officeart/2005/8/layout/cycle5"/>
    <dgm:cxn modelId="{A0BE66AE-9AE1-4958-AEE5-CF2F9EE23EFF}" type="presParOf" srcId="{4E131DED-B814-433D-8FD1-BA087C345F94}" destId="{7DBB1FFB-5D61-4F1E-9922-4F74347ADC3B}" srcOrd="6" destOrd="0" presId="urn:microsoft.com/office/officeart/2005/8/layout/cycle5"/>
    <dgm:cxn modelId="{14C1556F-386D-4033-A74C-3E94B3F857FC}" type="presParOf" srcId="{4E131DED-B814-433D-8FD1-BA087C345F94}" destId="{FF14FC93-774E-438D-8CCB-64DE3215A817}" srcOrd="7" destOrd="0" presId="urn:microsoft.com/office/officeart/2005/8/layout/cycle5"/>
    <dgm:cxn modelId="{BEC6D287-8662-4F5D-A5AF-7BA480993F78}" type="presParOf" srcId="{4E131DED-B814-433D-8FD1-BA087C345F94}" destId="{94C140C0-72D9-49DB-9C75-B42EF6FF5DAA}" srcOrd="8" destOrd="0" presId="urn:microsoft.com/office/officeart/2005/8/layout/cycle5"/>
    <dgm:cxn modelId="{EF080F11-4524-484C-8078-238039E5A40A}" type="presParOf" srcId="{4E131DED-B814-433D-8FD1-BA087C345F94}" destId="{4BAB67BE-2B43-4BB9-9A13-B1A61B1CDCCB}" srcOrd="9" destOrd="0" presId="urn:microsoft.com/office/officeart/2005/8/layout/cycle5"/>
    <dgm:cxn modelId="{B03BED54-022A-4DAD-8495-50CCECB0CAE2}" type="presParOf" srcId="{4E131DED-B814-433D-8FD1-BA087C345F94}" destId="{89D51EDD-2B01-400A-971C-F7C7E714AD31}" srcOrd="10" destOrd="0" presId="urn:microsoft.com/office/officeart/2005/8/layout/cycle5"/>
    <dgm:cxn modelId="{5329B2DF-CBA8-4BF7-AA7C-7A2BC5D2D6BD}" type="presParOf" srcId="{4E131DED-B814-433D-8FD1-BA087C345F94}" destId="{078E2770-C7B0-4FEC-A479-A07CF0A5C4B1}" srcOrd="11" destOrd="0" presId="urn:microsoft.com/office/officeart/2005/8/layout/cycle5"/>
    <dgm:cxn modelId="{5DB9FD38-6841-4E44-8FB3-7717ECD344D9}" type="presParOf" srcId="{4E131DED-B814-433D-8FD1-BA087C345F94}" destId="{EFD4079F-27D8-4835-A813-7691F3B8C704}" srcOrd="12" destOrd="0" presId="urn:microsoft.com/office/officeart/2005/8/layout/cycle5"/>
    <dgm:cxn modelId="{4CA42B8C-AEE0-411B-9FB8-6B8797AE21B9}" type="presParOf" srcId="{4E131DED-B814-433D-8FD1-BA087C345F94}" destId="{52FFD813-6842-4817-935E-3DB8490B2569}" srcOrd="13" destOrd="0" presId="urn:microsoft.com/office/officeart/2005/8/layout/cycle5"/>
    <dgm:cxn modelId="{0113ACB1-D9C5-463B-8F59-D8A1549D0DC4}" type="presParOf" srcId="{4E131DED-B814-433D-8FD1-BA087C345F94}" destId="{8AF0A168-39DC-4DF4-8670-D4C982875D70}" srcOrd="14"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0574F-F097-4CE7-AA9A-AA75B16A46D9}">
      <dsp:nvSpPr>
        <dsp:cNvPr id="0" name=""/>
        <dsp:cNvSpPr/>
      </dsp:nvSpPr>
      <dsp:spPr>
        <a:xfrm>
          <a:off x="2760842" y="-314574"/>
          <a:ext cx="1204246" cy="1109954"/>
        </a:xfrm>
        <a:prstGeom prst="roundRect">
          <a:avLst/>
        </a:prstGeom>
        <a:solidFill>
          <a:srgbClr val="9900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Bullying reported/suspected Class teacher to complete intial investigation with both students, exploring </a:t>
          </a:r>
          <a:r>
            <a:rPr lang="en-GB" sz="700" b="1" kern="1200"/>
            <a:t>(Appendix 1) </a:t>
          </a:r>
          <a:r>
            <a:rPr lang="en-GB" sz="700" kern="1200"/>
            <a:t>the issues. Issues reported to Deputy Principal and recorded on CPOMS.</a:t>
          </a:r>
        </a:p>
      </dsp:txBody>
      <dsp:txXfrm>
        <a:off x="2815025" y="-260391"/>
        <a:ext cx="1095880" cy="1001588"/>
      </dsp:txXfrm>
    </dsp:sp>
    <dsp:sp modelId="{8117747E-A5D4-4F8D-8F46-3B79DDB1C1EA}">
      <dsp:nvSpPr>
        <dsp:cNvPr id="0" name=""/>
        <dsp:cNvSpPr/>
      </dsp:nvSpPr>
      <dsp:spPr>
        <a:xfrm>
          <a:off x="1799847" y="240402"/>
          <a:ext cx="3126237" cy="3126237"/>
        </a:xfrm>
        <a:custGeom>
          <a:avLst/>
          <a:gdLst/>
          <a:ahLst/>
          <a:cxnLst/>
          <a:rect l="0" t="0" r="0" b="0"/>
          <a:pathLst>
            <a:path>
              <a:moveTo>
                <a:pt x="2299285" y="184206"/>
              </a:moveTo>
              <a:arcTo wR="1563118" hR="1563118" stAng="17885800" swAng="994948"/>
            </a:path>
          </a:pathLst>
        </a:custGeom>
        <a:noFill/>
        <a:ln w="635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sp>
    <dsp:sp modelId="{22100A7A-8392-46C6-A8B9-41AB1DE4DEC8}">
      <dsp:nvSpPr>
        <dsp:cNvPr id="0" name=""/>
        <dsp:cNvSpPr/>
      </dsp:nvSpPr>
      <dsp:spPr>
        <a:xfrm>
          <a:off x="3702895" y="801262"/>
          <a:ext cx="2293367" cy="1038456"/>
        </a:xfrm>
        <a:prstGeom prst="roundRect">
          <a:avLst/>
        </a:prstGeom>
        <a:solidFill>
          <a:srgbClr val="9900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Bullying investigation completed Behaviour lead completes full investigation. </a:t>
          </a:r>
          <a:r>
            <a:rPr lang="en-GB" sz="700" b="1" kern="1200"/>
            <a:t>(Appendix 2)</a:t>
          </a:r>
        </a:p>
        <a:p>
          <a:pPr marL="0" lvl="0" indent="0" algn="ctr" defTabSz="311150">
            <a:lnSpc>
              <a:spcPct val="90000"/>
            </a:lnSpc>
            <a:spcBef>
              <a:spcPct val="0"/>
            </a:spcBef>
            <a:spcAft>
              <a:spcPct val="35000"/>
            </a:spcAft>
            <a:buNone/>
          </a:pPr>
          <a:r>
            <a:rPr lang="en-GB" sz="700" kern="1200"/>
            <a:t>Victim must be reassued that they have done the right thing. </a:t>
          </a:r>
        </a:p>
        <a:p>
          <a:pPr marL="0" lvl="0" indent="0" algn="ctr" defTabSz="311150">
            <a:lnSpc>
              <a:spcPct val="90000"/>
            </a:lnSpc>
            <a:spcBef>
              <a:spcPct val="0"/>
            </a:spcBef>
            <a:spcAft>
              <a:spcPct val="35000"/>
            </a:spcAft>
            <a:buNone/>
          </a:pPr>
          <a:r>
            <a:rPr lang="en-GB" sz="700" kern="1200"/>
            <a:t>Bully is spoken to and reasons for bullying established.  The bully is supported to understand their socially unacceptable behaviour and be supported to address this behaviour. </a:t>
          </a:r>
        </a:p>
        <a:p>
          <a:pPr marL="0" lvl="0" indent="0" algn="ctr" defTabSz="311150">
            <a:lnSpc>
              <a:spcPct val="90000"/>
            </a:lnSpc>
            <a:spcBef>
              <a:spcPct val="0"/>
            </a:spcBef>
            <a:spcAft>
              <a:spcPct val="35000"/>
            </a:spcAft>
            <a:buNone/>
          </a:pPr>
          <a:r>
            <a:rPr lang="en-GB" sz="700" kern="1200"/>
            <a:t>Written records kept and recorded on CPOMS.</a:t>
          </a:r>
        </a:p>
      </dsp:txBody>
      <dsp:txXfrm>
        <a:off x="3753588" y="851955"/>
        <a:ext cx="2191981" cy="937070"/>
      </dsp:txXfrm>
    </dsp:sp>
    <dsp:sp modelId="{577C5922-D51E-496A-A0D6-003B91D2C179}">
      <dsp:nvSpPr>
        <dsp:cNvPr id="0" name=""/>
        <dsp:cNvSpPr/>
      </dsp:nvSpPr>
      <dsp:spPr>
        <a:xfrm>
          <a:off x="1799847" y="240402"/>
          <a:ext cx="3126237" cy="3126237"/>
        </a:xfrm>
        <a:custGeom>
          <a:avLst/>
          <a:gdLst/>
          <a:ahLst/>
          <a:cxnLst/>
          <a:rect l="0" t="0" r="0" b="0"/>
          <a:pathLst>
            <a:path>
              <a:moveTo>
                <a:pt x="3123047" y="1662922"/>
              </a:moveTo>
              <a:arcTo wR="1563118" hR="1563118" stAng="219647" swAng="421303"/>
            </a:path>
          </a:pathLst>
        </a:custGeom>
        <a:noFill/>
        <a:ln w="635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sp>
    <dsp:sp modelId="{7DBB1FFB-5D61-4F1E-9922-4F74347ADC3B}">
      <dsp:nvSpPr>
        <dsp:cNvPr id="0" name=""/>
        <dsp:cNvSpPr/>
      </dsp:nvSpPr>
      <dsp:spPr>
        <a:xfrm>
          <a:off x="3332658" y="2155579"/>
          <a:ext cx="1898170" cy="1825060"/>
        </a:xfrm>
        <a:prstGeom prst="roundRect">
          <a:avLst/>
        </a:prstGeom>
        <a:solidFill>
          <a:srgbClr val="9900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If possible, the bully and victim will be brought together to dicuss feelings and reasons why the situation has developed. </a:t>
          </a:r>
          <a:r>
            <a:rPr lang="en-CA" sz="800" kern="1200"/>
            <a:t>The intended outcome is for it to be resolved amicably and/or a compromise reached.</a:t>
          </a:r>
        </a:p>
        <a:p>
          <a:pPr marL="0" lvl="0" indent="0" algn="ctr" defTabSz="355600">
            <a:lnSpc>
              <a:spcPct val="90000"/>
            </a:lnSpc>
            <a:spcBef>
              <a:spcPct val="0"/>
            </a:spcBef>
            <a:spcAft>
              <a:spcPct val="35000"/>
            </a:spcAft>
            <a:buNone/>
          </a:pPr>
          <a:r>
            <a:rPr lang="en-CA" sz="800" kern="1200"/>
            <a:t>*It maybe that a sanction will be applied in discussion with the victim, bully depending on the individual  situation and level of understanding.</a:t>
          </a:r>
        </a:p>
        <a:p>
          <a:pPr marL="0" lvl="0" indent="0" algn="ctr" defTabSz="355600">
            <a:lnSpc>
              <a:spcPct val="90000"/>
            </a:lnSpc>
            <a:spcBef>
              <a:spcPct val="0"/>
            </a:spcBef>
            <a:spcAft>
              <a:spcPct val="35000"/>
            </a:spcAft>
            <a:buNone/>
          </a:pPr>
          <a:r>
            <a:rPr lang="en-CA" sz="800" kern="1200"/>
            <a:t>Parents of both parties are informed of the situation and the actions taken. If appropriate, parents are invited </a:t>
          </a:r>
          <a:br>
            <a:rPr lang="en-CA" sz="800" kern="1200"/>
          </a:br>
          <a:r>
            <a:rPr lang="en-CA" sz="800" kern="1200"/>
            <a:t>	into the school to discuss the matter.</a:t>
          </a:r>
          <a:endParaRPr lang="en-GB" sz="800" kern="1200"/>
        </a:p>
      </dsp:txBody>
      <dsp:txXfrm>
        <a:off x="3421750" y="2244671"/>
        <a:ext cx="1719986" cy="1646876"/>
      </dsp:txXfrm>
    </dsp:sp>
    <dsp:sp modelId="{94C140C0-72D9-49DB-9C75-B42EF6FF5DAA}">
      <dsp:nvSpPr>
        <dsp:cNvPr id="0" name=""/>
        <dsp:cNvSpPr/>
      </dsp:nvSpPr>
      <dsp:spPr>
        <a:xfrm>
          <a:off x="1799847" y="240402"/>
          <a:ext cx="3126237" cy="3126237"/>
        </a:xfrm>
        <a:custGeom>
          <a:avLst/>
          <a:gdLst/>
          <a:ahLst/>
          <a:cxnLst/>
          <a:rect l="0" t="0" r="0" b="0"/>
          <a:pathLst>
            <a:path>
              <a:moveTo>
                <a:pt x="1531770" y="3125922"/>
              </a:moveTo>
              <a:arcTo wR="1563118" hR="1563118" stAng="5468948" swAng="686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BAB67BE-2B43-4BB9-9A13-B1A61B1CDCCB}">
      <dsp:nvSpPr>
        <dsp:cNvPr id="0" name=""/>
        <dsp:cNvSpPr/>
      </dsp:nvSpPr>
      <dsp:spPr>
        <a:xfrm>
          <a:off x="1560920" y="2403656"/>
          <a:ext cx="1766533" cy="1328908"/>
        </a:xfrm>
        <a:prstGeom prst="roundRect">
          <a:avLst/>
        </a:prstGeom>
        <a:solidFill>
          <a:srgbClr val="9900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CA" sz="700" kern="1200"/>
            <a:t>Follow up meetings with the victim are arranged to find out whether the solution has been effective or not </a:t>
          </a:r>
          <a:br>
            <a:rPr lang="en-CA" sz="700" kern="1200"/>
          </a:br>
          <a:r>
            <a:rPr lang="en-CA" sz="700" kern="1200"/>
            <a:t>and the situation is monitored for 2 weeks. </a:t>
          </a:r>
          <a:r>
            <a:rPr lang="en-CA" sz="700" b="1" kern="1200"/>
            <a:t>(Appendix 3) </a:t>
          </a:r>
          <a:r>
            <a:rPr lang="en-CA" sz="700" kern="1200"/>
            <a:t>At the end of the monitoring period, parents will be contacted </a:t>
          </a:r>
          <a:br>
            <a:rPr lang="en-CA" sz="700" kern="1200"/>
          </a:br>
          <a:r>
            <a:rPr lang="en-CA" sz="700" kern="1200"/>
            <a:t>	again to check that all is well. If there is a recurrence, the class teacher will again talk to all children</a:t>
          </a:r>
          <a:endParaRPr lang="en-GB" sz="700" kern="1200"/>
        </a:p>
      </dsp:txBody>
      <dsp:txXfrm>
        <a:off x="1625792" y="2468528"/>
        <a:ext cx="1636789" cy="1199164"/>
      </dsp:txXfrm>
    </dsp:sp>
    <dsp:sp modelId="{078E2770-C7B0-4FEC-A479-A07CF0A5C4B1}">
      <dsp:nvSpPr>
        <dsp:cNvPr id="0" name=""/>
        <dsp:cNvSpPr/>
      </dsp:nvSpPr>
      <dsp:spPr>
        <a:xfrm>
          <a:off x="1799847" y="240402"/>
          <a:ext cx="3126237" cy="3126237"/>
        </a:xfrm>
        <a:custGeom>
          <a:avLst/>
          <a:gdLst/>
          <a:ahLst/>
          <a:cxnLst/>
          <a:rect l="0" t="0" r="0" b="0"/>
          <a:pathLst>
            <a:path>
              <a:moveTo>
                <a:pt x="78239" y="2051456"/>
              </a:moveTo>
              <a:arcTo wR="1563118" hR="1563118" stAng="9707718" swAng="795219"/>
            </a:path>
          </a:pathLst>
        </a:custGeom>
        <a:noFill/>
        <a:ln w="635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sp>
    <dsp:sp modelId="{EFD4079F-27D8-4835-A813-7691F3B8C704}">
      <dsp:nvSpPr>
        <dsp:cNvPr id="0" name=""/>
        <dsp:cNvSpPr/>
      </dsp:nvSpPr>
      <dsp:spPr>
        <a:xfrm>
          <a:off x="624669" y="821688"/>
          <a:ext cx="2503364" cy="997604"/>
        </a:xfrm>
        <a:prstGeom prst="roundRect">
          <a:avLst/>
        </a:prstGeom>
        <a:solidFill>
          <a:srgbClr val="9900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CA" sz="800" kern="1200"/>
            <a:t>A written record is made of every incident involving bullying using an incident form. All records are kept on </a:t>
          </a:r>
          <a:br>
            <a:rPr lang="en-CA" sz="800" kern="1200"/>
          </a:br>
          <a:r>
            <a:rPr lang="en-CA" sz="800" kern="1200"/>
            <a:t>CPOMs. Records are monitored for trends and patterns on a termly basis.</a:t>
          </a:r>
        </a:p>
        <a:p>
          <a:pPr marL="0" lvl="0" indent="0" algn="ctr" defTabSz="355600">
            <a:lnSpc>
              <a:spcPct val="90000"/>
            </a:lnSpc>
            <a:spcBef>
              <a:spcPct val="0"/>
            </a:spcBef>
            <a:spcAft>
              <a:spcPct val="35000"/>
            </a:spcAft>
            <a:buNone/>
          </a:pPr>
          <a:r>
            <a:rPr lang="en-CA" sz="800" kern="1200"/>
            <a:t>If necessary, and appropriate, the Police may be consulted.</a:t>
          </a:r>
        </a:p>
      </dsp:txBody>
      <dsp:txXfrm>
        <a:off x="673368" y="870387"/>
        <a:ext cx="2405966" cy="900206"/>
      </dsp:txXfrm>
    </dsp:sp>
    <dsp:sp modelId="{8AF0A168-39DC-4DF4-8670-D4C982875D70}">
      <dsp:nvSpPr>
        <dsp:cNvPr id="0" name=""/>
        <dsp:cNvSpPr/>
      </dsp:nvSpPr>
      <dsp:spPr>
        <a:xfrm>
          <a:off x="1799847" y="240402"/>
          <a:ext cx="3126237" cy="3126237"/>
        </a:xfrm>
        <a:custGeom>
          <a:avLst/>
          <a:gdLst/>
          <a:ahLst/>
          <a:cxnLst/>
          <a:rect l="0" t="0" r="0" b="0"/>
          <a:pathLst>
            <a:path>
              <a:moveTo>
                <a:pt x="448988" y="466735"/>
              </a:moveTo>
              <a:arcTo wR="1563118" hR="1563118" stAng="13472401" swAng="1030516"/>
            </a:path>
          </a:pathLst>
        </a:custGeom>
        <a:noFill/>
        <a:ln w="6350" cap="flat" cmpd="sng" algn="ctr">
          <a:solidFill>
            <a:schemeClr val="tx1"/>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c8cda549-41df-47e0-966a-4c417255519f">
      <UserInfo>
        <DisplayName>S Martin</DisplayName>
        <AccountId>15</AccountId>
        <AccountType/>
      </UserInfo>
      <UserInfo>
        <DisplayName>T Matty</DisplayName>
        <AccountId>40</AccountId>
        <AccountType/>
      </UserInfo>
      <UserInfo>
        <DisplayName>D Williams</DisplayName>
        <AccountId>234</AccountId>
        <AccountType/>
      </UserInfo>
    </SharedWithUsers>
    <lcf76f155ced4ddcb4097134ff3c332f xmlns="14f10dbf-b754-4b8d-93ed-7ac10a57eada">
      <Terms xmlns="http://schemas.microsoft.com/office/infopath/2007/PartnerControls"/>
    </lcf76f155ced4ddcb4097134ff3c332f>
    <TaxCatchAll xmlns="c8cda549-41df-47e0-966a-4c417255519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CF083A6681A24AB08EB6C433AFC811" ma:contentTypeVersion="18" ma:contentTypeDescription="Create a new document." ma:contentTypeScope="" ma:versionID="16f65398d94d2b1329b23348de702e77">
  <xsd:schema xmlns:xsd="http://www.w3.org/2001/XMLSchema" xmlns:xs="http://www.w3.org/2001/XMLSchema" xmlns:p="http://schemas.microsoft.com/office/2006/metadata/properties" xmlns:ns2="14f10dbf-b754-4b8d-93ed-7ac10a57eada" xmlns:ns3="c8cda549-41df-47e0-966a-4c417255519f" targetNamespace="http://schemas.microsoft.com/office/2006/metadata/properties" ma:root="true" ma:fieldsID="7a8a18dd463155b578c2cff36dd6f03b" ns2:_="" ns3:_="">
    <xsd:import namespace="14f10dbf-b754-4b8d-93ed-7ac10a57eada"/>
    <xsd:import namespace="c8cda549-41df-47e0-966a-4c41725551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f10dbf-b754-4b8d-93ed-7ac10a57e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cda549-41df-47e0-966a-4c41725551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a60b09-6cea-4d20-8d1c-21770bb1d3cc}" ma:internalName="TaxCatchAll" ma:showField="CatchAllData" ma:web="c8cda549-41df-47e0-966a-4c41725551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1D3CA4-900D-4DD2-8EF8-59B3C0CBCFE0}">
  <ds:schemaRefs>
    <ds:schemaRef ds:uri="http://schemas.openxmlformats.org/officeDocument/2006/bibliography"/>
  </ds:schemaRefs>
</ds:datastoreItem>
</file>

<file path=customXml/itemProps2.xml><?xml version="1.0" encoding="utf-8"?>
<ds:datastoreItem xmlns:ds="http://schemas.openxmlformats.org/officeDocument/2006/customXml" ds:itemID="{8267240D-87CF-4F2D-B182-482FB297DF80}">
  <ds:schemaRefs>
    <ds:schemaRef ds:uri="http://schemas.openxmlformats.org/package/2006/metadata/core-properties"/>
    <ds:schemaRef ds:uri="http://www.w3.org/XML/1998/namespace"/>
    <ds:schemaRef ds:uri="c8cda549-41df-47e0-966a-4c417255519f"/>
    <ds:schemaRef ds:uri="http://purl.org/dc/elements/1.1/"/>
    <ds:schemaRef ds:uri="14f10dbf-b754-4b8d-93ed-7ac10a57eada"/>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E64CFFC9-9ED3-4BDC-9C3E-0DD79AFDE731}">
  <ds:schemaRefs>
    <ds:schemaRef ds:uri="http://schemas.microsoft.com/sharepoint/v3/contenttype/forms"/>
  </ds:schemaRefs>
</ds:datastoreItem>
</file>

<file path=customXml/itemProps4.xml><?xml version="1.0" encoding="utf-8"?>
<ds:datastoreItem xmlns:ds="http://schemas.openxmlformats.org/officeDocument/2006/customXml" ds:itemID="{E0F56DE5-1E7A-4063-B578-7341E49B7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f10dbf-b754-4b8d-93ed-7ac10a57eada"/>
    <ds:schemaRef ds:uri="c8cda549-41df-47e0-966a-4c4172555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7274</Words>
  <Characters>41468</Characters>
  <Application>Microsoft Office Word</Application>
  <DocSecurity>0</DocSecurity>
  <Lines>345</Lines>
  <Paragraphs>97</Paragraphs>
  <ScaleCrop>false</ScaleCrop>
  <Company>Greenwood Academies Trust</Company>
  <LinksUpToDate>false</LinksUpToDate>
  <CharactersWithSpaces>48645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Williams</dc:creator>
  <cp:keywords/>
  <dc:description/>
  <cp:lastModifiedBy>H Bull</cp:lastModifiedBy>
  <cp:revision>2</cp:revision>
  <cp:lastPrinted>2019-10-07T20:15:00Z</cp:lastPrinted>
  <dcterms:created xsi:type="dcterms:W3CDTF">2025-02-01T10:38:00Z</dcterms:created>
  <dcterms:modified xsi:type="dcterms:W3CDTF">2025-02-01T10:38:00Z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dwilliams@purpleoaksacademy.org</vt:lpwstr>
  </property>
  <property fmtid="{D5CDD505-2E9C-101B-9397-08002B2CF9AE}" pid="6" name="MSIP_Label_71dda7c5-96ca-48e3-9e3a-5c391aea2853_SetDate">
    <vt:lpwstr>2019-10-03T16:52:31.9108560+01:00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0x01010028CF083A6681A24AB08EB6C433AFC811</vt:lpwstr>
  </property>
  <property fmtid="{D5CDD505-2E9C-101B-9397-08002B2CF9AE}" pid="12" name="MediaServiceImageTags">
    <vt:lpwstr/>
  </property>
</Properties>
</file>